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16281" w14:textId="77777777" w:rsidR="008F315A" w:rsidRDefault="008F315A" w:rsidP="00797AFB"/>
    <w:p w14:paraId="50BCDFEE" w14:textId="77777777" w:rsidR="008F315A" w:rsidRPr="005140A3" w:rsidRDefault="008F315A" w:rsidP="008F315A">
      <w:pPr>
        <w:ind w:firstLine="0"/>
        <w:jc w:val="center"/>
      </w:pPr>
      <w:r w:rsidRPr="005140A3">
        <w:rPr>
          <w:noProof/>
          <w:lang w:eastAsia="tr-TR"/>
        </w:rPr>
        <w:drawing>
          <wp:inline distT="0" distB="0" distL="0" distR="0" wp14:anchorId="4B2819B6" wp14:editId="5C6F3BD9">
            <wp:extent cx="1686934" cy="1686934"/>
            <wp:effectExtent l="0" t="0" r="8890" b="8890"/>
            <wp:docPr id="222" name="Resim 1"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206" cy="1700206"/>
                    </a:xfrm>
                    <a:prstGeom prst="rect">
                      <a:avLst/>
                    </a:prstGeom>
                    <a:noFill/>
                    <a:ln>
                      <a:noFill/>
                    </a:ln>
                  </pic:spPr>
                </pic:pic>
              </a:graphicData>
            </a:graphic>
          </wp:inline>
        </w:drawing>
      </w:r>
    </w:p>
    <w:p w14:paraId="78E78AF8" w14:textId="77777777" w:rsidR="008F315A" w:rsidRPr="00DF057A" w:rsidRDefault="008F315A" w:rsidP="008F315A">
      <w:pPr>
        <w:ind w:firstLine="0"/>
        <w:jc w:val="center"/>
        <w:rPr>
          <w:rStyle w:val="KitapBal"/>
          <w:b w:val="0"/>
          <w:szCs w:val="32"/>
        </w:rPr>
      </w:pPr>
      <w:r w:rsidRPr="00DF057A">
        <w:rPr>
          <w:rStyle w:val="KitapBal"/>
          <w:szCs w:val="32"/>
        </w:rPr>
        <w:t>ESKİŞEHİR OSMANGAZİ ÜNİVERSİTESİ</w:t>
      </w:r>
    </w:p>
    <w:p w14:paraId="65CB404E" w14:textId="77777777" w:rsidR="008F315A" w:rsidRPr="00DF057A" w:rsidRDefault="008F315A" w:rsidP="008F315A">
      <w:pPr>
        <w:ind w:firstLine="0"/>
        <w:jc w:val="center"/>
        <w:rPr>
          <w:sz w:val="30"/>
          <w:szCs w:val="30"/>
        </w:rPr>
      </w:pPr>
      <w:r w:rsidRPr="00DF057A">
        <w:rPr>
          <w:rStyle w:val="KitapBal"/>
          <w:sz w:val="30"/>
          <w:szCs w:val="30"/>
        </w:rPr>
        <w:t>EĞİTİM BİLİMLERİ ENSTİTÜSÜ</w:t>
      </w:r>
    </w:p>
    <w:p w14:paraId="416EE60C" w14:textId="77777777" w:rsidR="008F315A" w:rsidRDefault="008F315A" w:rsidP="008F315A">
      <w:pPr>
        <w:ind w:firstLine="0"/>
        <w:jc w:val="center"/>
        <w:rPr>
          <w:b/>
          <w:sz w:val="44"/>
        </w:rPr>
      </w:pPr>
    </w:p>
    <w:p w14:paraId="567C41E9" w14:textId="77777777" w:rsidR="008F315A" w:rsidRDefault="008F315A" w:rsidP="008F315A">
      <w:pPr>
        <w:ind w:firstLine="0"/>
        <w:jc w:val="center"/>
        <w:rPr>
          <w:b/>
          <w:sz w:val="44"/>
        </w:rPr>
      </w:pPr>
      <w:r w:rsidRPr="00DF057A">
        <w:rPr>
          <w:b/>
          <w:sz w:val="44"/>
        </w:rPr>
        <w:t>TEZ YAZIM KILAVUZU</w:t>
      </w:r>
    </w:p>
    <w:p w14:paraId="77F96288" w14:textId="77777777" w:rsidR="008F315A" w:rsidRPr="00AD3799" w:rsidRDefault="008F315A" w:rsidP="008F315A">
      <w:pPr>
        <w:ind w:firstLine="0"/>
        <w:jc w:val="center"/>
        <w:rPr>
          <w:b/>
          <w:sz w:val="44"/>
        </w:rPr>
      </w:pPr>
    </w:p>
    <w:p w14:paraId="3545E1E9" w14:textId="77777777" w:rsidR="008F315A" w:rsidRPr="005140A3" w:rsidRDefault="008F315A" w:rsidP="008F315A">
      <w:pPr>
        <w:ind w:firstLine="0"/>
        <w:jc w:val="center"/>
        <w:textboxTightWrap w:val="none"/>
        <w:rPr>
          <w:color w:val="FF0000"/>
          <w:sz w:val="28"/>
        </w:rPr>
      </w:pPr>
      <w:r>
        <w:rPr>
          <w:noProof/>
          <w:color w:val="FF0000"/>
          <w:sz w:val="28"/>
          <w:lang w:eastAsia="tr-TR"/>
        </w:rPr>
        <w:drawing>
          <wp:inline distT="0" distB="0" distL="0" distR="0" wp14:anchorId="3257E0C7" wp14:editId="7057102D">
            <wp:extent cx="5614469" cy="1988820"/>
            <wp:effectExtent l="0" t="0" r="5715" b="0"/>
            <wp:docPr id="19457" name="Resim 1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rotWithShape="1">
                    <a:blip r:embed="rId9" cstate="print">
                      <a:extLst>
                        <a:ext uri="{28A0092B-C50C-407E-A947-70E740481C1C}">
                          <a14:useLocalDpi xmlns:a14="http://schemas.microsoft.com/office/drawing/2010/main" val="0"/>
                        </a:ext>
                      </a:extLst>
                    </a:blip>
                    <a:srcRect l="11781"/>
                    <a:stretch/>
                  </pic:blipFill>
                  <pic:spPr bwMode="auto">
                    <a:xfrm>
                      <a:off x="0" y="0"/>
                      <a:ext cx="5628541" cy="1993805"/>
                    </a:xfrm>
                    <a:prstGeom prst="rect">
                      <a:avLst/>
                    </a:prstGeom>
                    <a:ln>
                      <a:noFill/>
                    </a:ln>
                    <a:extLst>
                      <a:ext uri="{53640926-AAD7-44D8-BBD7-CCE9431645EC}">
                        <a14:shadowObscured xmlns:a14="http://schemas.microsoft.com/office/drawing/2010/main"/>
                      </a:ext>
                    </a:extLst>
                  </pic:spPr>
                </pic:pic>
              </a:graphicData>
            </a:graphic>
          </wp:inline>
        </w:drawing>
      </w:r>
    </w:p>
    <w:p w14:paraId="54F86DB4" w14:textId="77777777" w:rsidR="008F315A" w:rsidRDefault="008F315A" w:rsidP="008F315A">
      <w:pPr>
        <w:spacing w:after="200" w:line="276" w:lineRule="auto"/>
        <w:ind w:firstLine="0"/>
        <w:jc w:val="center"/>
        <w:textboxTightWrap w:val="none"/>
        <w:rPr>
          <w:b/>
          <w:color w:val="FF0000"/>
          <w:sz w:val="22"/>
        </w:rPr>
      </w:pPr>
    </w:p>
    <w:p w14:paraId="599565DC" w14:textId="77777777" w:rsidR="008F315A" w:rsidRDefault="008F315A" w:rsidP="008F315A">
      <w:pPr>
        <w:spacing w:after="200" w:line="276" w:lineRule="auto"/>
        <w:ind w:firstLine="0"/>
        <w:jc w:val="center"/>
        <w:textboxTightWrap w:val="none"/>
        <w:rPr>
          <w:b/>
          <w:color w:val="FF0000"/>
          <w:sz w:val="22"/>
        </w:rPr>
      </w:pPr>
    </w:p>
    <w:p w14:paraId="53719019" w14:textId="77777777" w:rsidR="008F315A" w:rsidRDefault="008F315A" w:rsidP="008F315A">
      <w:pPr>
        <w:spacing w:after="200" w:line="276" w:lineRule="auto"/>
        <w:ind w:firstLine="0"/>
        <w:jc w:val="center"/>
        <w:textboxTightWrap w:val="none"/>
        <w:rPr>
          <w:b/>
          <w:color w:val="FF0000"/>
          <w:sz w:val="22"/>
        </w:rPr>
      </w:pPr>
    </w:p>
    <w:p w14:paraId="46B1ED7E" w14:textId="77777777" w:rsidR="008F315A" w:rsidRDefault="008F315A" w:rsidP="008F315A">
      <w:pPr>
        <w:spacing w:after="200" w:line="276" w:lineRule="auto"/>
        <w:ind w:firstLine="0"/>
        <w:jc w:val="center"/>
        <w:textboxTightWrap w:val="none"/>
        <w:rPr>
          <w:b/>
          <w:color w:val="FF0000"/>
          <w:sz w:val="22"/>
        </w:rPr>
      </w:pPr>
    </w:p>
    <w:p w14:paraId="32F0CF85" w14:textId="77777777" w:rsidR="008F315A" w:rsidRDefault="008F315A" w:rsidP="008F315A">
      <w:pPr>
        <w:spacing w:after="200" w:line="276" w:lineRule="auto"/>
        <w:ind w:firstLine="0"/>
        <w:jc w:val="center"/>
        <w:textboxTightWrap w:val="none"/>
        <w:rPr>
          <w:b/>
          <w:color w:val="FF0000"/>
          <w:sz w:val="22"/>
        </w:rPr>
      </w:pPr>
    </w:p>
    <w:p w14:paraId="5B55E580" w14:textId="77777777" w:rsidR="008F315A" w:rsidRDefault="008F315A" w:rsidP="008F315A">
      <w:pPr>
        <w:spacing w:after="200" w:line="276" w:lineRule="auto"/>
        <w:ind w:firstLine="0"/>
        <w:jc w:val="center"/>
        <w:textboxTightWrap w:val="none"/>
      </w:pPr>
    </w:p>
    <w:p w14:paraId="09524495" w14:textId="77777777" w:rsidR="008F315A" w:rsidRDefault="008F315A" w:rsidP="008F315A">
      <w:pPr>
        <w:spacing w:after="200" w:line="276" w:lineRule="auto"/>
        <w:ind w:firstLine="0"/>
        <w:jc w:val="center"/>
        <w:textboxTightWrap w:val="none"/>
      </w:pPr>
    </w:p>
    <w:p w14:paraId="73E3D8C7" w14:textId="75D8DD68" w:rsidR="008F315A" w:rsidRPr="00AD3799" w:rsidRDefault="00F35E64" w:rsidP="008F315A">
      <w:pPr>
        <w:spacing w:after="200" w:line="276" w:lineRule="auto"/>
        <w:ind w:firstLine="0"/>
        <w:jc w:val="center"/>
        <w:textboxTightWrap w:val="none"/>
        <w:rPr>
          <w:b/>
        </w:rPr>
      </w:pPr>
      <w:r>
        <w:rPr>
          <w:b/>
        </w:rPr>
        <w:t>Şubat 2023</w:t>
      </w:r>
      <w:r w:rsidR="00812C6D">
        <w:rPr>
          <w:b/>
        </w:rPr>
        <w:t xml:space="preserve"> - ESKİŞEHİR</w:t>
      </w:r>
    </w:p>
    <w:p w14:paraId="070050B8" w14:textId="77777777" w:rsidR="008F315A" w:rsidRDefault="008F315A" w:rsidP="008F315A">
      <w:pPr>
        <w:ind w:firstLine="0"/>
        <w:jc w:val="center"/>
        <w:textboxTightWrap w:val="none"/>
        <w:rPr>
          <w:b/>
        </w:rPr>
      </w:pPr>
    </w:p>
    <w:p w14:paraId="3225513A" w14:textId="77777777" w:rsidR="008F315A" w:rsidRDefault="008F315A" w:rsidP="008F315A">
      <w:pPr>
        <w:ind w:firstLine="0"/>
        <w:jc w:val="center"/>
        <w:textboxTightWrap w:val="none"/>
        <w:rPr>
          <w:b/>
        </w:rPr>
      </w:pPr>
      <w:r w:rsidRPr="005140A3">
        <w:rPr>
          <w:noProof/>
          <w:lang w:eastAsia="tr-TR"/>
        </w:rPr>
        <w:drawing>
          <wp:inline distT="0" distB="0" distL="0" distR="0" wp14:anchorId="57147F0A" wp14:editId="485A83AA">
            <wp:extent cx="1686934" cy="1686934"/>
            <wp:effectExtent l="0" t="0" r="8890" b="8890"/>
            <wp:docPr id="223" name="Resim 1"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206" cy="1700206"/>
                    </a:xfrm>
                    <a:prstGeom prst="rect">
                      <a:avLst/>
                    </a:prstGeom>
                    <a:noFill/>
                    <a:ln>
                      <a:noFill/>
                    </a:ln>
                  </pic:spPr>
                </pic:pic>
              </a:graphicData>
            </a:graphic>
          </wp:inline>
        </w:drawing>
      </w:r>
    </w:p>
    <w:p w14:paraId="5CA9E241" w14:textId="77777777" w:rsidR="008F315A" w:rsidRDefault="008F315A" w:rsidP="008F315A">
      <w:pPr>
        <w:ind w:firstLine="0"/>
        <w:jc w:val="center"/>
        <w:textboxTightWrap w:val="none"/>
        <w:rPr>
          <w:b/>
        </w:rPr>
      </w:pPr>
    </w:p>
    <w:p w14:paraId="7C59BCB0" w14:textId="77777777" w:rsidR="008F315A" w:rsidRDefault="008F315A" w:rsidP="008F315A">
      <w:pPr>
        <w:ind w:firstLine="0"/>
        <w:jc w:val="center"/>
        <w:textboxTightWrap w:val="none"/>
        <w:rPr>
          <w:b/>
        </w:rPr>
      </w:pPr>
    </w:p>
    <w:p w14:paraId="19A8AD6B" w14:textId="77777777" w:rsidR="008F315A" w:rsidRDefault="008F315A" w:rsidP="008F315A">
      <w:pPr>
        <w:ind w:firstLine="0"/>
        <w:jc w:val="center"/>
        <w:textboxTightWrap w:val="none"/>
        <w:rPr>
          <w:b/>
        </w:rPr>
      </w:pPr>
    </w:p>
    <w:p w14:paraId="7711908C" w14:textId="77777777" w:rsidR="008F315A" w:rsidRDefault="008F315A" w:rsidP="008F315A">
      <w:pPr>
        <w:ind w:firstLine="0"/>
        <w:jc w:val="center"/>
        <w:textboxTightWrap w:val="none"/>
        <w:rPr>
          <w:b/>
        </w:rPr>
      </w:pPr>
    </w:p>
    <w:p w14:paraId="77E35147" w14:textId="77777777" w:rsidR="008F315A" w:rsidRPr="00DF057A" w:rsidRDefault="008F315A" w:rsidP="008F315A">
      <w:pPr>
        <w:ind w:firstLine="0"/>
        <w:jc w:val="center"/>
        <w:rPr>
          <w:sz w:val="30"/>
          <w:szCs w:val="30"/>
        </w:rPr>
      </w:pPr>
      <w:r w:rsidRPr="00DF057A">
        <w:rPr>
          <w:rStyle w:val="KitapBal"/>
          <w:sz w:val="30"/>
          <w:szCs w:val="30"/>
        </w:rPr>
        <w:t>EĞİTİM BİLİMLERİ ENSTİTÜSÜ</w:t>
      </w:r>
    </w:p>
    <w:p w14:paraId="66B20BE6" w14:textId="77777777" w:rsidR="008F315A" w:rsidRPr="00DF057A" w:rsidRDefault="008F315A" w:rsidP="008F315A">
      <w:pPr>
        <w:ind w:firstLine="0"/>
        <w:jc w:val="center"/>
        <w:rPr>
          <w:b/>
          <w:sz w:val="44"/>
        </w:rPr>
      </w:pPr>
      <w:r w:rsidRPr="00DF057A">
        <w:rPr>
          <w:b/>
          <w:sz w:val="44"/>
        </w:rPr>
        <w:t>TEZ YAZIM KILAVUZU</w:t>
      </w:r>
    </w:p>
    <w:p w14:paraId="577F612D" w14:textId="77777777" w:rsidR="008F315A" w:rsidRDefault="008F315A" w:rsidP="008F315A">
      <w:pPr>
        <w:ind w:firstLine="0"/>
        <w:jc w:val="center"/>
        <w:textboxTightWrap w:val="none"/>
        <w:rPr>
          <w:b/>
        </w:rPr>
      </w:pPr>
    </w:p>
    <w:p w14:paraId="4CBFE765" w14:textId="77777777" w:rsidR="008F315A" w:rsidRDefault="008F315A" w:rsidP="008F315A">
      <w:pPr>
        <w:ind w:firstLine="0"/>
        <w:jc w:val="center"/>
        <w:textboxTightWrap w:val="none"/>
        <w:rPr>
          <w:b/>
        </w:rPr>
      </w:pPr>
    </w:p>
    <w:p w14:paraId="791CE4AE" w14:textId="77777777" w:rsidR="008F315A" w:rsidRDefault="008F315A" w:rsidP="008F315A">
      <w:pPr>
        <w:ind w:firstLine="0"/>
        <w:jc w:val="center"/>
        <w:textboxTightWrap w:val="none"/>
        <w:rPr>
          <w:b/>
        </w:rPr>
      </w:pPr>
    </w:p>
    <w:p w14:paraId="647DE2FE" w14:textId="77777777" w:rsidR="008F315A" w:rsidRDefault="008F315A" w:rsidP="008F315A">
      <w:pPr>
        <w:ind w:firstLine="0"/>
        <w:jc w:val="center"/>
        <w:textboxTightWrap w:val="none"/>
        <w:rPr>
          <w:b/>
        </w:rPr>
      </w:pPr>
    </w:p>
    <w:p w14:paraId="4C7A06CF" w14:textId="77777777" w:rsidR="008F315A" w:rsidRDefault="008F315A" w:rsidP="008F315A">
      <w:pPr>
        <w:ind w:firstLine="0"/>
        <w:jc w:val="center"/>
        <w:textboxTightWrap w:val="none"/>
        <w:rPr>
          <w:b/>
        </w:rPr>
      </w:pPr>
    </w:p>
    <w:p w14:paraId="0064198E" w14:textId="77777777" w:rsidR="008F315A" w:rsidRDefault="008F315A" w:rsidP="008F315A">
      <w:pPr>
        <w:ind w:firstLine="0"/>
        <w:jc w:val="center"/>
        <w:textboxTightWrap w:val="none"/>
        <w:rPr>
          <w:b/>
        </w:rPr>
      </w:pPr>
    </w:p>
    <w:p w14:paraId="1B3514B6" w14:textId="77777777" w:rsidR="008F315A" w:rsidRDefault="008F315A" w:rsidP="008F315A">
      <w:pPr>
        <w:ind w:firstLine="0"/>
        <w:jc w:val="center"/>
        <w:textboxTightWrap w:val="none"/>
        <w:rPr>
          <w:b/>
        </w:rPr>
      </w:pPr>
    </w:p>
    <w:p w14:paraId="5E683F77" w14:textId="77777777" w:rsidR="008F315A" w:rsidRDefault="008F315A" w:rsidP="008F315A">
      <w:pPr>
        <w:ind w:firstLine="0"/>
        <w:jc w:val="center"/>
        <w:textboxTightWrap w:val="none"/>
        <w:rPr>
          <w:b/>
        </w:rPr>
      </w:pPr>
    </w:p>
    <w:p w14:paraId="6057AD0B" w14:textId="77777777" w:rsidR="008F315A" w:rsidRDefault="008F315A" w:rsidP="008F315A">
      <w:pPr>
        <w:ind w:firstLine="0"/>
        <w:jc w:val="center"/>
        <w:textboxTightWrap w:val="none"/>
        <w:rPr>
          <w:b/>
        </w:rPr>
      </w:pPr>
    </w:p>
    <w:p w14:paraId="1E965FA8" w14:textId="77777777" w:rsidR="008F315A" w:rsidRDefault="008F315A" w:rsidP="008F315A">
      <w:pPr>
        <w:ind w:firstLine="0"/>
        <w:jc w:val="center"/>
        <w:textboxTightWrap w:val="none"/>
        <w:rPr>
          <w:b/>
        </w:rPr>
      </w:pPr>
    </w:p>
    <w:p w14:paraId="09E06FA6" w14:textId="77777777" w:rsidR="008F315A" w:rsidRDefault="008F315A" w:rsidP="008F315A">
      <w:pPr>
        <w:ind w:firstLine="0"/>
        <w:jc w:val="center"/>
        <w:textboxTightWrap w:val="none"/>
        <w:rPr>
          <w:b/>
        </w:rPr>
      </w:pPr>
    </w:p>
    <w:p w14:paraId="0227EEF4" w14:textId="77777777" w:rsidR="008F315A" w:rsidRDefault="008F315A" w:rsidP="008F315A">
      <w:pPr>
        <w:ind w:firstLine="0"/>
        <w:jc w:val="center"/>
        <w:textboxTightWrap w:val="none"/>
        <w:rPr>
          <w:b/>
        </w:rPr>
      </w:pPr>
    </w:p>
    <w:p w14:paraId="5106AA3B" w14:textId="77777777" w:rsidR="008F315A" w:rsidRDefault="008F315A" w:rsidP="008F315A">
      <w:pPr>
        <w:ind w:firstLine="0"/>
        <w:jc w:val="center"/>
        <w:textboxTightWrap w:val="none"/>
        <w:rPr>
          <w:b/>
        </w:rPr>
      </w:pPr>
    </w:p>
    <w:p w14:paraId="07BD7DFE" w14:textId="77777777" w:rsidR="008F315A" w:rsidRPr="005828C6" w:rsidRDefault="008F315A" w:rsidP="008F315A">
      <w:pPr>
        <w:ind w:firstLine="0"/>
        <w:jc w:val="center"/>
        <w:textboxTightWrap w:val="none"/>
        <w:rPr>
          <w:b/>
        </w:rPr>
      </w:pPr>
    </w:p>
    <w:p w14:paraId="0B973A9D" w14:textId="77777777" w:rsidR="008F315A" w:rsidRPr="005828C6" w:rsidRDefault="008F315A" w:rsidP="008F315A">
      <w:pPr>
        <w:spacing w:line="276" w:lineRule="auto"/>
        <w:ind w:firstLine="0"/>
        <w:textboxTightWrap w:val="none"/>
        <w:rPr>
          <w:sz w:val="22"/>
        </w:rPr>
      </w:pPr>
      <w:r w:rsidRPr="005828C6">
        <w:rPr>
          <w:sz w:val="22"/>
        </w:rPr>
        <w:t>---------------------------------------------------------------------------------------------------------------------------</w:t>
      </w:r>
    </w:p>
    <w:p w14:paraId="43B05B7F" w14:textId="7BAD5413" w:rsidR="008F315A" w:rsidRPr="005828C6" w:rsidRDefault="008F315A" w:rsidP="008F315A">
      <w:pPr>
        <w:spacing w:line="276" w:lineRule="auto"/>
        <w:ind w:firstLine="0"/>
        <w:textboxTightWrap w:val="none"/>
        <w:rPr>
          <w:sz w:val="22"/>
        </w:rPr>
      </w:pPr>
      <w:r w:rsidRPr="005828C6">
        <w:rPr>
          <w:sz w:val="22"/>
        </w:rPr>
        <w:t>Bu kılavuz Eskişehir Osmangazi Üniversitesi, E</w:t>
      </w:r>
      <w:r w:rsidR="00633A0F">
        <w:rPr>
          <w:sz w:val="22"/>
        </w:rPr>
        <w:t>ğitim Bilimleri Enstitüsü’nün __</w:t>
      </w:r>
      <w:r>
        <w:rPr>
          <w:sz w:val="22"/>
        </w:rPr>
        <w:t>/</w:t>
      </w:r>
      <w:r w:rsidR="00633A0F">
        <w:rPr>
          <w:sz w:val="22"/>
        </w:rPr>
        <w:t>__</w:t>
      </w:r>
      <w:r>
        <w:rPr>
          <w:sz w:val="22"/>
        </w:rPr>
        <w:t>/202</w:t>
      </w:r>
      <w:r w:rsidR="00382C48">
        <w:rPr>
          <w:sz w:val="22"/>
        </w:rPr>
        <w:t>3</w:t>
      </w:r>
      <w:r w:rsidRPr="005828C6">
        <w:rPr>
          <w:sz w:val="22"/>
        </w:rPr>
        <w:t xml:space="preserve"> tarih ve </w:t>
      </w:r>
      <w:r w:rsidR="00633A0F">
        <w:rPr>
          <w:sz w:val="22"/>
        </w:rPr>
        <w:t>202</w:t>
      </w:r>
      <w:r w:rsidR="00382C48">
        <w:rPr>
          <w:sz w:val="22"/>
        </w:rPr>
        <w:t>3</w:t>
      </w:r>
      <w:r w:rsidR="00633A0F">
        <w:rPr>
          <w:sz w:val="22"/>
        </w:rPr>
        <w:t>-</w:t>
      </w:r>
      <w:r>
        <w:rPr>
          <w:sz w:val="22"/>
        </w:rPr>
        <w:t xml:space="preserve">   /  </w:t>
      </w:r>
      <w:r w:rsidRPr="005828C6">
        <w:rPr>
          <w:sz w:val="22"/>
        </w:rPr>
        <w:t xml:space="preserve"> sayılı </w:t>
      </w:r>
      <w:r>
        <w:rPr>
          <w:sz w:val="22"/>
        </w:rPr>
        <w:t xml:space="preserve">Enstitü </w:t>
      </w:r>
      <w:r w:rsidRPr="005828C6">
        <w:rPr>
          <w:sz w:val="22"/>
        </w:rPr>
        <w:t>Yönetim Kurulu kararı ile kabul edilerek yürürlüğe girmiştir. Bu tarihten itibaren enstitüye teslim edilen bütün tez</w:t>
      </w:r>
      <w:r>
        <w:rPr>
          <w:sz w:val="22"/>
        </w:rPr>
        <w:t xml:space="preserve"> öneri</w:t>
      </w:r>
      <w:r w:rsidRPr="005828C6">
        <w:rPr>
          <w:sz w:val="22"/>
        </w:rPr>
        <w:t>ler</w:t>
      </w:r>
      <w:r>
        <w:rPr>
          <w:sz w:val="22"/>
        </w:rPr>
        <w:t>in</w:t>
      </w:r>
      <w:r w:rsidRPr="005828C6">
        <w:rPr>
          <w:sz w:val="22"/>
        </w:rPr>
        <w:t xml:space="preserve">de bu kılavuz ve eklerine göre şekilsel kontroller yapılır. Bu kılavuz ve eklerine ilişkin görüş ve önerilerinizi </w:t>
      </w:r>
      <w:hyperlink r:id="rId10" w:history="1">
        <w:r w:rsidRPr="005828C6">
          <w:rPr>
            <w:rStyle w:val="Kpr"/>
            <w:sz w:val="22"/>
          </w:rPr>
          <w:t>ebe@ogu.edu.tr</w:t>
        </w:r>
      </w:hyperlink>
      <w:r w:rsidRPr="005828C6">
        <w:rPr>
          <w:sz w:val="22"/>
        </w:rPr>
        <w:t xml:space="preserve"> adresine bildirebilirsiniz.</w:t>
      </w:r>
    </w:p>
    <w:p w14:paraId="5FB2F565" w14:textId="77777777" w:rsidR="008F315A" w:rsidRPr="005828C6" w:rsidRDefault="008F315A" w:rsidP="008F315A">
      <w:pPr>
        <w:ind w:firstLine="0"/>
        <w:textboxTightWrap w:val="none"/>
        <w:rPr>
          <w:sz w:val="22"/>
        </w:rPr>
      </w:pPr>
      <w:r w:rsidRPr="005828C6">
        <w:rPr>
          <w:sz w:val="22"/>
        </w:rPr>
        <w:t>---------------------------------------------------------------------------------------------------------------------------</w:t>
      </w:r>
    </w:p>
    <w:p w14:paraId="6F7D10DC" w14:textId="77777777" w:rsidR="008F315A" w:rsidRPr="007A08EB" w:rsidRDefault="008F315A" w:rsidP="008F315A">
      <w:pPr>
        <w:ind w:firstLine="0"/>
        <w:jc w:val="center"/>
        <w:textboxTightWrap w:val="none"/>
        <w:rPr>
          <w:b/>
        </w:rPr>
      </w:pPr>
      <w:r w:rsidRPr="007A08EB">
        <w:rPr>
          <w:b/>
        </w:rPr>
        <w:lastRenderedPageBreak/>
        <w:t>ÖNSÖZ</w:t>
      </w:r>
    </w:p>
    <w:p w14:paraId="2BFCBAB7" w14:textId="5E3E6D52" w:rsidR="008F315A" w:rsidRDefault="008F315A" w:rsidP="008F315A">
      <w:pPr>
        <w:textboxTightWrap w:val="none"/>
      </w:pPr>
      <w:r w:rsidRPr="007A08EB">
        <w:t xml:space="preserve">Eskişehir Osmangazi Üniversitesi, Eğitim Bilimleri Enstitüsü’ne teslim edilecek yüksek lisans ve doktora </w:t>
      </w:r>
      <w:r>
        <w:t xml:space="preserve">tezleri </w:t>
      </w:r>
      <w:r w:rsidRPr="007A08EB">
        <w:t>bu kılavuzda belirtilen esaslara uygun olarak yazılır. Tez</w:t>
      </w:r>
      <w:r>
        <w:t xml:space="preserve"> </w:t>
      </w:r>
      <w:r w:rsidRPr="007A08EB">
        <w:t xml:space="preserve">hazırlamaya ilişkin literatür tarama, alt bölümler, atıf yapma, kaynak gösterme, biçimsel özellikler gibi bütün ayrıntıların yer aldığı bu kılavuzdaki esaslar, </w:t>
      </w:r>
      <w:r w:rsidR="00F35E64">
        <w:t>Şubat</w:t>
      </w:r>
      <w:r>
        <w:t xml:space="preserve"> 202</w:t>
      </w:r>
      <w:r w:rsidR="00F35E64">
        <w:t>3</w:t>
      </w:r>
      <w:r w:rsidRPr="007A08EB">
        <w:t>’</w:t>
      </w:r>
      <w:r w:rsidR="00F35E64">
        <w:t>t</w:t>
      </w:r>
      <w:r w:rsidRPr="007A08EB">
        <w:t xml:space="preserve">en sonra Eğitim Bilimleri Enstitüsü’ne tez </w:t>
      </w:r>
      <w:r>
        <w:t xml:space="preserve">önerisi </w:t>
      </w:r>
      <w:r w:rsidRPr="007A08EB">
        <w:t xml:space="preserve">teslim edecek bütün öğrencilerimiz için geçerlidir.  Bu kılavuza uygun olarak aynı zamanda bir Tez Yazım Şablonu hazırlanarak yayınlanmış ve web sitesinde öğrencilerimizin hizmetine sunulmuştur. </w:t>
      </w:r>
      <w:r>
        <w:t>Bu</w:t>
      </w:r>
      <w:r w:rsidRPr="007A08EB">
        <w:t xml:space="preserve"> kılavuzun </w:t>
      </w:r>
      <w:r>
        <w:t>hazırlanmasında</w:t>
      </w:r>
      <w:r w:rsidRPr="007A08EB">
        <w:t xml:space="preserve"> emeği geçen, enstitümüz </w:t>
      </w:r>
      <w:r>
        <w:t xml:space="preserve">personellerine </w:t>
      </w:r>
      <w:r w:rsidRPr="007A08EB">
        <w:t xml:space="preserve">teşekkür ederim. </w:t>
      </w:r>
      <w:r>
        <w:t xml:space="preserve"> </w:t>
      </w:r>
      <w:r w:rsidRPr="007A08EB">
        <w:t xml:space="preserve"> </w:t>
      </w:r>
      <w:bookmarkStart w:id="0" w:name="_GoBack"/>
      <w:bookmarkEnd w:id="0"/>
    </w:p>
    <w:p w14:paraId="1993BC73" w14:textId="41C7C194" w:rsidR="008F315A" w:rsidRDefault="008F315A" w:rsidP="008F315A">
      <w:pPr>
        <w:textboxTightWrap w:val="none"/>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6739A" w14:paraId="275E59AE" w14:textId="77777777" w:rsidTr="0096739A">
        <w:tc>
          <w:tcPr>
            <w:tcW w:w="4530" w:type="dxa"/>
          </w:tcPr>
          <w:p w14:paraId="5A9EC314" w14:textId="3BB42429" w:rsidR="0096739A" w:rsidRPr="0096739A" w:rsidRDefault="0096739A" w:rsidP="0096739A">
            <w:pPr>
              <w:ind w:left="-105" w:firstLine="0"/>
              <w:textboxTightWrap w:val="none"/>
              <w:rPr>
                <w:rFonts w:ascii="Times New Roman" w:hAnsi="Times New Roman" w:cs="Times New Roman"/>
              </w:rPr>
            </w:pPr>
            <w:r>
              <w:rPr>
                <w:rFonts w:ascii="Times New Roman" w:hAnsi="Times New Roman" w:cs="Times New Roman"/>
                <w:sz w:val="24"/>
              </w:rPr>
              <w:t>Şubat 2023</w:t>
            </w:r>
            <w:r w:rsidRPr="0096739A">
              <w:rPr>
                <w:rFonts w:ascii="Times New Roman" w:hAnsi="Times New Roman" w:cs="Times New Roman"/>
                <w:sz w:val="24"/>
              </w:rPr>
              <w:t>, Eskişehir</w:t>
            </w:r>
          </w:p>
        </w:tc>
        <w:tc>
          <w:tcPr>
            <w:tcW w:w="4530" w:type="dxa"/>
          </w:tcPr>
          <w:p w14:paraId="414069B8" w14:textId="77777777" w:rsidR="0096739A" w:rsidRPr="0096739A" w:rsidRDefault="0096739A" w:rsidP="0096739A">
            <w:pPr>
              <w:ind w:left="-105" w:firstLine="0"/>
              <w:jc w:val="center"/>
              <w:textboxTightWrap w:val="none"/>
              <w:rPr>
                <w:rFonts w:ascii="Times New Roman" w:hAnsi="Times New Roman" w:cs="Times New Roman"/>
                <w:sz w:val="24"/>
              </w:rPr>
            </w:pPr>
            <w:r w:rsidRPr="0096739A">
              <w:rPr>
                <w:rFonts w:ascii="Times New Roman" w:hAnsi="Times New Roman" w:cs="Times New Roman"/>
                <w:sz w:val="24"/>
              </w:rPr>
              <w:t>Prof. Dr. M. Zafer BALBAĞ</w:t>
            </w:r>
          </w:p>
          <w:p w14:paraId="17AEC8E9" w14:textId="5A193554" w:rsidR="0096739A" w:rsidRDefault="0096739A" w:rsidP="004450D5">
            <w:pPr>
              <w:ind w:left="-105" w:firstLine="0"/>
              <w:jc w:val="center"/>
              <w:textboxTightWrap w:val="none"/>
            </w:pPr>
            <w:r w:rsidRPr="0096739A">
              <w:rPr>
                <w:rFonts w:ascii="Times New Roman" w:hAnsi="Times New Roman" w:cs="Times New Roman"/>
                <w:sz w:val="24"/>
              </w:rPr>
              <w:t>Eğitim Bilimleri Enstitüsü Müdür</w:t>
            </w:r>
            <w:r w:rsidR="006F448C">
              <w:rPr>
                <w:rFonts w:ascii="Times New Roman" w:hAnsi="Times New Roman" w:cs="Times New Roman"/>
                <w:sz w:val="24"/>
              </w:rPr>
              <w:t>ü</w:t>
            </w:r>
          </w:p>
        </w:tc>
      </w:tr>
    </w:tbl>
    <w:p w14:paraId="2FC1F9C6" w14:textId="77777777" w:rsidR="008F315A" w:rsidRDefault="008F315A" w:rsidP="008F315A">
      <w:pPr>
        <w:jc w:val="center"/>
        <w:rPr>
          <w:b/>
        </w:rPr>
        <w:sectPr w:rsidR="008F315A" w:rsidSect="00633A0F">
          <w:headerReference w:type="default" r:id="rId11"/>
          <w:footerReference w:type="default" r:id="rId12"/>
          <w:footerReference w:type="first" r:id="rId13"/>
          <w:pgSz w:w="11906" w:h="16838" w:code="9"/>
          <w:pgMar w:top="1418" w:right="1418" w:bottom="1418" w:left="1418" w:header="709" w:footer="709" w:gutter="0"/>
          <w:cols w:space="708"/>
          <w:docGrid w:linePitch="360"/>
        </w:sectPr>
      </w:pPr>
    </w:p>
    <w:sdt>
      <w:sdtPr>
        <w:rPr>
          <w:rFonts w:ascii="Times New Roman" w:eastAsiaTheme="minorHAnsi" w:hAnsi="Times New Roman" w:cstheme="minorBidi"/>
          <w:color w:val="auto"/>
          <w:sz w:val="24"/>
          <w:szCs w:val="22"/>
          <w:lang w:eastAsia="en-US"/>
        </w:rPr>
        <w:id w:val="-1730376137"/>
        <w:docPartObj>
          <w:docPartGallery w:val="Table of Contents"/>
          <w:docPartUnique/>
        </w:docPartObj>
      </w:sdtPr>
      <w:sdtEndPr>
        <w:rPr>
          <w:b/>
          <w:bCs/>
        </w:rPr>
      </w:sdtEndPr>
      <w:sdtContent>
        <w:p w14:paraId="5D5D95AE" w14:textId="492AA53E" w:rsidR="004F4577" w:rsidRPr="00A66D8C" w:rsidRDefault="004F4577" w:rsidP="00A66D8C">
          <w:pPr>
            <w:pStyle w:val="TBal"/>
            <w:jc w:val="center"/>
            <w:rPr>
              <w:color w:val="auto"/>
            </w:rPr>
          </w:pPr>
          <w:r w:rsidRPr="00A66D8C">
            <w:rPr>
              <w:color w:val="auto"/>
            </w:rPr>
            <w:t>İçindekiler</w:t>
          </w:r>
        </w:p>
        <w:p w14:paraId="5599B6CC" w14:textId="4F4C18A6" w:rsidR="00A66D8C" w:rsidRDefault="00A66D8C">
          <w:pPr>
            <w:pStyle w:val="T1"/>
            <w:tabs>
              <w:tab w:val="left" w:pos="660"/>
            </w:tabs>
            <w:rPr>
              <w:rFonts w:asciiTheme="minorHAnsi" w:eastAsiaTheme="minorEastAsia" w:hAnsiTheme="minorHAnsi"/>
              <w:sz w:val="22"/>
              <w:lang w:eastAsia="tr-TR"/>
            </w:rPr>
          </w:pPr>
          <w:r>
            <w:fldChar w:fldCharType="begin"/>
          </w:r>
          <w:r>
            <w:instrText xml:space="preserve"> TOC \o "1-3" \h \z \u </w:instrText>
          </w:r>
          <w:r>
            <w:fldChar w:fldCharType="separate"/>
          </w:r>
          <w:hyperlink w:anchor="_Toc56000162" w:history="1">
            <w:r w:rsidRPr="00537E1C">
              <w:rPr>
                <w:rStyle w:val="Kpr"/>
              </w:rPr>
              <w:t>1.</w:t>
            </w:r>
            <w:r>
              <w:rPr>
                <w:rFonts w:asciiTheme="minorHAnsi" w:eastAsiaTheme="minorEastAsia" w:hAnsiTheme="minorHAnsi"/>
                <w:sz w:val="22"/>
                <w:lang w:eastAsia="tr-TR"/>
              </w:rPr>
              <w:tab/>
            </w:r>
            <w:r w:rsidRPr="00537E1C">
              <w:rPr>
                <w:rStyle w:val="Kpr"/>
              </w:rPr>
              <w:t>GENEL YAZIM KURALLARI</w:t>
            </w:r>
            <w:r>
              <w:rPr>
                <w:webHidden/>
              </w:rPr>
              <w:tab/>
            </w:r>
            <w:r>
              <w:rPr>
                <w:webHidden/>
              </w:rPr>
              <w:fldChar w:fldCharType="begin"/>
            </w:r>
            <w:r>
              <w:rPr>
                <w:webHidden/>
              </w:rPr>
              <w:instrText xml:space="preserve"> PAGEREF _Toc56000162 \h </w:instrText>
            </w:r>
            <w:r>
              <w:rPr>
                <w:webHidden/>
              </w:rPr>
            </w:r>
            <w:r>
              <w:rPr>
                <w:webHidden/>
              </w:rPr>
              <w:fldChar w:fldCharType="separate"/>
            </w:r>
            <w:r w:rsidR="009C402E">
              <w:rPr>
                <w:webHidden/>
              </w:rPr>
              <w:t>3</w:t>
            </w:r>
            <w:r>
              <w:rPr>
                <w:webHidden/>
              </w:rPr>
              <w:fldChar w:fldCharType="end"/>
            </w:r>
          </w:hyperlink>
        </w:p>
        <w:p w14:paraId="05069172" w14:textId="6C57EA67" w:rsidR="00A66D8C" w:rsidRDefault="00A62991">
          <w:pPr>
            <w:pStyle w:val="T2"/>
            <w:rPr>
              <w:rFonts w:asciiTheme="minorHAnsi" w:eastAsiaTheme="minorEastAsia" w:hAnsiTheme="minorHAnsi"/>
              <w:noProof/>
              <w:sz w:val="22"/>
              <w:lang w:eastAsia="tr-TR"/>
            </w:rPr>
          </w:pPr>
          <w:hyperlink w:anchor="_Toc56000163" w:history="1">
            <w:r w:rsidR="00A66D8C" w:rsidRPr="00537E1C">
              <w:rPr>
                <w:rStyle w:val="Kpr"/>
                <w:noProof/>
              </w:rPr>
              <w:t>1.1.</w:t>
            </w:r>
            <w:r w:rsidR="00A66D8C">
              <w:rPr>
                <w:rFonts w:asciiTheme="minorHAnsi" w:eastAsiaTheme="minorEastAsia" w:hAnsiTheme="minorHAnsi"/>
                <w:noProof/>
                <w:sz w:val="22"/>
                <w:lang w:eastAsia="tr-TR"/>
              </w:rPr>
              <w:tab/>
            </w:r>
            <w:r w:rsidR="00A66D8C" w:rsidRPr="00537E1C">
              <w:rPr>
                <w:rStyle w:val="Kpr"/>
                <w:noProof/>
              </w:rPr>
              <w:t>Tez Kapak Sayfası</w:t>
            </w:r>
            <w:r w:rsidR="00A66D8C">
              <w:rPr>
                <w:noProof/>
                <w:webHidden/>
              </w:rPr>
              <w:tab/>
            </w:r>
            <w:r w:rsidR="00A66D8C">
              <w:rPr>
                <w:noProof/>
                <w:webHidden/>
              </w:rPr>
              <w:fldChar w:fldCharType="begin"/>
            </w:r>
            <w:r w:rsidR="00A66D8C">
              <w:rPr>
                <w:noProof/>
                <w:webHidden/>
              </w:rPr>
              <w:instrText xml:space="preserve"> PAGEREF _Toc56000163 \h </w:instrText>
            </w:r>
            <w:r w:rsidR="00A66D8C">
              <w:rPr>
                <w:noProof/>
                <w:webHidden/>
              </w:rPr>
            </w:r>
            <w:r w:rsidR="00A66D8C">
              <w:rPr>
                <w:noProof/>
                <w:webHidden/>
              </w:rPr>
              <w:fldChar w:fldCharType="separate"/>
            </w:r>
            <w:r w:rsidR="009C402E">
              <w:rPr>
                <w:noProof/>
                <w:webHidden/>
              </w:rPr>
              <w:t>5</w:t>
            </w:r>
            <w:r w:rsidR="00A66D8C">
              <w:rPr>
                <w:noProof/>
                <w:webHidden/>
              </w:rPr>
              <w:fldChar w:fldCharType="end"/>
            </w:r>
          </w:hyperlink>
        </w:p>
        <w:p w14:paraId="68067404" w14:textId="36CAEB6A" w:rsidR="00A66D8C" w:rsidRDefault="00A62991">
          <w:pPr>
            <w:pStyle w:val="T2"/>
            <w:rPr>
              <w:rFonts w:asciiTheme="minorHAnsi" w:eastAsiaTheme="minorEastAsia" w:hAnsiTheme="minorHAnsi"/>
              <w:noProof/>
              <w:sz w:val="22"/>
              <w:lang w:eastAsia="tr-TR"/>
            </w:rPr>
          </w:pPr>
          <w:hyperlink w:anchor="_Toc56000164" w:history="1">
            <w:r w:rsidR="00A66D8C" w:rsidRPr="00537E1C">
              <w:rPr>
                <w:rStyle w:val="Kpr"/>
                <w:noProof/>
              </w:rPr>
              <w:t>1.2.</w:t>
            </w:r>
            <w:r w:rsidR="00A66D8C">
              <w:rPr>
                <w:rFonts w:asciiTheme="minorHAnsi" w:eastAsiaTheme="minorEastAsia" w:hAnsiTheme="minorHAnsi"/>
                <w:noProof/>
                <w:sz w:val="22"/>
                <w:lang w:eastAsia="tr-TR"/>
              </w:rPr>
              <w:tab/>
            </w:r>
            <w:r w:rsidR="00A66D8C" w:rsidRPr="00537E1C">
              <w:rPr>
                <w:rStyle w:val="Kpr"/>
                <w:noProof/>
              </w:rPr>
              <w:t>Jüri ve Enstitü Onayı Sayfası</w:t>
            </w:r>
            <w:r w:rsidR="00A66D8C">
              <w:rPr>
                <w:noProof/>
                <w:webHidden/>
              </w:rPr>
              <w:tab/>
            </w:r>
            <w:r w:rsidR="00A66D8C">
              <w:rPr>
                <w:noProof/>
                <w:webHidden/>
              </w:rPr>
              <w:fldChar w:fldCharType="begin"/>
            </w:r>
            <w:r w:rsidR="00A66D8C">
              <w:rPr>
                <w:noProof/>
                <w:webHidden/>
              </w:rPr>
              <w:instrText xml:space="preserve"> PAGEREF _Toc56000164 \h </w:instrText>
            </w:r>
            <w:r w:rsidR="00A66D8C">
              <w:rPr>
                <w:noProof/>
                <w:webHidden/>
              </w:rPr>
            </w:r>
            <w:r w:rsidR="00A66D8C">
              <w:rPr>
                <w:noProof/>
                <w:webHidden/>
              </w:rPr>
              <w:fldChar w:fldCharType="separate"/>
            </w:r>
            <w:r w:rsidR="009C402E">
              <w:rPr>
                <w:noProof/>
                <w:webHidden/>
              </w:rPr>
              <w:t>8</w:t>
            </w:r>
            <w:r w:rsidR="00A66D8C">
              <w:rPr>
                <w:noProof/>
                <w:webHidden/>
              </w:rPr>
              <w:fldChar w:fldCharType="end"/>
            </w:r>
          </w:hyperlink>
        </w:p>
        <w:p w14:paraId="5A9DA0BB" w14:textId="5F053C61" w:rsidR="00A66D8C" w:rsidRDefault="00A62991">
          <w:pPr>
            <w:pStyle w:val="T2"/>
            <w:rPr>
              <w:rFonts w:asciiTheme="minorHAnsi" w:eastAsiaTheme="minorEastAsia" w:hAnsiTheme="minorHAnsi"/>
              <w:noProof/>
              <w:sz w:val="22"/>
              <w:lang w:eastAsia="tr-TR"/>
            </w:rPr>
          </w:pPr>
          <w:hyperlink w:anchor="_Toc56000165" w:history="1">
            <w:r w:rsidR="00A66D8C" w:rsidRPr="00537E1C">
              <w:rPr>
                <w:rStyle w:val="Kpr"/>
                <w:noProof/>
              </w:rPr>
              <w:t>1.3.</w:t>
            </w:r>
            <w:r w:rsidR="00A66D8C">
              <w:rPr>
                <w:rFonts w:asciiTheme="minorHAnsi" w:eastAsiaTheme="minorEastAsia" w:hAnsiTheme="minorHAnsi"/>
                <w:noProof/>
                <w:sz w:val="22"/>
                <w:lang w:eastAsia="tr-TR"/>
              </w:rPr>
              <w:tab/>
            </w:r>
            <w:r w:rsidR="00A66D8C" w:rsidRPr="00537E1C">
              <w:rPr>
                <w:rStyle w:val="Kpr"/>
                <w:noProof/>
              </w:rPr>
              <w:t>Etik İlke ve Kurallara Uygunluk Beyannamesi Sayfası</w:t>
            </w:r>
            <w:r w:rsidR="00A66D8C">
              <w:rPr>
                <w:noProof/>
                <w:webHidden/>
              </w:rPr>
              <w:tab/>
            </w:r>
            <w:r w:rsidR="00A66D8C">
              <w:rPr>
                <w:noProof/>
                <w:webHidden/>
              </w:rPr>
              <w:fldChar w:fldCharType="begin"/>
            </w:r>
            <w:r w:rsidR="00A66D8C">
              <w:rPr>
                <w:noProof/>
                <w:webHidden/>
              </w:rPr>
              <w:instrText xml:space="preserve"> PAGEREF _Toc56000165 \h </w:instrText>
            </w:r>
            <w:r w:rsidR="00A66D8C">
              <w:rPr>
                <w:noProof/>
                <w:webHidden/>
              </w:rPr>
            </w:r>
            <w:r w:rsidR="00A66D8C">
              <w:rPr>
                <w:noProof/>
                <w:webHidden/>
              </w:rPr>
              <w:fldChar w:fldCharType="separate"/>
            </w:r>
            <w:r w:rsidR="009C402E">
              <w:rPr>
                <w:noProof/>
                <w:webHidden/>
              </w:rPr>
              <w:t>8</w:t>
            </w:r>
            <w:r w:rsidR="00A66D8C">
              <w:rPr>
                <w:noProof/>
                <w:webHidden/>
              </w:rPr>
              <w:fldChar w:fldCharType="end"/>
            </w:r>
          </w:hyperlink>
        </w:p>
        <w:p w14:paraId="6C2C199F" w14:textId="414DC1BD" w:rsidR="00A66D8C" w:rsidRDefault="00A62991">
          <w:pPr>
            <w:pStyle w:val="T2"/>
            <w:rPr>
              <w:rFonts w:asciiTheme="minorHAnsi" w:eastAsiaTheme="minorEastAsia" w:hAnsiTheme="minorHAnsi"/>
              <w:noProof/>
              <w:sz w:val="22"/>
              <w:lang w:eastAsia="tr-TR"/>
            </w:rPr>
          </w:pPr>
          <w:hyperlink w:anchor="_Toc56000166" w:history="1">
            <w:r w:rsidR="00A66D8C" w:rsidRPr="00537E1C">
              <w:rPr>
                <w:rStyle w:val="Kpr"/>
                <w:noProof/>
              </w:rPr>
              <w:t>1.4.</w:t>
            </w:r>
            <w:r w:rsidR="00A66D8C">
              <w:rPr>
                <w:rFonts w:asciiTheme="minorHAnsi" w:eastAsiaTheme="minorEastAsia" w:hAnsiTheme="minorHAnsi"/>
                <w:noProof/>
                <w:sz w:val="22"/>
                <w:lang w:eastAsia="tr-TR"/>
              </w:rPr>
              <w:tab/>
            </w:r>
            <w:r w:rsidR="00A66D8C" w:rsidRPr="00537E1C">
              <w:rPr>
                <w:rStyle w:val="Kpr"/>
                <w:noProof/>
              </w:rPr>
              <w:t>Teşekkür Sayfası</w:t>
            </w:r>
            <w:r w:rsidR="00A66D8C">
              <w:rPr>
                <w:noProof/>
                <w:webHidden/>
              </w:rPr>
              <w:tab/>
            </w:r>
            <w:r w:rsidR="00A66D8C">
              <w:rPr>
                <w:noProof/>
                <w:webHidden/>
              </w:rPr>
              <w:fldChar w:fldCharType="begin"/>
            </w:r>
            <w:r w:rsidR="00A66D8C">
              <w:rPr>
                <w:noProof/>
                <w:webHidden/>
              </w:rPr>
              <w:instrText xml:space="preserve"> PAGEREF _Toc56000166 \h </w:instrText>
            </w:r>
            <w:r w:rsidR="00A66D8C">
              <w:rPr>
                <w:noProof/>
                <w:webHidden/>
              </w:rPr>
            </w:r>
            <w:r w:rsidR="00A66D8C">
              <w:rPr>
                <w:noProof/>
                <w:webHidden/>
              </w:rPr>
              <w:fldChar w:fldCharType="separate"/>
            </w:r>
            <w:r w:rsidR="009C402E">
              <w:rPr>
                <w:noProof/>
                <w:webHidden/>
              </w:rPr>
              <w:t>8</w:t>
            </w:r>
            <w:r w:rsidR="00A66D8C">
              <w:rPr>
                <w:noProof/>
                <w:webHidden/>
              </w:rPr>
              <w:fldChar w:fldCharType="end"/>
            </w:r>
          </w:hyperlink>
        </w:p>
        <w:p w14:paraId="72DFD3FB" w14:textId="43151A70" w:rsidR="00A66D8C" w:rsidRDefault="00A62991">
          <w:pPr>
            <w:pStyle w:val="T2"/>
            <w:rPr>
              <w:rFonts w:asciiTheme="minorHAnsi" w:eastAsiaTheme="minorEastAsia" w:hAnsiTheme="minorHAnsi"/>
              <w:noProof/>
              <w:sz w:val="22"/>
              <w:lang w:eastAsia="tr-TR"/>
            </w:rPr>
          </w:pPr>
          <w:hyperlink w:anchor="_Toc56000167" w:history="1">
            <w:r w:rsidR="00A66D8C" w:rsidRPr="00537E1C">
              <w:rPr>
                <w:rStyle w:val="Kpr"/>
                <w:noProof/>
              </w:rPr>
              <w:t>1.5.</w:t>
            </w:r>
            <w:r w:rsidR="00A66D8C">
              <w:rPr>
                <w:rFonts w:asciiTheme="minorHAnsi" w:eastAsiaTheme="minorEastAsia" w:hAnsiTheme="minorHAnsi"/>
                <w:noProof/>
                <w:sz w:val="22"/>
                <w:lang w:eastAsia="tr-TR"/>
              </w:rPr>
              <w:tab/>
            </w:r>
            <w:r w:rsidR="00A66D8C" w:rsidRPr="00537E1C">
              <w:rPr>
                <w:rStyle w:val="Kpr"/>
                <w:noProof/>
              </w:rPr>
              <w:t>İçindekiler Sayfası</w:t>
            </w:r>
            <w:r w:rsidR="00A66D8C">
              <w:rPr>
                <w:noProof/>
                <w:webHidden/>
              </w:rPr>
              <w:tab/>
            </w:r>
            <w:r w:rsidR="00A66D8C">
              <w:rPr>
                <w:noProof/>
                <w:webHidden/>
              </w:rPr>
              <w:fldChar w:fldCharType="begin"/>
            </w:r>
            <w:r w:rsidR="00A66D8C">
              <w:rPr>
                <w:noProof/>
                <w:webHidden/>
              </w:rPr>
              <w:instrText xml:space="preserve"> PAGEREF _Toc56000167 \h </w:instrText>
            </w:r>
            <w:r w:rsidR="00A66D8C">
              <w:rPr>
                <w:noProof/>
                <w:webHidden/>
              </w:rPr>
            </w:r>
            <w:r w:rsidR="00A66D8C">
              <w:rPr>
                <w:noProof/>
                <w:webHidden/>
              </w:rPr>
              <w:fldChar w:fldCharType="separate"/>
            </w:r>
            <w:r w:rsidR="009C402E">
              <w:rPr>
                <w:noProof/>
                <w:webHidden/>
              </w:rPr>
              <w:t>9</w:t>
            </w:r>
            <w:r w:rsidR="00A66D8C">
              <w:rPr>
                <w:noProof/>
                <w:webHidden/>
              </w:rPr>
              <w:fldChar w:fldCharType="end"/>
            </w:r>
          </w:hyperlink>
        </w:p>
        <w:p w14:paraId="0FD441B1" w14:textId="011EABEF" w:rsidR="00A66D8C" w:rsidRDefault="00A62991">
          <w:pPr>
            <w:pStyle w:val="T2"/>
            <w:rPr>
              <w:rFonts w:asciiTheme="minorHAnsi" w:eastAsiaTheme="minorEastAsia" w:hAnsiTheme="minorHAnsi"/>
              <w:noProof/>
              <w:sz w:val="22"/>
              <w:lang w:eastAsia="tr-TR"/>
            </w:rPr>
          </w:pPr>
          <w:hyperlink w:anchor="_Toc56000168" w:history="1">
            <w:r w:rsidR="00A66D8C" w:rsidRPr="00537E1C">
              <w:rPr>
                <w:rStyle w:val="Kpr"/>
                <w:noProof/>
              </w:rPr>
              <w:t>1.6.</w:t>
            </w:r>
            <w:r w:rsidR="00A66D8C">
              <w:rPr>
                <w:rFonts w:asciiTheme="minorHAnsi" w:eastAsiaTheme="minorEastAsia" w:hAnsiTheme="minorHAnsi"/>
                <w:noProof/>
                <w:sz w:val="22"/>
                <w:lang w:eastAsia="tr-TR"/>
              </w:rPr>
              <w:tab/>
            </w:r>
            <w:r w:rsidR="00A66D8C" w:rsidRPr="00537E1C">
              <w:rPr>
                <w:rStyle w:val="Kpr"/>
                <w:noProof/>
              </w:rPr>
              <w:t>Tablolar Listesi</w:t>
            </w:r>
            <w:r w:rsidR="00A66D8C">
              <w:rPr>
                <w:noProof/>
                <w:webHidden/>
              </w:rPr>
              <w:tab/>
            </w:r>
            <w:r w:rsidR="00A66D8C">
              <w:rPr>
                <w:noProof/>
                <w:webHidden/>
              </w:rPr>
              <w:fldChar w:fldCharType="begin"/>
            </w:r>
            <w:r w:rsidR="00A66D8C">
              <w:rPr>
                <w:noProof/>
                <w:webHidden/>
              </w:rPr>
              <w:instrText xml:space="preserve"> PAGEREF _Toc56000168 \h </w:instrText>
            </w:r>
            <w:r w:rsidR="00A66D8C">
              <w:rPr>
                <w:noProof/>
                <w:webHidden/>
              </w:rPr>
            </w:r>
            <w:r w:rsidR="00A66D8C">
              <w:rPr>
                <w:noProof/>
                <w:webHidden/>
              </w:rPr>
              <w:fldChar w:fldCharType="separate"/>
            </w:r>
            <w:r w:rsidR="009C402E">
              <w:rPr>
                <w:noProof/>
                <w:webHidden/>
              </w:rPr>
              <w:t>10</w:t>
            </w:r>
            <w:r w:rsidR="00A66D8C">
              <w:rPr>
                <w:noProof/>
                <w:webHidden/>
              </w:rPr>
              <w:fldChar w:fldCharType="end"/>
            </w:r>
          </w:hyperlink>
        </w:p>
        <w:p w14:paraId="5CE8E05E" w14:textId="49B7B1BD" w:rsidR="00A66D8C" w:rsidRDefault="00A62991">
          <w:pPr>
            <w:pStyle w:val="T2"/>
            <w:rPr>
              <w:rFonts w:asciiTheme="minorHAnsi" w:eastAsiaTheme="minorEastAsia" w:hAnsiTheme="minorHAnsi"/>
              <w:noProof/>
              <w:sz w:val="22"/>
              <w:lang w:eastAsia="tr-TR"/>
            </w:rPr>
          </w:pPr>
          <w:hyperlink w:anchor="_Toc56000169" w:history="1">
            <w:r w:rsidR="00A66D8C" w:rsidRPr="00537E1C">
              <w:rPr>
                <w:rStyle w:val="Kpr"/>
                <w:noProof/>
              </w:rPr>
              <w:t>1.7.</w:t>
            </w:r>
            <w:r w:rsidR="00A66D8C">
              <w:rPr>
                <w:rFonts w:asciiTheme="minorHAnsi" w:eastAsiaTheme="minorEastAsia" w:hAnsiTheme="minorHAnsi"/>
                <w:noProof/>
                <w:sz w:val="22"/>
                <w:lang w:eastAsia="tr-TR"/>
              </w:rPr>
              <w:tab/>
            </w:r>
            <w:r w:rsidR="00A66D8C" w:rsidRPr="00537E1C">
              <w:rPr>
                <w:rStyle w:val="Kpr"/>
                <w:noProof/>
              </w:rPr>
              <w:t>Şekiller Listesi</w:t>
            </w:r>
            <w:r w:rsidR="00A66D8C">
              <w:rPr>
                <w:noProof/>
                <w:webHidden/>
              </w:rPr>
              <w:tab/>
            </w:r>
            <w:r w:rsidR="00A66D8C">
              <w:rPr>
                <w:noProof/>
                <w:webHidden/>
              </w:rPr>
              <w:fldChar w:fldCharType="begin"/>
            </w:r>
            <w:r w:rsidR="00A66D8C">
              <w:rPr>
                <w:noProof/>
                <w:webHidden/>
              </w:rPr>
              <w:instrText xml:space="preserve"> PAGEREF _Toc56000169 \h </w:instrText>
            </w:r>
            <w:r w:rsidR="00A66D8C">
              <w:rPr>
                <w:noProof/>
                <w:webHidden/>
              </w:rPr>
            </w:r>
            <w:r w:rsidR="00A66D8C">
              <w:rPr>
                <w:noProof/>
                <w:webHidden/>
              </w:rPr>
              <w:fldChar w:fldCharType="separate"/>
            </w:r>
            <w:r w:rsidR="009C402E">
              <w:rPr>
                <w:noProof/>
                <w:webHidden/>
              </w:rPr>
              <w:t>10</w:t>
            </w:r>
            <w:r w:rsidR="00A66D8C">
              <w:rPr>
                <w:noProof/>
                <w:webHidden/>
              </w:rPr>
              <w:fldChar w:fldCharType="end"/>
            </w:r>
          </w:hyperlink>
        </w:p>
        <w:p w14:paraId="6CF45169" w14:textId="269901A3" w:rsidR="00A66D8C" w:rsidRDefault="00A62991">
          <w:pPr>
            <w:pStyle w:val="T2"/>
            <w:rPr>
              <w:rFonts w:asciiTheme="minorHAnsi" w:eastAsiaTheme="minorEastAsia" w:hAnsiTheme="minorHAnsi"/>
              <w:noProof/>
              <w:sz w:val="22"/>
              <w:lang w:eastAsia="tr-TR"/>
            </w:rPr>
          </w:pPr>
          <w:hyperlink w:anchor="_Toc56000170" w:history="1">
            <w:r w:rsidR="00A66D8C" w:rsidRPr="00537E1C">
              <w:rPr>
                <w:rStyle w:val="Kpr"/>
                <w:noProof/>
              </w:rPr>
              <w:t>1.8.</w:t>
            </w:r>
            <w:r w:rsidR="00A66D8C">
              <w:rPr>
                <w:rFonts w:asciiTheme="minorHAnsi" w:eastAsiaTheme="minorEastAsia" w:hAnsiTheme="minorHAnsi"/>
                <w:noProof/>
                <w:sz w:val="22"/>
                <w:lang w:eastAsia="tr-TR"/>
              </w:rPr>
              <w:tab/>
            </w:r>
            <w:r w:rsidR="00A66D8C" w:rsidRPr="00537E1C">
              <w:rPr>
                <w:rStyle w:val="Kpr"/>
                <w:noProof/>
              </w:rPr>
              <w:t>Özet Sayfası</w:t>
            </w:r>
            <w:r w:rsidR="00A66D8C">
              <w:rPr>
                <w:noProof/>
                <w:webHidden/>
              </w:rPr>
              <w:tab/>
            </w:r>
            <w:r w:rsidR="00A66D8C">
              <w:rPr>
                <w:noProof/>
                <w:webHidden/>
              </w:rPr>
              <w:fldChar w:fldCharType="begin"/>
            </w:r>
            <w:r w:rsidR="00A66D8C">
              <w:rPr>
                <w:noProof/>
                <w:webHidden/>
              </w:rPr>
              <w:instrText xml:space="preserve"> PAGEREF _Toc56000170 \h </w:instrText>
            </w:r>
            <w:r w:rsidR="00A66D8C">
              <w:rPr>
                <w:noProof/>
                <w:webHidden/>
              </w:rPr>
            </w:r>
            <w:r w:rsidR="00A66D8C">
              <w:rPr>
                <w:noProof/>
                <w:webHidden/>
              </w:rPr>
              <w:fldChar w:fldCharType="separate"/>
            </w:r>
            <w:r w:rsidR="009C402E">
              <w:rPr>
                <w:noProof/>
                <w:webHidden/>
              </w:rPr>
              <w:t>11</w:t>
            </w:r>
            <w:r w:rsidR="00A66D8C">
              <w:rPr>
                <w:noProof/>
                <w:webHidden/>
              </w:rPr>
              <w:fldChar w:fldCharType="end"/>
            </w:r>
          </w:hyperlink>
        </w:p>
        <w:p w14:paraId="73E40C1F" w14:textId="7F9E65D0" w:rsidR="00A66D8C" w:rsidRDefault="00A62991">
          <w:pPr>
            <w:pStyle w:val="T2"/>
            <w:rPr>
              <w:rFonts w:asciiTheme="minorHAnsi" w:eastAsiaTheme="minorEastAsia" w:hAnsiTheme="minorHAnsi"/>
              <w:noProof/>
              <w:sz w:val="22"/>
              <w:lang w:eastAsia="tr-TR"/>
            </w:rPr>
          </w:pPr>
          <w:hyperlink w:anchor="_Toc56000171" w:history="1">
            <w:r w:rsidR="00A66D8C" w:rsidRPr="00537E1C">
              <w:rPr>
                <w:rStyle w:val="Kpr"/>
                <w:noProof/>
              </w:rPr>
              <w:t>1.9.</w:t>
            </w:r>
            <w:r w:rsidR="00A66D8C">
              <w:rPr>
                <w:rFonts w:asciiTheme="minorHAnsi" w:eastAsiaTheme="minorEastAsia" w:hAnsiTheme="minorHAnsi"/>
                <w:noProof/>
                <w:sz w:val="22"/>
                <w:lang w:eastAsia="tr-TR"/>
              </w:rPr>
              <w:tab/>
            </w:r>
            <w:r w:rsidR="00A66D8C" w:rsidRPr="00537E1C">
              <w:rPr>
                <w:rStyle w:val="Kpr"/>
                <w:noProof/>
              </w:rPr>
              <w:t>İngilizce Özet Sayfası</w:t>
            </w:r>
            <w:r w:rsidR="00A66D8C">
              <w:rPr>
                <w:noProof/>
                <w:webHidden/>
              </w:rPr>
              <w:tab/>
            </w:r>
            <w:r w:rsidR="00A66D8C">
              <w:rPr>
                <w:noProof/>
                <w:webHidden/>
              </w:rPr>
              <w:fldChar w:fldCharType="begin"/>
            </w:r>
            <w:r w:rsidR="00A66D8C">
              <w:rPr>
                <w:noProof/>
                <w:webHidden/>
              </w:rPr>
              <w:instrText xml:space="preserve"> PAGEREF _Toc56000171 \h </w:instrText>
            </w:r>
            <w:r w:rsidR="00A66D8C">
              <w:rPr>
                <w:noProof/>
                <w:webHidden/>
              </w:rPr>
            </w:r>
            <w:r w:rsidR="00A66D8C">
              <w:rPr>
                <w:noProof/>
                <w:webHidden/>
              </w:rPr>
              <w:fldChar w:fldCharType="separate"/>
            </w:r>
            <w:r w:rsidR="009C402E">
              <w:rPr>
                <w:noProof/>
                <w:webHidden/>
              </w:rPr>
              <w:t>12</w:t>
            </w:r>
            <w:r w:rsidR="00A66D8C">
              <w:rPr>
                <w:noProof/>
                <w:webHidden/>
              </w:rPr>
              <w:fldChar w:fldCharType="end"/>
            </w:r>
          </w:hyperlink>
        </w:p>
        <w:p w14:paraId="0EB1FF85" w14:textId="043EC2B8" w:rsidR="00A66D8C" w:rsidRDefault="00A62991">
          <w:pPr>
            <w:pStyle w:val="T1"/>
            <w:tabs>
              <w:tab w:val="left" w:pos="660"/>
            </w:tabs>
            <w:rPr>
              <w:rFonts w:asciiTheme="minorHAnsi" w:eastAsiaTheme="minorEastAsia" w:hAnsiTheme="minorHAnsi"/>
              <w:sz w:val="22"/>
              <w:lang w:eastAsia="tr-TR"/>
            </w:rPr>
          </w:pPr>
          <w:hyperlink w:anchor="_Toc56000172" w:history="1">
            <w:r w:rsidR="00A66D8C" w:rsidRPr="00537E1C">
              <w:rPr>
                <w:rStyle w:val="Kpr"/>
              </w:rPr>
              <w:t>2.</w:t>
            </w:r>
            <w:r w:rsidR="00A66D8C">
              <w:rPr>
                <w:rFonts w:asciiTheme="minorHAnsi" w:eastAsiaTheme="minorEastAsia" w:hAnsiTheme="minorHAnsi"/>
                <w:sz w:val="22"/>
                <w:lang w:eastAsia="tr-TR"/>
              </w:rPr>
              <w:tab/>
            </w:r>
            <w:r w:rsidR="00A66D8C" w:rsidRPr="00537E1C">
              <w:rPr>
                <w:rStyle w:val="Kpr"/>
              </w:rPr>
              <w:t>BİRİNCİ BÖLÜM</w:t>
            </w:r>
            <w:r w:rsidR="00A66D8C">
              <w:rPr>
                <w:webHidden/>
              </w:rPr>
              <w:tab/>
            </w:r>
            <w:r w:rsidR="00A66D8C">
              <w:rPr>
                <w:webHidden/>
              </w:rPr>
              <w:fldChar w:fldCharType="begin"/>
            </w:r>
            <w:r w:rsidR="00A66D8C">
              <w:rPr>
                <w:webHidden/>
              </w:rPr>
              <w:instrText xml:space="preserve"> PAGEREF _Toc56000172 \h </w:instrText>
            </w:r>
            <w:r w:rsidR="00A66D8C">
              <w:rPr>
                <w:webHidden/>
              </w:rPr>
            </w:r>
            <w:r w:rsidR="00A66D8C">
              <w:rPr>
                <w:webHidden/>
              </w:rPr>
              <w:fldChar w:fldCharType="separate"/>
            </w:r>
            <w:r w:rsidR="009C402E">
              <w:rPr>
                <w:webHidden/>
              </w:rPr>
              <w:t>12</w:t>
            </w:r>
            <w:r w:rsidR="00A66D8C">
              <w:rPr>
                <w:webHidden/>
              </w:rPr>
              <w:fldChar w:fldCharType="end"/>
            </w:r>
          </w:hyperlink>
        </w:p>
        <w:p w14:paraId="5DA44757" w14:textId="58F879FB" w:rsidR="00A66D8C" w:rsidRDefault="00A62991">
          <w:pPr>
            <w:pStyle w:val="T2"/>
            <w:rPr>
              <w:rFonts w:asciiTheme="minorHAnsi" w:eastAsiaTheme="minorEastAsia" w:hAnsiTheme="minorHAnsi"/>
              <w:noProof/>
              <w:sz w:val="22"/>
              <w:lang w:eastAsia="tr-TR"/>
            </w:rPr>
          </w:pPr>
          <w:hyperlink w:anchor="_Toc56000173" w:history="1">
            <w:r w:rsidR="00A66D8C" w:rsidRPr="00537E1C">
              <w:rPr>
                <w:rStyle w:val="Kpr"/>
                <w:noProof/>
              </w:rPr>
              <w:t>2.1.</w:t>
            </w:r>
            <w:r w:rsidR="00A66D8C">
              <w:rPr>
                <w:rFonts w:asciiTheme="minorHAnsi" w:eastAsiaTheme="minorEastAsia" w:hAnsiTheme="minorHAnsi"/>
                <w:noProof/>
                <w:sz w:val="22"/>
                <w:lang w:eastAsia="tr-TR"/>
              </w:rPr>
              <w:tab/>
            </w:r>
            <w:r w:rsidR="00A66D8C" w:rsidRPr="00537E1C">
              <w:rPr>
                <w:rStyle w:val="Kpr"/>
                <w:noProof/>
              </w:rPr>
              <w:t>Araştırmanın Amacı Konusunda Örnek</w:t>
            </w:r>
            <w:r w:rsidR="00A66D8C">
              <w:rPr>
                <w:noProof/>
                <w:webHidden/>
              </w:rPr>
              <w:tab/>
            </w:r>
            <w:r w:rsidR="00A66D8C">
              <w:rPr>
                <w:noProof/>
                <w:webHidden/>
              </w:rPr>
              <w:fldChar w:fldCharType="begin"/>
            </w:r>
            <w:r w:rsidR="00A66D8C">
              <w:rPr>
                <w:noProof/>
                <w:webHidden/>
              </w:rPr>
              <w:instrText xml:space="preserve"> PAGEREF _Toc56000173 \h </w:instrText>
            </w:r>
            <w:r w:rsidR="00A66D8C">
              <w:rPr>
                <w:noProof/>
                <w:webHidden/>
              </w:rPr>
            </w:r>
            <w:r w:rsidR="00A66D8C">
              <w:rPr>
                <w:noProof/>
                <w:webHidden/>
              </w:rPr>
              <w:fldChar w:fldCharType="separate"/>
            </w:r>
            <w:r w:rsidR="009C402E">
              <w:rPr>
                <w:noProof/>
                <w:webHidden/>
              </w:rPr>
              <w:t>13</w:t>
            </w:r>
            <w:r w:rsidR="00A66D8C">
              <w:rPr>
                <w:noProof/>
                <w:webHidden/>
              </w:rPr>
              <w:fldChar w:fldCharType="end"/>
            </w:r>
          </w:hyperlink>
        </w:p>
        <w:p w14:paraId="0251AD06" w14:textId="0F72DD18" w:rsidR="00A66D8C" w:rsidRDefault="00A62991">
          <w:pPr>
            <w:pStyle w:val="T2"/>
            <w:rPr>
              <w:rFonts w:asciiTheme="minorHAnsi" w:eastAsiaTheme="minorEastAsia" w:hAnsiTheme="minorHAnsi"/>
              <w:noProof/>
              <w:sz w:val="22"/>
              <w:lang w:eastAsia="tr-TR"/>
            </w:rPr>
          </w:pPr>
          <w:hyperlink w:anchor="_Toc56000174" w:history="1">
            <w:r w:rsidR="00A66D8C" w:rsidRPr="00537E1C">
              <w:rPr>
                <w:rStyle w:val="Kpr"/>
                <w:noProof/>
              </w:rPr>
              <w:t>2.2.</w:t>
            </w:r>
            <w:r w:rsidR="00A66D8C">
              <w:rPr>
                <w:rFonts w:asciiTheme="minorHAnsi" w:eastAsiaTheme="minorEastAsia" w:hAnsiTheme="minorHAnsi"/>
                <w:noProof/>
                <w:sz w:val="22"/>
                <w:lang w:eastAsia="tr-TR"/>
              </w:rPr>
              <w:tab/>
            </w:r>
            <w:r w:rsidR="00A66D8C" w:rsidRPr="00537E1C">
              <w:rPr>
                <w:rStyle w:val="Kpr"/>
                <w:noProof/>
              </w:rPr>
              <w:t>Araştırmanın Önemi Konusunda Örnek</w:t>
            </w:r>
            <w:r w:rsidR="00A66D8C">
              <w:rPr>
                <w:noProof/>
                <w:webHidden/>
              </w:rPr>
              <w:tab/>
            </w:r>
            <w:r w:rsidR="00A66D8C">
              <w:rPr>
                <w:noProof/>
                <w:webHidden/>
              </w:rPr>
              <w:fldChar w:fldCharType="begin"/>
            </w:r>
            <w:r w:rsidR="00A66D8C">
              <w:rPr>
                <w:noProof/>
                <w:webHidden/>
              </w:rPr>
              <w:instrText xml:space="preserve"> PAGEREF _Toc56000174 \h </w:instrText>
            </w:r>
            <w:r w:rsidR="00A66D8C">
              <w:rPr>
                <w:noProof/>
                <w:webHidden/>
              </w:rPr>
            </w:r>
            <w:r w:rsidR="00A66D8C">
              <w:rPr>
                <w:noProof/>
                <w:webHidden/>
              </w:rPr>
              <w:fldChar w:fldCharType="separate"/>
            </w:r>
            <w:r w:rsidR="009C402E">
              <w:rPr>
                <w:noProof/>
                <w:webHidden/>
              </w:rPr>
              <w:t>13</w:t>
            </w:r>
            <w:r w:rsidR="00A66D8C">
              <w:rPr>
                <w:noProof/>
                <w:webHidden/>
              </w:rPr>
              <w:fldChar w:fldCharType="end"/>
            </w:r>
          </w:hyperlink>
        </w:p>
        <w:p w14:paraId="12677F8C" w14:textId="2D192B68" w:rsidR="00A66D8C" w:rsidRDefault="00A62991">
          <w:pPr>
            <w:pStyle w:val="T2"/>
            <w:rPr>
              <w:rFonts w:asciiTheme="minorHAnsi" w:eastAsiaTheme="minorEastAsia" w:hAnsiTheme="minorHAnsi"/>
              <w:noProof/>
              <w:sz w:val="22"/>
              <w:lang w:eastAsia="tr-TR"/>
            </w:rPr>
          </w:pPr>
          <w:hyperlink w:anchor="_Toc56000175" w:history="1">
            <w:r w:rsidR="00A66D8C" w:rsidRPr="00537E1C">
              <w:rPr>
                <w:rStyle w:val="Kpr"/>
                <w:noProof/>
              </w:rPr>
              <w:t>2.3.</w:t>
            </w:r>
            <w:r w:rsidR="00A66D8C">
              <w:rPr>
                <w:rFonts w:asciiTheme="minorHAnsi" w:eastAsiaTheme="minorEastAsia" w:hAnsiTheme="minorHAnsi"/>
                <w:noProof/>
                <w:sz w:val="22"/>
                <w:lang w:eastAsia="tr-TR"/>
              </w:rPr>
              <w:tab/>
            </w:r>
            <w:r w:rsidR="00A66D8C" w:rsidRPr="00537E1C">
              <w:rPr>
                <w:rStyle w:val="Kpr"/>
                <w:noProof/>
              </w:rPr>
              <w:t>Varsayımlar/Sayıltılar Konusunda Örnek</w:t>
            </w:r>
            <w:r w:rsidR="00A66D8C">
              <w:rPr>
                <w:noProof/>
                <w:webHidden/>
              </w:rPr>
              <w:tab/>
            </w:r>
            <w:r w:rsidR="00A66D8C">
              <w:rPr>
                <w:noProof/>
                <w:webHidden/>
              </w:rPr>
              <w:fldChar w:fldCharType="begin"/>
            </w:r>
            <w:r w:rsidR="00A66D8C">
              <w:rPr>
                <w:noProof/>
                <w:webHidden/>
              </w:rPr>
              <w:instrText xml:space="preserve"> PAGEREF _Toc56000175 \h </w:instrText>
            </w:r>
            <w:r w:rsidR="00A66D8C">
              <w:rPr>
                <w:noProof/>
                <w:webHidden/>
              </w:rPr>
            </w:r>
            <w:r w:rsidR="00A66D8C">
              <w:rPr>
                <w:noProof/>
                <w:webHidden/>
              </w:rPr>
              <w:fldChar w:fldCharType="separate"/>
            </w:r>
            <w:r w:rsidR="009C402E">
              <w:rPr>
                <w:noProof/>
                <w:webHidden/>
              </w:rPr>
              <w:t>13</w:t>
            </w:r>
            <w:r w:rsidR="00A66D8C">
              <w:rPr>
                <w:noProof/>
                <w:webHidden/>
              </w:rPr>
              <w:fldChar w:fldCharType="end"/>
            </w:r>
          </w:hyperlink>
        </w:p>
        <w:p w14:paraId="2794D277" w14:textId="3C725E18" w:rsidR="00A66D8C" w:rsidRDefault="00A62991">
          <w:pPr>
            <w:pStyle w:val="T2"/>
            <w:rPr>
              <w:rFonts w:asciiTheme="minorHAnsi" w:eastAsiaTheme="minorEastAsia" w:hAnsiTheme="minorHAnsi"/>
              <w:noProof/>
              <w:sz w:val="22"/>
              <w:lang w:eastAsia="tr-TR"/>
            </w:rPr>
          </w:pPr>
          <w:hyperlink w:anchor="_Toc56000176" w:history="1">
            <w:r w:rsidR="00A66D8C" w:rsidRPr="00537E1C">
              <w:rPr>
                <w:rStyle w:val="Kpr"/>
                <w:noProof/>
              </w:rPr>
              <w:t>2.4.</w:t>
            </w:r>
            <w:r w:rsidR="00A66D8C">
              <w:rPr>
                <w:rFonts w:asciiTheme="minorHAnsi" w:eastAsiaTheme="minorEastAsia" w:hAnsiTheme="minorHAnsi"/>
                <w:noProof/>
                <w:sz w:val="22"/>
                <w:lang w:eastAsia="tr-TR"/>
              </w:rPr>
              <w:tab/>
            </w:r>
            <w:r w:rsidR="00A66D8C" w:rsidRPr="00537E1C">
              <w:rPr>
                <w:rStyle w:val="Kpr"/>
                <w:noProof/>
              </w:rPr>
              <w:t>Sınırlılıklar Konusunda Örnek</w:t>
            </w:r>
            <w:r w:rsidR="00A66D8C">
              <w:rPr>
                <w:noProof/>
                <w:webHidden/>
              </w:rPr>
              <w:tab/>
            </w:r>
            <w:r w:rsidR="00A66D8C">
              <w:rPr>
                <w:noProof/>
                <w:webHidden/>
              </w:rPr>
              <w:fldChar w:fldCharType="begin"/>
            </w:r>
            <w:r w:rsidR="00A66D8C">
              <w:rPr>
                <w:noProof/>
                <w:webHidden/>
              </w:rPr>
              <w:instrText xml:space="preserve"> PAGEREF _Toc56000176 \h </w:instrText>
            </w:r>
            <w:r w:rsidR="00A66D8C">
              <w:rPr>
                <w:noProof/>
                <w:webHidden/>
              </w:rPr>
            </w:r>
            <w:r w:rsidR="00A66D8C">
              <w:rPr>
                <w:noProof/>
                <w:webHidden/>
              </w:rPr>
              <w:fldChar w:fldCharType="separate"/>
            </w:r>
            <w:r w:rsidR="009C402E">
              <w:rPr>
                <w:noProof/>
                <w:webHidden/>
              </w:rPr>
              <w:t>13</w:t>
            </w:r>
            <w:r w:rsidR="00A66D8C">
              <w:rPr>
                <w:noProof/>
                <w:webHidden/>
              </w:rPr>
              <w:fldChar w:fldCharType="end"/>
            </w:r>
          </w:hyperlink>
        </w:p>
        <w:p w14:paraId="135AD6FB" w14:textId="66F1C65D" w:rsidR="00A66D8C" w:rsidRDefault="00A62991">
          <w:pPr>
            <w:pStyle w:val="T2"/>
            <w:rPr>
              <w:rFonts w:asciiTheme="minorHAnsi" w:eastAsiaTheme="minorEastAsia" w:hAnsiTheme="minorHAnsi"/>
              <w:noProof/>
              <w:sz w:val="22"/>
              <w:lang w:eastAsia="tr-TR"/>
            </w:rPr>
          </w:pPr>
          <w:hyperlink w:anchor="_Toc56000177" w:history="1">
            <w:r w:rsidR="00A66D8C" w:rsidRPr="00537E1C">
              <w:rPr>
                <w:rStyle w:val="Kpr"/>
                <w:noProof/>
              </w:rPr>
              <w:t>2.5.</w:t>
            </w:r>
            <w:r w:rsidR="00A66D8C">
              <w:rPr>
                <w:rFonts w:asciiTheme="minorHAnsi" w:eastAsiaTheme="minorEastAsia" w:hAnsiTheme="minorHAnsi"/>
                <w:noProof/>
                <w:sz w:val="22"/>
                <w:lang w:eastAsia="tr-TR"/>
              </w:rPr>
              <w:tab/>
            </w:r>
            <w:r w:rsidR="00A66D8C" w:rsidRPr="00537E1C">
              <w:rPr>
                <w:rStyle w:val="Kpr"/>
                <w:noProof/>
              </w:rPr>
              <w:t>Tanımlar Konusunda Örnek</w:t>
            </w:r>
            <w:r w:rsidR="00A66D8C">
              <w:rPr>
                <w:noProof/>
                <w:webHidden/>
              </w:rPr>
              <w:tab/>
            </w:r>
            <w:r w:rsidR="00A66D8C">
              <w:rPr>
                <w:noProof/>
                <w:webHidden/>
              </w:rPr>
              <w:fldChar w:fldCharType="begin"/>
            </w:r>
            <w:r w:rsidR="00A66D8C">
              <w:rPr>
                <w:noProof/>
                <w:webHidden/>
              </w:rPr>
              <w:instrText xml:space="preserve"> PAGEREF _Toc56000177 \h </w:instrText>
            </w:r>
            <w:r w:rsidR="00A66D8C">
              <w:rPr>
                <w:noProof/>
                <w:webHidden/>
              </w:rPr>
            </w:r>
            <w:r w:rsidR="00A66D8C">
              <w:rPr>
                <w:noProof/>
                <w:webHidden/>
              </w:rPr>
              <w:fldChar w:fldCharType="separate"/>
            </w:r>
            <w:r w:rsidR="009C402E">
              <w:rPr>
                <w:noProof/>
                <w:webHidden/>
              </w:rPr>
              <w:t>14</w:t>
            </w:r>
            <w:r w:rsidR="00A66D8C">
              <w:rPr>
                <w:noProof/>
                <w:webHidden/>
              </w:rPr>
              <w:fldChar w:fldCharType="end"/>
            </w:r>
          </w:hyperlink>
        </w:p>
        <w:p w14:paraId="1EF6140E" w14:textId="7C113746" w:rsidR="00A66D8C" w:rsidRDefault="00A62991">
          <w:pPr>
            <w:pStyle w:val="T2"/>
            <w:rPr>
              <w:rFonts w:asciiTheme="minorHAnsi" w:eastAsiaTheme="minorEastAsia" w:hAnsiTheme="minorHAnsi"/>
              <w:noProof/>
              <w:sz w:val="22"/>
              <w:lang w:eastAsia="tr-TR"/>
            </w:rPr>
          </w:pPr>
          <w:hyperlink w:anchor="_Toc56000178" w:history="1">
            <w:r w:rsidR="00A66D8C" w:rsidRPr="00537E1C">
              <w:rPr>
                <w:rStyle w:val="Kpr"/>
                <w:noProof/>
              </w:rPr>
              <w:t>2.6.</w:t>
            </w:r>
            <w:r w:rsidR="00A66D8C">
              <w:rPr>
                <w:rFonts w:asciiTheme="minorHAnsi" w:eastAsiaTheme="minorEastAsia" w:hAnsiTheme="minorHAnsi"/>
                <w:noProof/>
                <w:sz w:val="22"/>
                <w:lang w:eastAsia="tr-TR"/>
              </w:rPr>
              <w:tab/>
            </w:r>
            <w:r w:rsidR="00A66D8C" w:rsidRPr="00537E1C">
              <w:rPr>
                <w:rStyle w:val="Kpr"/>
                <w:noProof/>
              </w:rPr>
              <w:t>Kısaltmalar Konusunda Örnek</w:t>
            </w:r>
            <w:r w:rsidR="00A66D8C">
              <w:rPr>
                <w:noProof/>
                <w:webHidden/>
              </w:rPr>
              <w:tab/>
            </w:r>
            <w:r w:rsidR="00A66D8C">
              <w:rPr>
                <w:noProof/>
                <w:webHidden/>
              </w:rPr>
              <w:fldChar w:fldCharType="begin"/>
            </w:r>
            <w:r w:rsidR="00A66D8C">
              <w:rPr>
                <w:noProof/>
                <w:webHidden/>
              </w:rPr>
              <w:instrText xml:space="preserve"> PAGEREF _Toc56000178 \h </w:instrText>
            </w:r>
            <w:r w:rsidR="00A66D8C">
              <w:rPr>
                <w:noProof/>
                <w:webHidden/>
              </w:rPr>
            </w:r>
            <w:r w:rsidR="00A66D8C">
              <w:rPr>
                <w:noProof/>
                <w:webHidden/>
              </w:rPr>
              <w:fldChar w:fldCharType="separate"/>
            </w:r>
            <w:r w:rsidR="009C402E">
              <w:rPr>
                <w:noProof/>
                <w:webHidden/>
              </w:rPr>
              <w:t>14</w:t>
            </w:r>
            <w:r w:rsidR="00A66D8C">
              <w:rPr>
                <w:noProof/>
                <w:webHidden/>
              </w:rPr>
              <w:fldChar w:fldCharType="end"/>
            </w:r>
          </w:hyperlink>
        </w:p>
        <w:p w14:paraId="616C31C1" w14:textId="17EA6A23" w:rsidR="00A66D8C" w:rsidRDefault="00A62991">
          <w:pPr>
            <w:pStyle w:val="T1"/>
            <w:tabs>
              <w:tab w:val="left" w:pos="660"/>
            </w:tabs>
            <w:rPr>
              <w:rFonts w:asciiTheme="minorHAnsi" w:eastAsiaTheme="minorEastAsia" w:hAnsiTheme="minorHAnsi"/>
              <w:sz w:val="22"/>
              <w:lang w:eastAsia="tr-TR"/>
            </w:rPr>
          </w:pPr>
          <w:hyperlink w:anchor="_Toc56000179" w:history="1">
            <w:r w:rsidR="00A66D8C" w:rsidRPr="00537E1C">
              <w:rPr>
                <w:rStyle w:val="Kpr"/>
                <w:lang w:eastAsia="tr-TR"/>
              </w:rPr>
              <w:t>3.</w:t>
            </w:r>
            <w:r w:rsidR="00A66D8C">
              <w:rPr>
                <w:rFonts w:asciiTheme="minorHAnsi" w:eastAsiaTheme="minorEastAsia" w:hAnsiTheme="minorHAnsi"/>
                <w:sz w:val="22"/>
                <w:lang w:eastAsia="tr-TR"/>
              </w:rPr>
              <w:tab/>
            </w:r>
            <w:r w:rsidR="00A66D8C" w:rsidRPr="00537E1C">
              <w:rPr>
                <w:rStyle w:val="Kpr"/>
                <w:lang w:eastAsia="tr-TR"/>
              </w:rPr>
              <w:t>İKİNCİ BÖLÜM</w:t>
            </w:r>
            <w:r w:rsidR="00A66D8C">
              <w:rPr>
                <w:webHidden/>
              </w:rPr>
              <w:tab/>
            </w:r>
            <w:r w:rsidR="00A66D8C">
              <w:rPr>
                <w:webHidden/>
              </w:rPr>
              <w:fldChar w:fldCharType="begin"/>
            </w:r>
            <w:r w:rsidR="00A66D8C">
              <w:rPr>
                <w:webHidden/>
              </w:rPr>
              <w:instrText xml:space="preserve"> PAGEREF _Toc56000179 \h </w:instrText>
            </w:r>
            <w:r w:rsidR="00A66D8C">
              <w:rPr>
                <w:webHidden/>
              </w:rPr>
            </w:r>
            <w:r w:rsidR="00A66D8C">
              <w:rPr>
                <w:webHidden/>
              </w:rPr>
              <w:fldChar w:fldCharType="separate"/>
            </w:r>
            <w:r w:rsidR="009C402E">
              <w:rPr>
                <w:webHidden/>
              </w:rPr>
              <w:t>14</w:t>
            </w:r>
            <w:r w:rsidR="00A66D8C">
              <w:rPr>
                <w:webHidden/>
              </w:rPr>
              <w:fldChar w:fldCharType="end"/>
            </w:r>
          </w:hyperlink>
        </w:p>
        <w:p w14:paraId="0EBD9CB2" w14:textId="06AC3ACC" w:rsidR="00A66D8C" w:rsidRDefault="00A62991">
          <w:pPr>
            <w:pStyle w:val="T2"/>
            <w:rPr>
              <w:rFonts w:asciiTheme="minorHAnsi" w:eastAsiaTheme="minorEastAsia" w:hAnsiTheme="minorHAnsi"/>
              <w:noProof/>
              <w:sz w:val="22"/>
              <w:lang w:eastAsia="tr-TR"/>
            </w:rPr>
          </w:pPr>
          <w:hyperlink w:anchor="_Toc56000180" w:history="1">
            <w:r w:rsidR="00A66D8C" w:rsidRPr="00537E1C">
              <w:rPr>
                <w:rStyle w:val="Kpr"/>
                <w:noProof/>
              </w:rPr>
              <w:t>3.1.</w:t>
            </w:r>
            <w:r w:rsidR="00A66D8C">
              <w:rPr>
                <w:rFonts w:asciiTheme="minorHAnsi" w:eastAsiaTheme="minorEastAsia" w:hAnsiTheme="minorHAnsi"/>
                <w:noProof/>
                <w:sz w:val="22"/>
                <w:lang w:eastAsia="tr-TR"/>
              </w:rPr>
              <w:tab/>
            </w:r>
            <w:r w:rsidR="00A66D8C" w:rsidRPr="00537E1C">
              <w:rPr>
                <w:rStyle w:val="Kpr"/>
                <w:noProof/>
              </w:rPr>
              <w:t>Kavramsal/Kuramsal Çerçeve</w:t>
            </w:r>
            <w:r w:rsidR="00A66D8C">
              <w:rPr>
                <w:noProof/>
                <w:webHidden/>
              </w:rPr>
              <w:tab/>
            </w:r>
            <w:r w:rsidR="00A66D8C">
              <w:rPr>
                <w:noProof/>
                <w:webHidden/>
              </w:rPr>
              <w:fldChar w:fldCharType="begin"/>
            </w:r>
            <w:r w:rsidR="00A66D8C">
              <w:rPr>
                <w:noProof/>
                <w:webHidden/>
              </w:rPr>
              <w:instrText xml:space="preserve"> PAGEREF _Toc56000180 \h </w:instrText>
            </w:r>
            <w:r w:rsidR="00A66D8C">
              <w:rPr>
                <w:noProof/>
                <w:webHidden/>
              </w:rPr>
            </w:r>
            <w:r w:rsidR="00A66D8C">
              <w:rPr>
                <w:noProof/>
                <w:webHidden/>
              </w:rPr>
              <w:fldChar w:fldCharType="separate"/>
            </w:r>
            <w:r w:rsidR="009C402E">
              <w:rPr>
                <w:noProof/>
                <w:webHidden/>
              </w:rPr>
              <w:t>14</w:t>
            </w:r>
            <w:r w:rsidR="00A66D8C">
              <w:rPr>
                <w:noProof/>
                <w:webHidden/>
              </w:rPr>
              <w:fldChar w:fldCharType="end"/>
            </w:r>
          </w:hyperlink>
        </w:p>
        <w:p w14:paraId="1B311B81" w14:textId="107283AD" w:rsidR="00A66D8C" w:rsidRDefault="00A62991">
          <w:pPr>
            <w:pStyle w:val="T1"/>
            <w:tabs>
              <w:tab w:val="left" w:pos="660"/>
            </w:tabs>
            <w:rPr>
              <w:rFonts w:asciiTheme="minorHAnsi" w:eastAsiaTheme="minorEastAsia" w:hAnsiTheme="minorHAnsi"/>
              <w:sz w:val="22"/>
              <w:lang w:eastAsia="tr-TR"/>
            </w:rPr>
          </w:pPr>
          <w:hyperlink w:anchor="_Toc56000181" w:history="1">
            <w:r w:rsidR="00A66D8C" w:rsidRPr="00537E1C">
              <w:rPr>
                <w:rStyle w:val="Kpr"/>
                <w:lang w:eastAsia="tr-TR"/>
              </w:rPr>
              <w:t>4.</w:t>
            </w:r>
            <w:r w:rsidR="00A66D8C">
              <w:rPr>
                <w:rFonts w:asciiTheme="minorHAnsi" w:eastAsiaTheme="minorEastAsia" w:hAnsiTheme="minorHAnsi"/>
                <w:sz w:val="22"/>
                <w:lang w:eastAsia="tr-TR"/>
              </w:rPr>
              <w:tab/>
            </w:r>
            <w:r w:rsidR="00A66D8C" w:rsidRPr="00537E1C">
              <w:rPr>
                <w:rStyle w:val="Kpr"/>
                <w:lang w:eastAsia="tr-TR"/>
              </w:rPr>
              <w:t>ÜÇÜNCÜ BÖLÜM</w:t>
            </w:r>
            <w:r w:rsidR="00A66D8C">
              <w:rPr>
                <w:webHidden/>
              </w:rPr>
              <w:tab/>
            </w:r>
            <w:r w:rsidR="00A66D8C">
              <w:rPr>
                <w:webHidden/>
              </w:rPr>
              <w:fldChar w:fldCharType="begin"/>
            </w:r>
            <w:r w:rsidR="00A66D8C">
              <w:rPr>
                <w:webHidden/>
              </w:rPr>
              <w:instrText xml:space="preserve"> PAGEREF _Toc56000181 \h </w:instrText>
            </w:r>
            <w:r w:rsidR="00A66D8C">
              <w:rPr>
                <w:webHidden/>
              </w:rPr>
            </w:r>
            <w:r w:rsidR="00A66D8C">
              <w:rPr>
                <w:webHidden/>
              </w:rPr>
              <w:fldChar w:fldCharType="separate"/>
            </w:r>
            <w:r w:rsidR="009C402E">
              <w:rPr>
                <w:webHidden/>
              </w:rPr>
              <w:t>15</w:t>
            </w:r>
            <w:r w:rsidR="00A66D8C">
              <w:rPr>
                <w:webHidden/>
              </w:rPr>
              <w:fldChar w:fldCharType="end"/>
            </w:r>
          </w:hyperlink>
        </w:p>
        <w:p w14:paraId="45F8D83D" w14:textId="66029701" w:rsidR="00A66D8C" w:rsidRDefault="00A62991">
          <w:pPr>
            <w:pStyle w:val="T2"/>
            <w:rPr>
              <w:rFonts w:asciiTheme="minorHAnsi" w:eastAsiaTheme="minorEastAsia" w:hAnsiTheme="minorHAnsi"/>
              <w:noProof/>
              <w:sz w:val="22"/>
              <w:lang w:eastAsia="tr-TR"/>
            </w:rPr>
          </w:pPr>
          <w:hyperlink w:anchor="_Toc56000182" w:history="1">
            <w:r w:rsidR="00A66D8C" w:rsidRPr="00537E1C">
              <w:rPr>
                <w:rStyle w:val="Kpr"/>
                <w:noProof/>
                <w:lang w:eastAsia="tr-TR"/>
              </w:rPr>
              <w:t>4.1.</w:t>
            </w:r>
            <w:r w:rsidR="00A66D8C">
              <w:rPr>
                <w:rFonts w:asciiTheme="minorHAnsi" w:eastAsiaTheme="minorEastAsia" w:hAnsiTheme="minorHAnsi"/>
                <w:noProof/>
                <w:sz w:val="22"/>
                <w:lang w:eastAsia="tr-TR"/>
              </w:rPr>
              <w:tab/>
            </w:r>
            <w:r w:rsidR="00A66D8C" w:rsidRPr="00537E1C">
              <w:rPr>
                <w:rStyle w:val="Kpr"/>
                <w:noProof/>
                <w:lang w:eastAsia="tr-TR"/>
              </w:rPr>
              <w:t>Yöntem</w:t>
            </w:r>
            <w:r w:rsidR="00A66D8C">
              <w:rPr>
                <w:noProof/>
                <w:webHidden/>
              </w:rPr>
              <w:tab/>
            </w:r>
            <w:r w:rsidR="00A66D8C">
              <w:rPr>
                <w:noProof/>
                <w:webHidden/>
              </w:rPr>
              <w:fldChar w:fldCharType="begin"/>
            </w:r>
            <w:r w:rsidR="00A66D8C">
              <w:rPr>
                <w:noProof/>
                <w:webHidden/>
              </w:rPr>
              <w:instrText xml:space="preserve"> PAGEREF _Toc56000182 \h </w:instrText>
            </w:r>
            <w:r w:rsidR="00A66D8C">
              <w:rPr>
                <w:noProof/>
                <w:webHidden/>
              </w:rPr>
            </w:r>
            <w:r w:rsidR="00A66D8C">
              <w:rPr>
                <w:noProof/>
                <w:webHidden/>
              </w:rPr>
              <w:fldChar w:fldCharType="separate"/>
            </w:r>
            <w:r w:rsidR="009C402E">
              <w:rPr>
                <w:noProof/>
                <w:webHidden/>
              </w:rPr>
              <w:t>15</w:t>
            </w:r>
            <w:r w:rsidR="00A66D8C">
              <w:rPr>
                <w:noProof/>
                <w:webHidden/>
              </w:rPr>
              <w:fldChar w:fldCharType="end"/>
            </w:r>
          </w:hyperlink>
        </w:p>
        <w:p w14:paraId="768C74B9" w14:textId="08344159" w:rsidR="00A66D8C" w:rsidRDefault="00A62991">
          <w:pPr>
            <w:pStyle w:val="T2"/>
            <w:rPr>
              <w:rFonts w:asciiTheme="minorHAnsi" w:eastAsiaTheme="minorEastAsia" w:hAnsiTheme="minorHAnsi"/>
              <w:noProof/>
              <w:sz w:val="22"/>
              <w:lang w:eastAsia="tr-TR"/>
            </w:rPr>
          </w:pPr>
          <w:hyperlink w:anchor="_Toc56000183" w:history="1">
            <w:r w:rsidR="00A66D8C" w:rsidRPr="00537E1C">
              <w:rPr>
                <w:rStyle w:val="Kpr"/>
                <w:noProof/>
              </w:rPr>
              <w:t>4.2.</w:t>
            </w:r>
            <w:r w:rsidR="00A66D8C">
              <w:rPr>
                <w:rFonts w:asciiTheme="minorHAnsi" w:eastAsiaTheme="minorEastAsia" w:hAnsiTheme="minorHAnsi"/>
                <w:noProof/>
                <w:sz w:val="22"/>
                <w:lang w:eastAsia="tr-TR"/>
              </w:rPr>
              <w:tab/>
            </w:r>
            <w:r w:rsidR="00A66D8C" w:rsidRPr="00537E1C">
              <w:rPr>
                <w:rStyle w:val="Kpr"/>
                <w:noProof/>
              </w:rPr>
              <w:t>Araştırmanın Deseni Konusunda Örnekler</w:t>
            </w:r>
            <w:r w:rsidR="00A66D8C">
              <w:rPr>
                <w:noProof/>
                <w:webHidden/>
              </w:rPr>
              <w:tab/>
            </w:r>
            <w:r w:rsidR="00A66D8C">
              <w:rPr>
                <w:noProof/>
                <w:webHidden/>
              </w:rPr>
              <w:fldChar w:fldCharType="begin"/>
            </w:r>
            <w:r w:rsidR="00A66D8C">
              <w:rPr>
                <w:noProof/>
                <w:webHidden/>
              </w:rPr>
              <w:instrText xml:space="preserve"> PAGEREF _Toc56000183 \h </w:instrText>
            </w:r>
            <w:r w:rsidR="00A66D8C">
              <w:rPr>
                <w:noProof/>
                <w:webHidden/>
              </w:rPr>
            </w:r>
            <w:r w:rsidR="00A66D8C">
              <w:rPr>
                <w:noProof/>
                <w:webHidden/>
              </w:rPr>
              <w:fldChar w:fldCharType="separate"/>
            </w:r>
            <w:r w:rsidR="009C402E">
              <w:rPr>
                <w:noProof/>
                <w:webHidden/>
              </w:rPr>
              <w:t>16</w:t>
            </w:r>
            <w:r w:rsidR="00A66D8C">
              <w:rPr>
                <w:noProof/>
                <w:webHidden/>
              </w:rPr>
              <w:fldChar w:fldCharType="end"/>
            </w:r>
          </w:hyperlink>
        </w:p>
        <w:p w14:paraId="0566D1E0" w14:textId="57DDE3A2" w:rsidR="00A66D8C" w:rsidRDefault="00A62991">
          <w:pPr>
            <w:pStyle w:val="T2"/>
            <w:rPr>
              <w:rFonts w:asciiTheme="minorHAnsi" w:eastAsiaTheme="minorEastAsia" w:hAnsiTheme="minorHAnsi"/>
              <w:noProof/>
              <w:sz w:val="22"/>
              <w:lang w:eastAsia="tr-TR"/>
            </w:rPr>
          </w:pPr>
          <w:hyperlink w:anchor="_Toc56000184" w:history="1">
            <w:r w:rsidR="00A66D8C" w:rsidRPr="00537E1C">
              <w:rPr>
                <w:rStyle w:val="Kpr"/>
                <w:noProof/>
              </w:rPr>
              <w:t>4.3.</w:t>
            </w:r>
            <w:r w:rsidR="00A66D8C">
              <w:rPr>
                <w:rFonts w:asciiTheme="minorHAnsi" w:eastAsiaTheme="minorEastAsia" w:hAnsiTheme="minorHAnsi"/>
                <w:noProof/>
                <w:sz w:val="22"/>
                <w:lang w:eastAsia="tr-TR"/>
              </w:rPr>
              <w:tab/>
            </w:r>
            <w:r w:rsidR="00A66D8C" w:rsidRPr="00537E1C">
              <w:rPr>
                <w:rStyle w:val="Kpr"/>
                <w:noProof/>
              </w:rPr>
              <w:t>Araştırmanın Evren/Örneklemi Konusunda Örnekler</w:t>
            </w:r>
            <w:r w:rsidR="00A66D8C">
              <w:rPr>
                <w:noProof/>
                <w:webHidden/>
              </w:rPr>
              <w:tab/>
            </w:r>
            <w:r w:rsidR="00A66D8C">
              <w:rPr>
                <w:noProof/>
                <w:webHidden/>
              </w:rPr>
              <w:fldChar w:fldCharType="begin"/>
            </w:r>
            <w:r w:rsidR="00A66D8C">
              <w:rPr>
                <w:noProof/>
                <w:webHidden/>
              </w:rPr>
              <w:instrText xml:space="preserve"> PAGEREF _Toc56000184 \h </w:instrText>
            </w:r>
            <w:r w:rsidR="00A66D8C">
              <w:rPr>
                <w:noProof/>
                <w:webHidden/>
              </w:rPr>
            </w:r>
            <w:r w:rsidR="00A66D8C">
              <w:rPr>
                <w:noProof/>
                <w:webHidden/>
              </w:rPr>
              <w:fldChar w:fldCharType="separate"/>
            </w:r>
            <w:r w:rsidR="009C402E">
              <w:rPr>
                <w:noProof/>
                <w:webHidden/>
              </w:rPr>
              <w:t>16</w:t>
            </w:r>
            <w:r w:rsidR="00A66D8C">
              <w:rPr>
                <w:noProof/>
                <w:webHidden/>
              </w:rPr>
              <w:fldChar w:fldCharType="end"/>
            </w:r>
          </w:hyperlink>
        </w:p>
        <w:p w14:paraId="548E2ACE" w14:textId="2762B9C2" w:rsidR="00A66D8C" w:rsidRDefault="00A62991">
          <w:pPr>
            <w:pStyle w:val="T2"/>
            <w:rPr>
              <w:rFonts w:asciiTheme="minorHAnsi" w:eastAsiaTheme="minorEastAsia" w:hAnsiTheme="minorHAnsi"/>
              <w:noProof/>
              <w:sz w:val="22"/>
              <w:lang w:eastAsia="tr-TR"/>
            </w:rPr>
          </w:pPr>
          <w:hyperlink w:anchor="_Toc56000185" w:history="1">
            <w:r w:rsidR="00A66D8C" w:rsidRPr="00537E1C">
              <w:rPr>
                <w:rStyle w:val="Kpr"/>
                <w:noProof/>
              </w:rPr>
              <w:t>4.4.</w:t>
            </w:r>
            <w:r w:rsidR="00A66D8C">
              <w:rPr>
                <w:rFonts w:asciiTheme="minorHAnsi" w:eastAsiaTheme="minorEastAsia" w:hAnsiTheme="minorHAnsi"/>
                <w:noProof/>
                <w:sz w:val="22"/>
                <w:lang w:eastAsia="tr-TR"/>
              </w:rPr>
              <w:tab/>
            </w:r>
            <w:r w:rsidR="00A66D8C" w:rsidRPr="00537E1C">
              <w:rPr>
                <w:rStyle w:val="Kpr"/>
                <w:noProof/>
              </w:rPr>
              <w:t>Veri Toplama Araç ve/veya Teknikleri Konusunda Örnek</w:t>
            </w:r>
            <w:r w:rsidR="00A66D8C">
              <w:rPr>
                <w:noProof/>
                <w:webHidden/>
              </w:rPr>
              <w:tab/>
            </w:r>
            <w:r w:rsidR="00A66D8C">
              <w:rPr>
                <w:noProof/>
                <w:webHidden/>
              </w:rPr>
              <w:fldChar w:fldCharType="begin"/>
            </w:r>
            <w:r w:rsidR="00A66D8C">
              <w:rPr>
                <w:noProof/>
                <w:webHidden/>
              </w:rPr>
              <w:instrText xml:space="preserve"> PAGEREF _Toc56000185 \h </w:instrText>
            </w:r>
            <w:r w:rsidR="00A66D8C">
              <w:rPr>
                <w:noProof/>
                <w:webHidden/>
              </w:rPr>
            </w:r>
            <w:r w:rsidR="00A66D8C">
              <w:rPr>
                <w:noProof/>
                <w:webHidden/>
              </w:rPr>
              <w:fldChar w:fldCharType="separate"/>
            </w:r>
            <w:r w:rsidR="009C402E">
              <w:rPr>
                <w:noProof/>
                <w:webHidden/>
              </w:rPr>
              <w:t>17</w:t>
            </w:r>
            <w:r w:rsidR="00A66D8C">
              <w:rPr>
                <w:noProof/>
                <w:webHidden/>
              </w:rPr>
              <w:fldChar w:fldCharType="end"/>
            </w:r>
          </w:hyperlink>
        </w:p>
        <w:p w14:paraId="6D0D1605" w14:textId="02F37179" w:rsidR="00A66D8C" w:rsidRDefault="00A62991">
          <w:pPr>
            <w:pStyle w:val="T2"/>
            <w:rPr>
              <w:rFonts w:asciiTheme="minorHAnsi" w:eastAsiaTheme="minorEastAsia" w:hAnsiTheme="minorHAnsi"/>
              <w:noProof/>
              <w:sz w:val="22"/>
              <w:lang w:eastAsia="tr-TR"/>
            </w:rPr>
          </w:pPr>
          <w:hyperlink w:anchor="_Toc56000186" w:history="1">
            <w:r w:rsidR="00A66D8C" w:rsidRPr="00537E1C">
              <w:rPr>
                <w:rStyle w:val="Kpr"/>
                <w:noProof/>
              </w:rPr>
              <w:t>4.5.</w:t>
            </w:r>
            <w:r w:rsidR="00A66D8C">
              <w:rPr>
                <w:rFonts w:asciiTheme="minorHAnsi" w:eastAsiaTheme="minorEastAsia" w:hAnsiTheme="minorHAnsi"/>
                <w:noProof/>
                <w:sz w:val="22"/>
                <w:lang w:eastAsia="tr-TR"/>
              </w:rPr>
              <w:tab/>
            </w:r>
            <w:r w:rsidR="00A66D8C" w:rsidRPr="00537E1C">
              <w:rPr>
                <w:rStyle w:val="Kpr"/>
                <w:noProof/>
              </w:rPr>
              <w:t>Verilerin Toplanması Konusunda Örnek</w:t>
            </w:r>
            <w:r w:rsidR="00A66D8C">
              <w:rPr>
                <w:noProof/>
                <w:webHidden/>
              </w:rPr>
              <w:tab/>
            </w:r>
            <w:r w:rsidR="00A66D8C">
              <w:rPr>
                <w:noProof/>
                <w:webHidden/>
              </w:rPr>
              <w:fldChar w:fldCharType="begin"/>
            </w:r>
            <w:r w:rsidR="00A66D8C">
              <w:rPr>
                <w:noProof/>
                <w:webHidden/>
              </w:rPr>
              <w:instrText xml:space="preserve"> PAGEREF _Toc56000186 \h </w:instrText>
            </w:r>
            <w:r w:rsidR="00A66D8C">
              <w:rPr>
                <w:noProof/>
                <w:webHidden/>
              </w:rPr>
            </w:r>
            <w:r w:rsidR="00A66D8C">
              <w:rPr>
                <w:noProof/>
                <w:webHidden/>
              </w:rPr>
              <w:fldChar w:fldCharType="separate"/>
            </w:r>
            <w:r w:rsidR="009C402E">
              <w:rPr>
                <w:noProof/>
                <w:webHidden/>
              </w:rPr>
              <w:t>17</w:t>
            </w:r>
            <w:r w:rsidR="00A66D8C">
              <w:rPr>
                <w:noProof/>
                <w:webHidden/>
              </w:rPr>
              <w:fldChar w:fldCharType="end"/>
            </w:r>
          </w:hyperlink>
        </w:p>
        <w:p w14:paraId="2A12C151" w14:textId="6157A6D4" w:rsidR="00A66D8C" w:rsidRDefault="00A62991">
          <w:pPr>
            <w:pStyle w:val="T2"/>
            <w:rPr>
              <w:rFonts w:asciiTheme="minorHAnsi" w:eastAsiaTheme="minorEastAsia" w:hAnsiTheme="minorHAnsi"/>
              <w:noProof/>
              <w:sz w:val="22"/>
              <w:lang w:eastAsia="tr-TR"/>
            </w:rPr>
          </w:pPr>
          <w:hyperlink w:anchor="_Toc56000187" w:history="1">
            <w:r w:rsidR="00A66D8C" w:rsidRPr="00537E1C">
              <w:rPr>
                <w:rStyle w:val="Kpr"/>
                <w:noProof/>
              </w:rPr>
              <w:t>4.6.</w:t>
            </w:r>
            <w:r w:rsidR="00A66D8C">
              <w:rPr>
                <w:rFonts w:asciiTheme="minorHAnsi" w:eastAsiaTheme="minorEastAsia" w:hAnsiTheme="minorHAnsi"/>
                <w:noProof/>
                <w:sz w:val="22"/>
                <w:lang w:eastAsia="tr-TR"/>
              </w:rPr>
              <w:tab/>
            </w:r>
            <w:r w:rsidR="00A66D8C" w:rsidRPr="00537E1C">
              <w:rPr>
                <w:rStyle w:val="Kpr"/>
                <w:noProof/>
              </w:rPr>
              <w:t>Verilerin Çözümlenmesi Konusunda Örnek</w:t>
            </w:r>
            <w:r w:rsidR="00A66D8C">
              <w:rPr>
                <w:noProof/>
                <w:webHidden/>
              </w:rPr>
              <w:tab/>
            </w:r>
            <w:r w:rsidR="00A66D8C">
              <w:rPr>
                <w:noProof/>
                <w:webHidden/>
              </w:rPr>
              <w:fldChar w:fldCharType="begin"/>
            </w:r>
            <w:r w:rsidR="00A66D8C">
              <w:rPr>
                <w:noProof/>
                <w:webHidden/>
              </w:rPr>
              <w:instrText xml:space="preserve"> PAGEREF _Toc56000187 \h </w:instrText>
            </w:r>
            <w:r w:rsidR="00A66D8C">
              <w:rPr>
                <w:noProof/>
                <w:webHidden/>
              </w:rPr>
            </w:r>
            <w:r w:rsidR="00A66D8C">
              <w:rPr>
                <w:noProof/>
                <w:webHidden/>
              </w:rPr>
              <w:fldChar w:fldCharType="separate"/>
            </w:r>
            <w:r w:rsidR="009C402E">
              <w:rPr>
                <w:noProof/>
                <w:webHidden/>
              </w:rPr>
              <w:t>18</w:t>
            </w:r>
            <w:r w:rsidR="00A66D8C">
              <w:rPr>
                <w:noProof/>
                <w:webHidden/>
              </w:rPr>
              <w:fldChar w:fldCharType="end"/>
            </w:r>
          </w:hyperlink>
        </w:p>
        <w:p w14:paraId="2C8F11E0" w14:textId="186FB123" w:rsidR="00A66D8C" w:rsidRDefault="00A62991">
          <w:pPr>
            <w:pStyle w:val="T1"/>
            <w:tabs>
              <w:tab w:val="left" w:pos="660"/>
            </w:tabs>
            <w:rPr>
              <w:rFonts w:asciiTheme="minorHAnsi" w:eastAsiaTheme="minorEastAsia" w:hAnsiTheme="minorHAnsi"/>
              <w:sz w:val="22"/>
              <w:lang w:eastAsia="tr-TR"/>
            </w:rPr>
          </w:pPr>
          <w:hyperlink w:anchor="_Toc56000188" w:history="1">
            <w:r w:rsidR="00A66D8C" w:rsidRPr="00537E1C">
              <w:rPr>
                <w:rStyle w:val="Kpr"/>
                <w:lang w:eastAsia="tr-TR"/>
              </w:rPr>
              <w:t>5.</w:t>
            </w:r>
            <w:r w:rsidR="00A66D8C">
              <w:rPr>
                <w:rFonts w:asciiTheme="minorHAnsi" w:eastAsiaTheme="minorEastAsia" w:hAnsiTheme="minorHAnsi"/>
                <w:sz w:val="22"/>
                <w:lang w:eastAsia="tr-TR"/>
              </w:rPr>
              <w:tab/>
            </w:r>
            <w:r w:rsidR="00A66D8C" w:rsidRPr="00537E1C">
              <w:rPr>
                <w:rStyle w:val="Kpr"/>
                <w:lang w:eastAsia="tr-TR"/>
              </w:rPr>
              <w:t>DÖRDÜNCÜ BÖLÜM</w:t>
            </w:r>
            <w:r w:rsidR="00A66D8C">
              <w:rPr>
                <w:webHidden/>
              </w:rPr>
              <w:tab/>
            </w:r>
            <w:r w:rsidR="00A66D8C">
              <w:rPr>
                <w:webHidden/>
              </w:rPr>
              <w:fldChar w:fldCharType="begin"/>
            </w:r>
            <w:r w:rsidR="00A66D8C">
              <w:rPr>
                <w:webHidden/>
              </w:rPr>
              <w:instrText xml:space="preserve"> PAGEREF _Toc56000188 \h </w:instrText>
            </w:r>
            <w:r w:rsidR="00A66D8C">
              <w:rPr>
                <w:webHidden/>
              </w:rPr>
            </w:r>
            <w:r w:rsidR="00A66D8C">
              <w:rPr>
                <w:webHidden/>
              </w:rPr>
              <w:fldChar w:fldCharType="separate"/>
            </w:r>
            <w:r w:rsidR="009C402E">
              <w:rPr>
                <w:webHidden/>
              </w:rPr>
              <w:t>19</w:t>
            </w:r>
            <w:r w:rsidR="00A66D8C">
              <w:rPr>
                <w:webHidden/>
              </w:rPr>
              <w:fldChar w:fldCharType="end"/>
            </w:r>
          </w:hyperlink>
        </w:p>
        <w:p w14:paraId="07AD82DD" w14:textId="5081F9D9" w:rsidR="00A66D8C" w:rsidRDefault="00A62991">
          <w:pPr>
            <w:pStyle w:val="T2"/>
            <w:rPr>
              <w:rFonts w:asciiTheme="minorHAnsi" w:eastAsiaTheme="minorEastAsia" w:hAnsiTheme="minorHAnsi"/>
              <w:noProof/>
              <w:sz w:val="22"/>
              <w:lang w:eastAsia="tr-TR"/>
            </w:rPr>
          </w:pPr>
          <w:hyperlink w:anchor="_Toc56000189" w:history="1">
            <w:r w:rsidR="00A66D8C" w:rsidRPr="00537E1C">
              <w:rPr>
                <w:rStyle w:val="Kpr"/>
                <w:noProof/>
              </w:rPr>
              <w:t>5.1.</w:t>
            </w:r>
            <w:r w:rsidR="00A66D8C">
              <w:rPr>
                <w:rFonts w:asciiTheme="minorHAnsi" w:eastAsiaTheme="minorEastAsia" w:hAnsiTheme="minorHAnsi"/>
                <w:noProof/>
                <w:sz w:val="22"/>
                <w:lang w:eastAsia="tr-TR"/>
              </w:rPr>
              <w:tab/>
            </w:r>
            <w:r w:rsidR="00A66D8C" w:rsidRPr="00537E1C">
              <w:rPr>
                <w:rStyle w:val="Kpr"/>
                <w:noProof/>
              </w:rPr>
              <w:t>Bulgular ve Yorum</w:t>
            </w:r>
            <w:r w:rsidR="00A66D8C">
              <w:rPr>
                <w:noProof/>
                <w:webHidden/>
              </w:rPr>
              <w:tab/>
            </w:r>
            <w:r w:rsidR="00A66D8C">
              <w:rPr>
                <w:noProof/>
                <w:webHidden/>
              </w:rPr>
              <w:fldChar w:fldCharType="begin"/>
            </w:r>
            <w:r w:rsidR="00A66D8C">
              <w:rPr>
                <w:noProof/>
                <w:webHidden/>
              </w:rPr>
              <w:instrText xml:space="preserve"> PAGEREF _Toc56000189 \h </w:instrText>
            </w:r>
            <w:r w:rsidR="00A66D8C">
              <w:rPr>
                <w:noProof/>
                <w:webHidden/>
              </w:rPr>
            </w:r>
            <w:r w:rsidR="00A66D8C">
              <w:rPr>
                <w:noProof/>
                <w:webHidden/>
              </w:rPr>
              <w:fldChar w:fldCharType="separate"/>
            </w:r>
            <w:r w:rsidR="009C402E">
              <w:rPr>
                <w:noProof/>
                <w:webHidden/>
              </w:rPr>
              <w:t>19</w:t>
            </w:r>
            <w:r w:rsidR="00A66D8C">
              <w:rPr>
                <w:noProof/>
                <w:webHidden/>
              </w:rPr>
              <w:fldChar w:fldCharType="end"/>
            </w:r>
          </w:hyperlink>
        </w:p>
        <w:p w14:paraId="26820C83" w14:textId="2B73DCC2" w:rsidR="00A66D8C" w:rsidRDefault="00A62991">
          <w:pPr>
            <w:pStyle w:val="T2"/>
            <w:rPr>
              <w:rFonts w:asciiTheme="minorHAnsi" w:eastAsiaTheme="minorEastAsia" w:hAnsiTheme="minorHAnsi"/>
              <w:noProof/>
              <w:sz w:val="22"/>
              <w:lang w:eastAsia="tr-TR"/>
            </w:rPr>
          </w:pPr>
          <w:hyperlink w:anchor="_Toc56000190" w:history="1">
            <w:r w:rsidR="00A66D8C" w:rsidRPr="00537E1C">
              <w:rPr>
                <w:rStyle w:val="Kpr"/>
                <w:noProof/>
              </w:rPr>
              <w:t>5.2.</w:t>
            </w:r>
            <w:r w:rsidR="00A66D8C">
              <w:rPr>
                <w:rFonts w:asciiTheme="minorHAnsi" w:eastAsiaTheme="minorEastAsia" w:hAnsiTheme="minorHAnsi"/>
                <w:noProof/>
                <w:sz w:val="22"/>
                <w:lang w:eastAsia="tr-TR"/>
              </w:rPr>
              <w:tab/>
            </w:r>
            <w:r w:rsidR="00A66D8C" w:rsidRPr="00537E1C">
              <w:rPr>
                <w:rStyle w:val="Kpr"/>
                <w:noProof/>
              </w:rPr>
              <w:t>Nicel Araştırmalarda Bulgular Yazımı</w:t>
            </w:r>
            <w:r w:rsidR="00A66D8C">
              <w:rPr>
                <w:noProof/>
                <w:webHidden/>
              </w:rPr>
              <w:tab/>
            </w:r>
            <w:r w:rsidR="00A66D8C">
              <w:rPr>
                <w:noProof/>
                <w:webHidden/>
              </w:rPr>
              <w:fldChar w:fldCharType="begin"/>
            </w:r>
            <w:r w:rsidR="00A66D8C">
              <w:rPr>
                <w:noProof/>
                <w:webHidden/>
              </w:rPr>
              <w:instrText xml:space="preserve"> PAGEREF _Toc56000190 \h </w:instrText>
            </w:r>
            <w:r w:rsidR="00A66D8C">
              <w:rPr>
                <w:noProof/>
                <w:webHidden/>
              </w:rPr>
            </w:r>
            <w:r w:rsidR="00A66D8C">
              <w:rPr>
                <w:noProof/>
                <w:webHidden/>
              </w:rPr>
              <w:fldChar w:fldCharType="separate"/>
            </w:r>
            <w:r w:rsidR="009C402E">
              <w:rPr>
                <w:noProof/>
                <w:webHidden/>
              </w:rPr>
              <w:t>19</w:t>
            </w:r>
            <w:r w:rsidR="00A66D8C">
              <w:rPr>
                <w:noProof/>
                <w:webHidden/>
              </w:rPr>
              <w:fldChar w:fldCharType="end"/>
            </w:r>
          </w:hyperlink>
        </w:p>
        <w:p w14:paraId="6626C837" w14:textId="7A6113E4" w:rsidR="00A66D8C" w:rsidRDefault="00A62991">
          <w:pPr>
            <w:pStyle w:val="T2"/>
            <w:rPr>
              <w:rFonts w:asciiTheme="minorHAnsi" w:eastAsiaTheme="minorEastAsia" w:hAnsiTheme="minorHAnsi"/>
              <w:noProof/>
              <w:sz w:val="22"/>
              <w:lang w:eastAsia="tr-TR"/>
            </w:rPr>
          </w:pPr>
          <w:hyperlink w:anchor="_Toc56000191" w:history="1">
            <w:r w:rsidR="00A66D8C" w:rsidRPr="00537E1C">
              <w:rPr>
                <w:rStyle w:val="Kpr"/>
                <w:noProof/>
              </w:rPr>
              <w:t>5.3.</w:t>
            </w:r>
            <w:r w:rsidR="00A66D8C">
              <w:rPr>
                <w:rFonts w:asciiTheme="minorHAnsi" w:eastAsiaTheme="minorEastAsia" w:hAnsiTheme="minorHAnsi"/>
                <w:noProof/>
                <w:sz w:val="22"/>
                <w:lang w:eastAsia="tr-TR"/>
              </w:rPr>
              <w:tab/>
            </w:r>
            <w:r w:rsidR="00A66D8C" w:rsidRPr="00537E1C">
              <w:rPr>
                <w:rStyle w:val="Kpr"/>
                <w:noProof/>
              </w:rPr>
              <w:t>Nitel Araştırmalarda Bulgular Yazımı</w:t>
            </w:r>
            <w:r w:rsidR="00A66D8C">
              <w:rPr>
                <w:noProof/>
                <w:webHidden/>
              </w:rPr>
              <w:tab/>
            </w:r>
            <w:r w:rsidR="00A66D8C">
              <w:rPr>
                <w:noProof/>
                <w:webHidden/>
              </w:rPr>
              <w:fldChar w:fldCharType="begin"/>
            </w:r>
            <w:r w:rsidR="00A66D8C">
              <w:rPr>
                <w:noProof/>
                <w:webHidden/>
              </w:rPr>
              <w:instrText xml:space="preserve"> PAGEREF _Toc56000191 \h </w:instrText>
            </w:r>
            <w:r w:rsidR="00A66D8C">
              <w:rPr>
                <w:noProof/>
                <w:webHidden/>
              </w:rPr>
            </w:r>
            <w:r w:rsidR="00A66D8C">
              <w:rPr>
                <w:noProof/>
                <w:webHidden/>
              </w:rPr>
              <w:fldChar w:fldCharType="separate"/>
            </w:r>
            <w:r w:rsidR="009C402E">
              <w:rPr>
                <w:noProof/>
                <w:webHidden/>
              </w:rPr>
              <w:t>20</w:t>
            </w:r>
            <w:r w:rsidR="00A66D8C">
              <w:rPr>
                <w:noProof/>
                <w:webHidden/>
              </w:rPr>
              <w:fldChar w:fldCharType="end"/>
            </w:r>
          </w:hyperlink>
        </w:p>
        <w:p w14:paraId="78DBE2E2" w14:textId="6B0DC06D" w:rsidR="00A66D8C" w:rsidRDefault="00A62991">
          <w:pPr>
            <w:pStyle w:val="T1"/>
            <w:tabs>
              <w:tab w:val="left" w:pos="660"/>
            </w:tabs>
            <w:rPr>
              <w:rFonts w:asciiTheme="minorHAnsi" w:eastAsiaTheme="minorEastAsia" w:hAnsiTheme="minorHAnsi"/>
              <w:sz w:val="22"/>
              <w:lang w:eastAsia="tr-TR"/>
            </w:rPr>
          </w:pPr>
          <w:hyperlink w:anchor="_Toc56000192" w:history="1">
            <w:r w:rsidR="00A66D8C" w:rsidRPr="00537E1C">
              <w:rPr>
                <w:rStyle w:val="Kpr"/>
                <w:lang w:eastAsia="tr-TR"/>
              </w:rPr>
              <w:t>6.</w:t>
            </w:r>
            <w:r w:rsidR="00A66D8C">
              <w:rPr>
                <w:rFonts w:asciiTheme="minorHAnsi" w:eastAsiaTheme="minorEastAsia" w:hAnsiTheme="minorHAnsi"/>
                <w:sz w:val="22"/>
                <w:lang w:eastAsia="tr-TR"/>
              </w:rPr>
              <w:tab/>
            </w:r>
            <w:r w:rsidR="00A66D8C" w:rsidRPr="00537E1C">
              <w:rPr>
                <w:rStyle w:val="Kpr"/>
                <w:lang w:eastAsia="tr-TR"/>
              </w:rPr>
              <w:t>BEŞİNCİ BÖLÜM</w:t>
            </w:r>
            <w:r w:rsidR="00A66D8C">
              <w:rPr>
                <w:webHidden/>
              </w:rPr>
              <w:tab/>
            </w:r>
            <w:r w:rsidR="00A66D8C">
              <w:rPr>
                <w:webHidden/>
              </w:rPr>
              <w:fldChar w:fldCharType="begin"/>
            </w:r>
            <w:r w:rsidR="00A66D8C">
              <w:rPr>
                <w:webHidden/>
              </w:rPr>
              <w:instrText xml:space="preserve"> PAGEREF _Toc56000192 \h </w:instrText>
            </w:r>
            <w:r w:rsidR="00A66D8C">
              <w:rPr>
                <w:webHidden/>
              </w:rPr>
            </w:r>
            <w:r w:rsidR="00A66D8C">
              <w:rPr>
                <w:webHidden/>
              </w:rPr>
              <w:fldChar w:fldCharType="separate"/>
            </w:r>
            <w:r w:rsidR="009C402E">
              <w:rPr>
                <w:webHidden/>
              </w:rPr>
              <w:t>21</w:t>
            </w:r>
            <w:r w:rsidR="00A66D8C">
              <w:rPr>
                <w:webHidden/>
              </w:rPr>
              <w:fldChar w:fldCharType="end"/>
            </w:r>
          </w:hyperlink>
        </w:p>
        <w:p w14:paraId="269BF070" w14:textId="404895E6" w:rsidR="00A66D8C" w:rsidRDefault="00A62991">
          <w:pPr>
            <w:pStyle w:val="T2"/>
            <w:rPr>
              <w:rFonts w:asciiTheme="minorHAnsi" w:eastAsiaTheme="minorEastAsia" w:hAnsiTheme="minorHAnsi"/>
              <w:noProof/>
              <w:sz w:val="22"/>
              <w:lang w:eastAsia="tr-TR"/>
            </w:rPr>
          </w:pPr>
          <w:hyperlink w:anchor="_Toc56000193" w:history="1">
            <w:r w:rsidR="00A66D8C" w:rsidRPr="00537E1C">
              <w:rPr>
                <w:rStyle w:val="Kpr"/>
                <w:noProof/>
              </w:rPr>
              <w:t>6.1.</w:t>
            </w:r>
            <w:r w:rsidR="00A66D8C">
              <w:rPr>
                <w:rFonts w:asciiTheme="minorHAnsi" w:eastAsiaTheme="minorEastAsia" w:hAnsiTheme="minorHAnsi"/>
                <w:noProof/>
                <w:sz w:val="22"/>
                <w:lang w:eastAsia="tr-TR"/>
              </w:rPr>
              <w:tab/>
            </w:r>
            <w:r w:rsidR="00A66D8C" w:rsidRPr="00537E1C">
              <w:rPr>
                <w:rStyle w:val="Kpr"/>
                <w:noProof/>
              </w:rPr>
              <w:t>Sonuç, Tartışma ve Öneriler</w:t>
            </w:r>
            <w:r w:rsidR="00A66D8C">
              <w:rPr>
                <w:noProof/>
                <w:webHidden/>
              </w:rPr>
              <w:tab/>
            </w:r>
            <w:r w:rsidR="00A66D8C">
              <w:rPr>
                <w:noProof/>
                <w:webHidden/>
              </w:rPr>
              <w:fldChar w:fldCharType="begin"/>
            </w:r>
            <w:r w:rsidR="00A66D8C">
              <w:rPr>
                <w:noProof/>
                <w:webHidden/>
              </w:rPr>
              <w:instrText xml:space="preserve"> PAGEREF _Toc56000193 \h </w:instrText>
            </w:r>
            <w:r w:rsidR="00A66D8C">
              <w:rPr>
                <w:noProof/>
                <w:webHidden/>
              </w:rPr>
            </w:r>
            <w:r w:rsidR="00A66D8C">
              <w:rPr>
                <w:noProof/>
                <w:webHidden/>
              </w:rPr>
              <w:fldChar w:fldCharType="separate"/>
            </w:r>
            <w:r w:rsidR="009C402E">
              <w:rPr>
                <w:noProof/>
                <w:webHidden/>
              </w:rPr>
              <w:t>21</w:t>
            </w:r>
            <w:r w:rsidR="00A66D8C">
              <w:rPr>
                <w:noProof/>
                <w:webHidden/>
              </w:rPr>
              <w:fldChar w:fldCharType="end"/>
            </w:r>
          </w:hyperlink>
        </w:p>
        <w:p w14:paraId="4763C7BD" w14:textId="391FD795" w:rsidR="00A66D8C" w:rsidRDefault="00A62991">
          <w:pPr>
            <w:pStyle w:val="T1"/>
            <w:tabs>
              <w:tab w:val="left" w:pos="660"/>
            </w:tabs>
            <w:rPr>
              <w:rFonts w:asciiTheme="minorHAnsi" w:eastAsiaTheme="minorEastAsia" w:hAnsiTheme="minorHAnsi"/>
              <w:sz w:val="22"/>
              <w:lang w:eastAsia="tr-TR"/>
            </w:rPr>
          </w:pPr>
          <w:hyperlink w:anchor="_Toc56000194" w:history="1">
            <w:r w:rsidR="00A66D8C" w:rsidRPr="00537E1C">
              <w:rPr>
                <w:rStyle w:val="Kpr"/>
              </w:rPr>
              <w:t>7.</w:t>
            </w:r>
            <w:r w:rsidR="00A66D8C">
              <w:rPr>
                <w:rFonts w:asciiTheme="minorHAnsi" w:eastAsiaTheme="minorEastAsia" w:hAnsiTheme="minorHAnsi"/>
                <w:sz w:val="22"/>
                <w:lang w:eastAsia="tr-TR"/>
              </w:rPr>
              <w:tab/>
            </w:r>
            <w:r w:rsidR="00A66D8C" w:rsidRPr="00537E1C">
              <w:rPr>
                <w:rStyle w:val="Kpr"/>
              </w:rPr>
              <w:t>METİN İÇİ ATIF</w:t>
            </w:r>
            <w:r w:rsidR="00A66D8C">
              <w:rPr>
                <w:webHidden/>
              </w:rPr>
              <w:tab/>
            </w:r>
            <w:r w:rsidR="00A66D8C">
              <w:rPr>
                <w:webHidden/>
              </w:rPr>
              <w:fldChar w:fldCharType="begin"/>
            </w:r>
            <w:r w:rsidR="00A66D8C">
              <w:rPr>
                <w:webHidden/>
              </w:rPr>
              <w:instrText xml:space="preserve"> PAGEREF _Toc56000194 \h </w:instrText>
            </w:r>
            <w:r w:rsidR="00A66D8C">
              <w:rPr>
                <w:webHidden/>
              </w:rPr>
            </w:r>
            <w:r w:rsidR="00A66D8C">
              <w:rPr>
                <w:webHidden/>
              </w:rPr>
              <w:fldChar w:fldCharType="separate"/>
            </w:r>
            <w:r w:rsidR="009C402E">
              <w:rPr>
                <w:webHidden/>
              </w:rPr>
              <w:t>21</w:t>
            </w:r>
            <w:r w:rsidR="00A66D8C">
              <w:rPr>
                <w:webHidden/>
              </w:rPr>
              <w:fldChar w:fldCharType="end"/>
            </w:r>
          </w:hyperlink>
        </w:p>
        <w:p w14:paraId="59F26956" w14:textId="74034808" w:rsidR="00A66D8C" w:rsidRDefault="00A62991">
          <w:pPr>
            <w:pStyle w:val="T2"/>
            <w:rPr>
              <w:rFonts w:asciiTheme="minorHAnsi" w:eastAsiaTheme="minorEastAsia" w:hAnsiTheme="minorHAnsi"/>
              <w:noProof/>
              <w:sz w:val="22"/>
              <w:lang w:eastAsia="tr-TR"/>
            </w:rPr>
          </w:pPr>
          <w:hyperlink w:anchor="_Toc56000195" w:history="1">
            <w:r w:rsidR="00A66D8C" w:rsidRPr="00537E1C">
              <w:rPr>
                <w:rStyle w:val="Kpr"/>
                <w:noProof/>
              </w:rPr>
              <w:t>7.1.</w:t>
            </w:r>
            <w:r w:rsidR="00A66D8C">
              <w:rPr>
                <w:rFonts w:asciiTheme="minorHAnsi" w:eastAsiaTheme="minorEastAsia" w:hAnsiTheme="minorHAnsi"/>
                <w:noProof/>
                <w:sz w:val="22"/>
                <w:lang w:eastAsia="tr-TR"/>
              </w:rPr>
              <w:tab/>
            </w:r>
            <w:r w:rsidR="00A66D8C" w:rsidRPr="00537E1C">
              <w:rPr>
                <w:rStyle w:val="Kpr"/>
                <w:noProof/>
              </w:rPr>
              <w:t>Tek Eser, Tek Yazar</w:t>
            </w:r>
            <w:r w:rsidR="00A66D8C">
              <w:rPr>
                <w:noProof/>
                <w:webHidden/>
              </w:rPr>
              <w:tab/>
            </w:r>
            <w:r w:rsidR="00A66D8C">
              <w:rPr>
                <w:noProof/>
                <w:webHidden/>
              </w:rPr>
              <w:fldChar w:fldCharType="begin"/>
            </w:r>
            <w:r w:rsidR="00A66D8C">
              <w:rPr>
                <w:noProof/>
                <w:webHidden/>
              </w:rPr>
              <w:instrText xml:space="preserve"> PAGEREF _Toc56000195 \h </w:instrText>
            </w:r>
            <w:r w:rsidR="00A66D8C">
              <w:rPr>
                <w:noProof/>
                <w:webHidden/>
              </w:rPr>
            </w:r>
            <w:r w:rsidR="00A66D8C">
              <w:rPr>
                <w:noProof/>
                <w:webHidden/>
              </w:rPr>
              <w:fldChar w:fldCharType="separate"/>
            </w:r>
            <w:r w:rsidR="009C402E">
              <w:rPr>
                <w:noProof/>
                <w:webHidden/>
              </w:rPr>
              <w:t>21</w:t>
            </w:r>
            <w:r w:rsidR="00A66D8C">
              <w:rPr>
                <w:noProof/>
                <w:webHidden/>
              </w:rPr>
              <w:fldChar w:fldCharType="end"/>
            </w:r>
          </w:hyperlink>
        </w:p>
        <w:p w14:paraId="43BFF39D" w14:textId="42D811C1" w:rsidR="00A66D8C" w:rsidRDefault="00A62991">
          <w:pPr>
            <w:pStyle w:val="T2"/>
            <w:rPr>
              <w:rFonts w:asciiTheme="minorHAnsi" w:eastAsiaTheme="minorEastAsia" w:hAnsiTheme="minorHAnsi"/>
              <w:noProof/>
              <w:sz w:val="22"/>
              <w:lang w:eastAsia="tr-TR"/>
            </w:rPr>
          </w:pPr>
          <w:hyperlink w:anchor="_Toc56000196" w:history="1">
            <w:r w:rsidR="00A66D8C" w:rsidRPr="00537E1C">
              <w:rPr>
                <w:rStyle w:val="Kpr"/>
                <w:noProof/>
              </w:rPr>
              <w:t>7.2.</w:t>
            </w:r>
            <w:r w:rsidR="00A66D8C">
              <w:rPr>
                <w:rFonts w:asciiTheme="minorHAnsi" w:eastAsiaTheme="minorEastAsia" w:hAnsiTheme="minorHAnsi"/>
                <w:noProof/>
                <w:sz w:val="22"/>
                <w:lang w:eastAsia="tr-TR"/>
              </w:rPr>
              <w:tab/>
            </w:r>
            <w:r w:rsidR="00A66D8C" w:rsidRPr="00537E1C">
              <w:rPr>
                <w:rStyle w:val="Kpr"/>
                <w:noProof/>
              </w:rPr>
              <w:t>Tek Eser, Birden Fazla Yazar</w:t>
            </w:r>
            <w:r w:rsidR="00A66D8C">
              <w:rPr>
                <w:noProof/>
                <w:webHidden/>
              </w:rPr>
              <w:tab/>
            </w:r>
            <w:r w:rsidR="00A66D8C">
              <w:rPr>
                <w:noProof/>
                <w:webHidden/>
              </w:rPr>
              <w:fldChar w:fldCharType="begin"/>
            </w:r>
            <w:r w:rsidR="00A66D8C">
              <w:rPr>
                <w:noProof/>
                <w:webHidden/>
              </w:rPr>
              <w:instrText xml:space="preserve"> PAGEREF _Toc56000196 \h </w:instrText>
            </w:r>
            <w:r w:rsidR="00A66D8C">
              <w:rPr>
                <w:noProof/>
                <w:webHidden/>
              </w:rPr>
            </w:r>
            <w:r w:rsidR="00A66D8C">
              <w:rPr>
                <w:noProof/>
                <w:webHidden/>
              </w:rPr>
              <w:fldChar w:fldCharType="separate"/>
            </w:r>
            <w:r w:rsidR="009C402E">
              <w:rPr>
                <w:noProof/>
                <w:webHidden/>
              </w:rPr>
              <w:t>22</w:t>
            </w:r>
            <w:r w:rsidR="00A66D8C">
              <w:rPr>
                <w:noProof/>
                <w:webHidden/>
              </w:rPr>
              <w:fldChar w:fldCharType="end"/>
            </w:r>
          </w:hyperlink>
        </w:p>
        <w:p w14:paraId="35F1B30A" w14:textId="59DD02AF" w:rsidR="00A66D8C" w:rsidRDefault="00A62991">
          <w:pPr>
            <w:pStyle w:val="T2"/>
            <w:rPr>
              <w:rFonts w:asciiTheme="minorHAnsi" w:eastAsiaTheme="minorEastAsia" w:hAnsiTheme="minorHAnsi"/>
              <w:noProof/>
              <w:sz w:val="22"/>
              <w:lang w:eastAsia="tr-TR"/>
            </w:rPr>
          </w:pPr>
          <w:hyperlink w:anchor="_Toc56000197" w:history="1">
            <w:r w:rsidR="00A66D8C" w:rsidRPr="00537E1C">
              <w:rPr>
                <w:rStyle w:val="Kpr"/>
                <w:noProof/>
              </w:rPr>
              <w:t>7.3.</w:t>
            </w:r>
            <w:r w:rsidR="00A66D8C">
              <w:rPr>
                <w:rFonts w:asciiTheme="minorHAnsi" w:eastAsiaTheme="minorEastAsia" w:hAnsiTheme="minorHAnsi"/>
                <w:noProof/>
                <w:sz w:val="22"/>
                <w:lang w:eastAsia="tr-TR"/>
              </w:rPr>
              <w:tab/>
            </w:r>
            <w:r w:rsidR="00A66D8C" w:rsidRPr="00537E1C">
              <w:rPr>
                <w:rStyle w:val="Kpr"/>
                <w:noProof/>
              </w:rPr>
              <w:t>Yazarı belirtilmemiş veya Yazarı İsimsiz Olarak Verilmiş Çalışmalar</w:t>
            </w:r>
            <w:r w:rsidR="00A66D8C">
              <w:rPr>
                <w:noProof/>
                <w:webHidden/>
              </w:rPr>
              <w:tab/>
            </w:r>
            <w:r w:rsidR="00A66D8C">
              <w:rPr>
                <w:noProof/>
                <w:webHidden/>
              </w:rPr>
              <w:fldChar w:fldCharType="begin"/>
            </w:r>
            <w:r w:rsidR="00A66D8C">
              <w:rPr>
                <w:noProof/>
                <w:webHidden/>
              </w:rPr>
              <w:instrText xml:space="preserve"> PAGEREF _Toc56000197 \h </w:instrText>
            </w:r>
            <w:r w:rsidR="00A66D8C">
              <w:rPr>
                <w:noProof/>
                <w:webHidden/>
              </w:rPr>
            </w:r>
            <w:r w:rsidR="00A66D8C">
              <w:rPr>
                <w:noProof/>
                <w:webHidden/>
              </w:rPr>
              <w:fldChar w:fldCharType="separate"/>
            </w:r>
            <w:r w:rsidR="009C402E">
              <w:rPr>
                <w:noProof/>
                <w:webHidden/>
              </w:rPr>
              <w:t>22</w:t>
            </w:r>
            <w:r w:rsidR="00A66D8C">
              <w:rPr>
                <w:noProof/>
                <w:webHidden/>
              </w:rPr>
              <w:fldChar w:fldCharType="end"/>
            </w:r>
          </w:hyperlink>
        </w:p>
        <w:p w14:paraId="146E5AC8" w14:textId="7F6E4728" w:rsidR="00A66D8C" w:rsidRDefault="00A62991">
          <w:pPr>
            <w:pStyle w:val="T2"/>
            <w:rPr>
              <w:rFonts w:asciiTheme="minorHAnsi" w:eastAsiaTheme="minorEastAsia" w:hAnsiTheme="minorHAnsi"/>
              <w:noProof/>
              <w:sz w:val="22"/>
              <w:lang w:eastAsia="tr-TR"/>
            </w:rPr>
          </w:pPr>
          <w:hyperlink w:anchor="_Toc56000198" w:history="1">
            <w:r w:rsidR="00A66D8C" w:rsidRPr="00537E1C">
              <w:rPr>
                <w:rStyle w:val="Kpr"/>
                <w:noProof/>
              </w:rPr>
              <w:t>7.4.</w:t>
            </w:r>
            <w:r w:rsidR="00A66D8C">
              <w:rPr>
                <w:rFonts w:asciiTheme="minorHAnsi" w:eastAsiaTheme="minorEastAsia" w:hAnsiTheme="minorHAnsi"/>
                <w:noProof/>
                <w:sz w:val="22"/>
                <w:lang w:eastAsia="tr-TR"/>
              </w:rPr>
              <w:tab/>
            </w:r>
            <w:r w:rsidR="00A66D8C" w:rsidRPr="00537E1C">
              <w:rPr>
                <w:rStyle w:val="Kpr"/>
                <w:noProof/>
              </w:rPr>
              <w:t>Aynı Ayraç İçinde İki veya Daha Fazla Eser Belirtme</w:t>
            </w:r>
            <w:r w:rsidR="00A66D8C">
              <w:rPr>
                <w:noProof/>
                <w:webHidden/>
              </w:rPr>
              <w:tab/>
            </w:r>
            <w:r w:rsidR="00A66D8C">
              <w:rPr>
                <w:noProof/>
                <w:webHidden/>
              </w:rPr>
              <w:fldChar w:fldCharType="begin"/>
            </w:r>
            <w:r w:rsidR="00A66D8C">
              <w:rPr>
                <w:noProof/>
                <w:webHidden/>
              </w:rPr>
              <w:instrText xml:space="preserve"> PAGEREF _Toc56000198 \h </w:instrText>
            </w:r>
            <w:r w:rsidR="00A66D8C">
              <w:rPr>
                <w:noProof/>
                <w:webHidden/>
              </w:rPr>
            </w:r>
            <w:r w:rsidR="00A66D8C">
              <w:rPr>
                <w:noProof/>
                <w:webHidden/>
              </w:rPr>
              <w:fldChar w:fldCharType="separate"/>
            </w:r>
            <w:r w:rsidR="009C402E">
              <w:rPr>
                <w:noProof/>
                <w:webHidden/>
              </w:rPr>
              <w:t>23</w:t>
            </w:r>
            <w:r w:rsidR="00A66D8C">
              <w:rPr>
                <w:noProof/>
                <w:webHidden/>
              </w:rPr>
              <w:fldChar w:fldCharType="end"/>
            </w:r>
          </w:hyperlink>
        </w:p>
        <w:p w14:paraId="689D5D75" w14:textId="305A2A5C" w:rsidR="00A66D8C" w:rsidRDefault="00A62991">
          <w:pPr>
            <w:pStyle w:val="T2"/>
            <w:rPr>
              <w:rFonts w:asciiTheme="minorHAnsi" w:eastAsiaTheme="minorEastAsia" w:hAnsiTheme="minorHAnsi"/>
              <w:noProof/>
              <w:sz w:val="22"/>
              <w:lang w:eastAsia="tr-TR"/>
            </w:rPr>
          </w:pPr>
          <w:hyperlink w:anchor="_Toc56000199" w:history="1">
            <w:r w:rsidR="00A66D8C" w:rsidRPr="00537E1C">
              <w:rPr>
                <w:rStyle w:val="Kpr"/>
                <w:noProof/>
              </w:rPr>
              <w:t>7.5.</w:t>
            </w:r>
            <w:r w:rsidR="00A66D8C">
              <w:rPr>
                <w:rFonts w:asciiTheme="minorHAnsi" w:eastAsiaTheme="minorEastAsia" w:hAnsiTheme="minorHAnsi"/>
                <w:noProof/>
                <w:sz w:val="22"/>
                <w:lang w:eastAsia="tr-TR"/>
              </w:rPr>
              <w:tab/>
            </w:r>
            <w:r w:rsidR="00A66D8C" w:rsidRPr="00537E1C">
              <w:rPr>
                <w:rStyle w:val="Kpr"/>
                <w:noProof/>
              </w:rPr>
              <w:t>İkincil Kaynaklar (Aktaran)</w:t>
            </w:r>
            <w:r w:rsidR="00A66D8C">
              <w:rPr>
                <w:noProof/>
                <w:webHidden/>
              </w:rPr>
              <w:tab/>
            </w:r>
            <w:r w:rsidR="00A66D8C">
              <w:rPr>
                <w:noProof/>
                <w:webHidden/>
              </w:rPr>
              <w:fldChar w:fldCharType="begin"/>
            </w:r>
            <w:r w:rsidR="00A66D8C">
              <w:rPr>
                <w:noProof/>
                <w:webHidden/>
              </w:rPr>
              <w:instrText xml:space="preserve"> PAGEREF _Toc56000199 \h </w:instrText>
            </w:r>
            <w:r w:rsidR="00A66D8C">
              <w:rPr>
                <w:noProof/>
                <w:webHidden/>
              </w:rPr>
            </w:r>
            <w:r w:rsidR="00A66D8C">
              <w:rPr>
                <w:noProof/>
                <w:webHidden/>
              </w:rPr>
              <w:fldChar w:fldCharType="separate"/>
            </w:r>
            <w:r w:rsidR="009C402E">
              <w:rPr>
                <w:noProof/>
                <w:webHidden/>
              </w:rPr>
              <w:t>23</w:t>
            </w:r>
            <w:r w:rsidR="00A66D8C">
              <w:rPr>
                <w:noProof/>
                <w:webHidden/>
              </w:rPr>
              <w:fldChar w:fldCharType="end"/>
            </w:r>
          </w:hyperlink>
        </w:p>
        <w:p w14:paraId="7817312F" w14:textId="44C33886" w:rsidR="00A66D8C" w:rsidRDefault="00A62991">
          <w:pPr>
            <w:pStyle w:val="T2"/>
            <w:rPr>
              <w:rFonts w:asciiTheme="minorHAnsi" w:eastAsiaTheme="minorEastAsia" w:hAnsiTheme="minorHAnsi"/>
              <w:noProof/>
              <w:sz w:val="22"/>
              <w:lang w:eastAsia="tr-TR"/>
            </w:rPr>
          </w:pPr>
          <w:hyperlink w:anchor="_Toc56000200" w:history="1">
            <w:r w:rsidR="00A66D8C" w:rsidRPr="00537E1C">
              <w:rPr>
                <w:rStyle w:val="Kpr"/>
                <w:noProof/>
              </w:rPr>
              <w:t>7.6.</w:t>
            </w:r>
            <w:r w:rsidR="00A66D8C">
              <w:rPr>
                <w:rFonts w:asciiTheme="minorHAnsi" w:eastAsiaTheme="minorEastAsia" w:hAnsiTheme="minorHAnsi"/>
                <w:noProof/>
                <w:sz w:val="22"/>
                <w:lang w:eastAsia="tr-TR"/>
              </w:rPr>
              <w:tab/>
            </w:r>
            <w:r w:rsidR="00A66D8C" w:rsidRPr="00537E1C">
              <w:rPr>
                <w:rStyle w:val="Kpr"/>
                <w:noProof/>
              </w:rPr>
              <w:t>Bir Kaynaktan Doğrudan Alıntı Yapmak</w:t>
            </w:r>
            <w:r w:rsidR="00A66D8C">
              <w:rPr>
                <w:noProof/>
                <w:webHidden/>
              </w:rPr>
              <w:tab/>
            </w:r>
            <w:r w:rsidR="00A66D8C">
              <w:rPr>
                <w:noProof/>
                <w:webHidden/>
              </w:rPr>
              <w:fldChar w:fldCharType="begin"/>
            </w:r>
            <w:r w:rsidR="00A66D8C">
              <w:rPr>
                <w:noProof/>
                <w:webHidden/>
              </w:rPr>
              <w:instrText xml:space="preserve"> PAGEREF _Toc56000200 \h </w:instrText>
            </w:r>
            <w:r w:rsidR="00A66D8C">
              <w:rPr>
                <w:noProof/>
                <w:webHidden/>
              </w:rPr>
            </w:r>
            <w:r w:rsidR="00A66D8C">
              <w:rPr>
                <w:noProof/>
                <w:webHidden/>
              </w:rPr>
              <w:fldChar w:fldCharType="separate"/>
            </w:r>
            <w:r w:rsidR="009C402E">
              <w:rPr>
                <w:noProof/>
                <w:webHidden/>
              </w:rPr>
              <w:t>23</w:t>
            </w:r>
            <w:r w:rsidR="00A66D8C">
              <w:rPr>
                <w:noProof/>
                <w:webHidden/>
              </w:rPr>
              <w:fldChar w:fldCharType="end"/>
            </w:r>
          </w:hyperlink>
        </w:p>
        <w:p w14:paraId="2CC6D68E" w14:textId="3C722BDD" w:rsidR="00A66D8C" w:rsidRDefault="00A62991">
          <w:pPr>
            <w:pStyle w:val="T1"/>
            <w:tabs>
              <w:tab w:val="left" w:pos="660"/>
            </w:tabs>
            <w:rPr>
              <w:rFonts w:asciiTheme="minorHAnsi" w:eastAsiaTheme="minorEastAsia" w:hAnsiTheme="minorHAnsi"/>
              <w:sz w:val="22"/>
              <w:lang w:eastAsia="tr-TR"/>
            </w:rPr>
          </w:pPr>
          <w:hyperlink w:anchor="_Toc56000201" w:history="1">
            <w:r w:rsidR="00A66D8C" w:rsidRPr="00537E1C">
              <w:rPr>
                <w:rStyle w:val="Kpr"/>
              </w:rPr>
              <w:t>8.</w:t>
            </w:r>
            <w:r w:rsidR="00A66D8C">
              <w:rPr>
                <w:rFonts w:asciiTheme="minorHAnsi" w:eastAsiaTheme="minorEastAsia" w:hAnsiTheme="minorHAnsi"/>
                <w:sz w:val="22"/>
                <w:lang w:eastAsia="tr-TR"/>
              </w:rPr>
              <w:tab/>
            </w:r>
            <w:r w:rsidR="00A66D8C" w:rsidRPr="00537E1C">
              <w:rPr>
                <w:rStyle w:val="Kpr"/>
              </w:rPr>
              <w:t>İNTİHAL/AŞIRMA</w:t>
            </w:r>
            <w:r w:rsidR="00A66D8C">
              <w:rPr>
                <w:webHidden/>
              </w:rPr>
              <w:tab/>
            </w:r>
            <w:r w:rsidR="00A66D8C">
              <w:rPr>
                <w:webHidden/>
              </w:rPr>
              <w:fldChar w:fldCharType="begin"/>
            </w:r>
            <w:r w:rsidR="00A66D8C">
              <w:rPr>
                <w:webHidden/>
              </w:rPr>
              <w:instrText xml:space="preserve"> PAGEREF _Toc56000201 \h </w:instrText>
            </w:r>
            <w:r w:rsidR="00A66D8C">
              <w:rPr>
                <w:webHidden/>
              </w:rPr>
            </w:r>
            <w:r w:rsidR="00A66D8C">
              <w:rPr>
                <w:webHidden/>
              </w:rPr>
              <w:fldChar w:fldCharType="separate"/>
            </w:r>
            <w:r w:rsidR="009C402E">
              <w:rPr>
                <w:webHidden/>
              </w:rPr>
              <w:t>25</w:t>
            </w:r>
            <w:r w:rsidR="00A66D8C">
              <w:rPr>
                <w:webHidden/>
              </w:rPr>
              <w:fldChar w:fldCharType="end"/>
            </w:r>
          </w:hyperlink>
        </w:p>
        <w:p w14:paraId="6321D070" w14:textId="20D5255C" w:rsidR="00A66D8C" w:rsidRDefault="00A62991">
          <w:pPr>
            <w:pStyle w:val="T1"/>
            <w:tabs>
              <w:tab w:val="left" w:pos="660"/>
            </w:tabs>
            <w:rPr>
              <w:rFonts w:asciiTheme="minorHAnsi" w:eastAsiaTheme="minorEastAsia" w:hAnsiTheme="minorHAnsi"/>
              <w:sz w:val="22"/>
              <w:lang w:eastAsia="tr-TR"/>
            </w:rPr>
          </w:pPr>
          <w:hyperlink w:anchor="_Toc56000202" w:history="1">
            <w:r w:rsidR="00A66D8C" w:rsidRPr="00537E1C">
              <w:rPr>
                <w:rStyle w:val="Kpr"/>
              </w:rPr>
              <w:t>9.</w:t>
            </w:r>
            <w:r w:rsidR="00A66D8C">
              <w:rPr>
                <w:rFonts w:asciiTheme="minorHAnsi" w:eastAsiaTheme="minorEastAsia" w:hAnsiTheme="minorHAnsi"/>
                <w:sz w:val="22"/>
                <w:lang w:eastAsia="tr-TR"/>
              </w:rPr>
              <w:tab/>
            </w:r>
            <w:r w:rsidR="00A66D8C" w:rsidRPr="00537E1C">
              <w:rPr>
                <w:rStyle w:val="Kpr"/>
              </w:rPr>
              <w:t>KAYNAKÇA</w:t>
            </w:r>
            <w:r w:rsidR="00A66D8C">
              <w:rPr>
                <w:webHidden/>
              </w:rPr>
              <w:tab/>
            </w:r>
            <w:r w:rsidR="00A66D8C">
              <w:rPr>
                <w:webHidden/>
              </w:rPr>
              <w:fldChar w:fldCharType="begin"/>
            </w:r>
            <w:r w:rsidR="00A66D8C">
              <w:rPr>
                <w:webHidden/>
              </w:rPr>
              <w:instrText xml:space="preserve"> PAGEREF _Toc56000202 \h </w:instrText>
            </w:r>
            <w:r w:rsidR="00A66D8C">
              <w:rPr>
                <w:webHidden/>
              </w:rPr>
            </w:r>
            <w:r w:rsidR="00A66D8C">
              <w:rPr>
                <w:webHidden/>
              </w:rPr>
              <w:fldChar w:fldCharType="separate"/>
            </w:r>
            <w:r w:rsidR="009C402E">
              <w:rPr>
                <w:webHidden/>
              </w:rPr>
              <w:t>26</w:t>
            </w:r>
            <w:r w:rsidR="00A66D8C">
              <w:rPr>
                <w:webHidden/>
              </w:rPr>
              <w:fldChar w:fldCharType="end"/>
            </w:r>
          </w:hyperlink>
        </w:p>
        <w:p w14:paraId="23464423" w14:textId="25B2A1C0" w:rsidR="00A66D8C" w:rsidRDefault="00A62991">
          <w:pPr>
            <w:pStyle w:val="T1"/>
            <w:tabs>
              <w:tab w:val="left" w:pos="660"/>
            </w:tabs>
            <w:rPr>
              <w:rFonts w:asciiTheme="minorHAnsi" w:eastAsiaTheme="minorEastAsia" w:hAnsiTheme="minorHAnsi"/>
              <w:sz w:val="22"/>
              <w:lang w:eastAsia="tr-TR"/>
            </w:rPr>
          </w:pPr>
          <w:hyperlink w:anchor="_Toc56000203" w:history="1">
            <w:r w:rsidR="00A66D8C" w:rsidRPr="00537E1C">
              <w:rPr>
                <w:rStyle w:val="Kpr"/>
              </w:rPr>
              <w:t>10.</w:t>
            </w:r>
            <w:r w:rsidR="00A66D8C">
              <w:rPr>
                <w:rFonts w:asciiTheme="minorHAnsi" w:eastAsiaTheme="minorEastAsia" w:hAnsiTheme="minorHAnsi"/>
                <w:sz w:val="22"/>
                <w:lang w:eastAsia="tr-TR"/>
              </w:rPr>
              <w:tab/>
            </w:r>
            <w:r w:rsidR="00A66D8C" w:rsidRPr="00537E1C">
              <w:rPr>
                <w:rStyle w:val="Kpr"/>
              </w:rPr>
              <w:t>EKLER</w:t>
            </w:r>
            <w:r w:rsidR="00A66D8C">
              <w:rPr>
                <w:webHidden/>
              </w:rPr>
              <w:tab/>
            </w:r>
            <w:r w:rsidR="00A66D8C">
              <w:rPr>
                <w:webHidden/>
              </w:rPr>
              <w:fldChar w:fldCharType="begin"/>
            </w:r>
            <w:r w:rsidR="00A66D8C">
              <w:rPr>
                <w:webHidden/>
              </w:rPr>
              <w:instrText xml:space="preserve"> PAGEREF _Toc56000203 \h </w:instrText>
            </w:r>
            <w:r w:rsidR="00A66D8C">
              <w:rPr>
                <w:webHidden/>
              </w:rPr>
            </w:r>
            <w:r w:rsidR="00A66D8C">
              <w:rPr>
                <w:webHidden/>
              </w:rPr>
              <w:fldChar w:fldCharType="separate"/>
            </w:r>
            <w:r w:rsidR="009C402E">
              <w:rPr>
                <w:webHidden/>
              </w:rPr>
              <w:t>28</w:t>
            </w:r>
            <w:r w:rsidR="00A66D8C">
              <w:rPr>
                <w:webHidden/>
              </w:rPr>
              <w:fldChar w:fldCharType="end"/>
            </w:r>
          </w:hyperlink>
        </w:p>
        <w:p w14:paraId="59B0B852" w14:textId="3E10F483" w:rsidR="00A66D8C" w:rsidRDefault="00A62991">
          <w:pPr>
            <w:pStyle w:val="T1"/>
            <w:tabs>
              <w:tab w:val="left" w:pos="660"/>
            </w:tabs>
            <w:rPr>
              <w:rFonts w:asciiTheme="minorHAnsi" w:eastAsiaTheme="minorEastAsia" w:hAnsiTheme="minorHAnsi"/>
              <w:sz w:val="22"/>
              <w:lang w:eastAsia="tr-TR"/>
            </w:rPr>
          </w:pPr>
          <w:hyperlink w:anchor="_Toc56000204" w:history="1">
            <w:r w:rsidR="00A66D8C" w:rsidRPr="00537E1C">
              <w:rPr>
                <w:rStyle w:val="Kpr"/>
              </w:rPr>
              <w:t>11.</w:t>
            </w:r>
            <w:r w:rsidR="00A66D8C">
              <w:rPr>
                <w:rFonts w:asciiTheme="minorHAnsi" w:eastAsiaTheme="minorEastAsia" w:hAnsiTheme="minorHAnsi"/>
                <w:sz w:val="22"/>
                <w:lang w:eastAsia="tr-TR"/>
              </w:rPr>
              <w:tab/>
            </w:r>
            <w:r w:rsidR="00A66D8C" w:rsidRPr="00537E1C">
              <w:rPr>
                <w:rStyle w:val="Kpr"/>
              </w:rPr>
              <w:t>ÖZGEÇMİŞ</w:t>
            </w:r>
            <w:r w:rsidR="00A66D8C">
              <w:rPr>
                <w:webHidden/>
              </w:rPr>
              <w:tab/>
            </w:r>
            <w:r w:rsidR="00A66D8C">
              <w:rPr>
                <w:webHidden/>
              </w:rPr>
              <w:fldChar w:fldCharType="begin"/>
            </w:r>
            <w:r w:rsidR="00A66D8C">
              <w:rPr>
                <w:webHidden/>
              </w:rPr>
              <w:instrText xml:space="preserve"> PAGEREF _Toc56000204 \h </w:instrText>
            </w:r>
            <w:r w:rsidR="00A66D8C">
              <w:rPr>
                <w:webHidden/>
              </w:rPr>
            </w:r>
            <w:r w:rsidR="00A66D8C">
              <w:rPr>
                <w:webHidden/>
              </w:rPr>
              <w:fldChar w:fldCharType="separate"/>
            </w:r>
            <w:r w:rsidR="009C402E">
              <w:rPr>
                <w:webHidden/>
              </w:rPr>
              <w:t>28</w:t>
            </w:r>
            <w:r w:rsidR="00A66D8C">
              <w:rPr>
                <w:webHidden/>
              </w:rPr>
              <w:fldChar w:fldCharType="end"/>
            </w:r>
          </w:hyperlink>
        </w:p>
        <w:p w14:paraId="6A441983" w14:textId="563FC27A" w:rsidR="004F4577" w:rsidRDefault="00A66D8C">
          <w:r>
            <w:fldChar w:fldCharType="end"/>
          </w:r>
        </w:p>
      </w:sdtContent>
    </w:sdt>
    <w:p w14:paraId="6D5130FB" w14:textId="1CEE3564" w:rsidR="008F315A" w:rsidRDefault="008F315A" w:rsidP="008F315A">
      <w:pPr>
        <w:spacing w:line="240" w:lineRule="auto"/>
        <w:jc w:val="center"/>
        <w:rPr>
          <w:b/>
        </w:rPr>
      </w:pPr>
    </w:p>
    <w:p w14:paraId="5ED1060B" w14:textId="77777777" w:rsidR="008F315A" w:rsidRDefault="008F315A" w:rsidP="008F315A">
      <w:pPr>
        <w:jc w:val="center"/>
        <w:rPr>
          <w:b/>
        </w:rPr>
      </w:pPr>
    </w:p>
    <w:p w14:paraId="6D5EE738" w14:textId="77777777" w:rsidR="008F315A" w:rsidRDefault="008F315A" w:rsidP="008F315A">
      <w:pPr>
        <w:jc w:val="center"/>
        <w:rPr>
          <w:b/>
        </w:rPr>
      </w:pPr>
    </w:p>
    <w:p w14:paraId="6CD9461A" w14:textId="77777777" w:rsidR="008F315A" w:rsidRDefault="008F315A" w:rsidP="008F315A">
      <w:pPr>
        <w:jc w:val="center"/>
        <w:rPr>
          <w:b/>
        </w:rPr>
        <w:sectPr w:rsidR="008F315A" w:rsidSect="00633A0F">
          <w:footerReference w:type="default" r:id="rId14"/>
          <w:pgSz w:w="11906" w:h="16838" w:code="9"/>
          <w:pgMar w:top="1418" w:right="1418" w:bottom="1418" w:left="1985" w:header="709" w:footer="709" w:gutter="0"/>
          <w:pgNumType w:fmt="lowerRoman" w:start="1"/>
          <w:cols w:space="708"/>
          <w:docGrid w:linePitch="360"/>
        </w:sectPr>
      </w:pPr>
    </w:p>
    <w:p w14:paraId="0AFD1F85" w14:textId="366E397D" w:rsidR="00797AFB" w:rsidRDefault="00787962" w:rsidP="00FB1229">
      <w:pPr>
        <w:pStyle w:val="Balk1"/>
      </w:pPr>
      <w:bookmarkStart w:id="1" w:name="_Toc56000162"/>
      <w:r>
        <w:lastRenderedPageBreak/>
        <w:t>GENEL YAZIM KURALLARI</w:t>
      </w:r>
      <w:bookmarkEnd w:id="1"/>
    </w:p>
    <w:p w14:paraId="3DA04F7F" w14:textId="77777777" w:rsidR="00A66D8C" w:rsidRPr="00A66D8C" w:rsidRDefault="00A66D8C" w:rsidP="00A66D8C"/>
    <w:p w14:paraId="2BAEF98D" w14:textId="77777777" w:rsidR="00797AFB" w:rsidRDefault="00797AFB" w:rsidP="00633A0F">
      <w:pPr>
        <w:pStyle w:val="ListeParagraf"/>
        <w:numPr>
          <w:ilvl w:val="0"/>
          <w:numId w:val="5"/>
        </w:numPr>
        <w:ind w:left="0" w:firstLine="426"/>
      </w:pPr>
      <w:r>
        <w:t>Y</w:t>
      </w:r>
      <w:r w:rsidRPr="001D1473">
        <w:t xml:space="preserve">azı tipi Times New Roman ve 12 </w:t>
      </w:r>
      <w:r>
        <w:t xml:space="preserve">punto büyüklüğünde </w:t>
      </w:r>
      <w:r w:rsidRPr="001D1473">
        <w:t xml:space="preserve">olmalı, </w:t>
      </w:r>
      <w:r>
        <w:t xml:space="preserve">yazılar </w:t>
      </w:r>
      <w:r w:rsidRPr="001D1473">
        <w:t>iki yana yaslı şekilde yazılmalıdır. Tablo, şekil vb. açıklamaları, kaynakla</w:t>
      </w:r>
      <w:r>
        <w:t xml:space="preserve">r için de bu kural geçerlidir. </w:t>
      </w:r>
    </w:p>
    <w:p w14:paraId="72A84D98" w14:textId="77777777" w:rsidR="00797AFB" w:rsidRDefault="00797AFB" w:rsidP="00633A0F">
      <w:pPr>
        <w:pStyle w:val="ListeParagraf"/>
        <w:numPr>
          <w:ilvl w:val="0"/>
          <w:numId w:val="5"/>
        </w:numPr>
        <w:ind w:left="0" w:firstLine="426"/>
      </w:pPr>
      <w:r w:rsidRPr="001D1473">
        <w:t>Sayfa boşlukları sol taraftan 3,5 cm, diğer tüm k</w:t>
      </w:r>
      <w:r>
        <w:t>enar boşlukları ise 2,5 cm olmalıdır</w:t>
      </w:r>
      <w:r w:rsidRPr="001D1473">
        <w:t>.</w:t>
      </w:r>
      <w:r w:rsidRPr="008C1D42">
        <w:t xml:space="preserve"> </w:t>
      </w:r>
    </w:p>
    <w:p w14:paraId="3DB5A2FA" w14:textId="77777777" w:rsidR="00797AFB" w:rsidRDefault="00797AFB" w:rsidP="00633A0F">
      <w:pPr>
        <w:pStyle w:val="ListeParagraf"/>
        <w:numPr>
          <w:ilvl w:val="0"/>
          <w:numId w:val="5"/>
        </w:numPr>
        <w:ind w:left="0" w:firstLine="426"/>
      </w:pPr>
      <w:r>
        <w:t>Satır aralığı 1,</w:t>
      </w:r>
      <w:r w:rsidRPr="001D1473">
        <w:t xml:space="preserve">5 satır aralığında </w:t>
      </w:r>
      <w:r w:rsidRPr="005140A3">
        <w:t>ve önce ve sonra aralıkları 0nk olmalıdır</w:t>
      </w:r>
      <w:r>
        <w:t>.</w:t>
      </w:r>
      <w:r w:rsidRPr="008C1D42">
        <w:t xml:space="preserve"> </w:t>
      </w:r>
    </w:p>
    <w:p w14:paraId="7C3A13E1" w14:textId="77777777" w:rsidR="00797AFB" w:rsidRPr="00E1262B" w:rsidRDefault="00797AFB" w:rsidP="00633A0F">
      <w:pPr>
        <w:pStyle w:val="ListeParagraf"/>
        <w:numPr>
          <w:ilvl w:val="0"/>
          <w:numId w:val="2"/>
        </w:numPr>
        <w:ind w:left="0" w:firstLine="426"/>
      </w:pPr>
      <w:r>
        <w:t>Sayfa numaraları sayfanın sonunda ve ortalı olmalı, Times New Roman yazı tipinde ve 12 punto büyüklüğünde olmalıdır.</w:t>
      </w:r>
      <w:r w:rsidRPr="00E1262B">
        <w:rPr>
          <w:rFonts w:eastAsia="Times New Roman" w:cs="Times New Roman"/>
          <w:color w:val="000000"/>
          <w:szCs w:val="24"/>
          <w:lang w:eastAsia="tr-TR"/>
        </w:rPr>
        <w:t xml:space="preserve"> </w:t>
      </w:r>
      <w:r w:rsidRPr="00E1262B">
        <w:t xml:space="preserve">Tezin </w:t>
      </w:r>
      <w:r>
        <w:t xml:space="preserve">ön kısmında yer alan Teşekkür, İçindekiler, Tablolar Listesi, Şekiller Listesi sayfalarındaki sayfa numaraları </w:t>
      </w:r>
      <w:r w:rsidRPr="00E1262B">
        <w:t>küçük harf Romen rakamları (i, ii, iii, iv, …) ile yine ortalanmı</w:t>
      </w:r>
      <w:r>
        <w:t>ş olarak numaralandırılmalıdır.</w:t>
      </w:r>
      <w:r w:rsidRPr="00E1262B">
        <w:t xml:space="preserve"> </w:t>
      </w:r>
      <w:r w:rsidR="00FA4E45">
        <w:t>Kapak sayfası, Jüri ve Enstitü O</w:t>
      </w:r>
      <w:r>
        <w:t>nay sayfası ve Etik</w:t>
      </w:r>
      <w:r w:rsidRPr="00E1262B">
        <w:t xml:space="preserve"> İlkelere Uygunluk Bildirimi sayfa</w:t>
      </w:r>
      <w:r>
        <w:t>sında sayfa</w:t>
      </w:r>
      <w:r w:rsidRPr="00E1262B">
        <w:t xml:space="preserve"> numarası yazılmamalı; ancak sonraki sayfa</w:t>
      </w:r>
      <w:r>
        <w:t>ya</w:t>
      </w:r>
      <w:r w:rsidRPr="00E1262B">
        <w:t xml:space="preserve"> (</w:t>
      </w:r>
      <w:r>
        <w:t>Teşekkür sayfası) “i</w:t>
      </w:r>
      <w:r w:rsidRPr="00E1262B">
        <w:t>” ile başlayarak</w:t>
      </w:r>
      <w:r>
        <w:t xml:space="preserve"> sayfa numarası verilmelidir. Tezin ana metninin ilk</w:t>
      </w:r>
      <w:r w:rsidRPr="00E1262B">
        <w:t xml:space="preserve"> sayfasından </w:t>
      </w:r>
      <w:r>
        <w:t xml:space="preserve">(Özet sayfası) </w:t>
      </w:r>
      <w:r w:rsidRPr="00E1262B">
        <w:t xml:space="preserve">eklerin sonuna kadar 1, 2, 3, 4, … gibi </w:t>
      </w:r>
      <w:r>
        <w:t>rakam sistemi kullanılmalıdır.</w:t>
      </w:r>
    </w:p>
    <w:p w14:paraId="5B198E61" w14:textId="77777777" w:rsidR="00797AFB" w:rsidRPr="006C503F" w:rsidRDefault="00797AFB" w:rsidP="00633A0F">
      <w:pPr>
        <w:pStyle w:val="ListeParagraf"/>
        <w:numPr>
          <w:ilvl w:val="0"/>
          <w:numId w:val="2"/>
        </w:numPr>
        <w:ind w:left="0" w:firstLine="426"/>
      </w:pPr>
      <w:r w:rsidRPr="001D1473">
        <w:t xml:space="preserve">Paragraf başları, </w:t>
      </w:r>
      <w:r>
        <w:t>1,25 cm</w:t>
      </w:r>
      <w:r w:rsidRPr="001D1473">
        <w:t xml:space="preserve"> girinti ile yazılmalıdır</w:t>
      </w:r>
      <w:r>
        <w:t>.</w:t>
      </w:r>
      <w:r w:rsidRPr="009C04C0">
        <w:t xml:space="preserve"> </w:t>
      </w:r>
      <w:r>
        <w:t>(P</w:t>
      </w:r>
      <w:r w:rsidRPr="005140A3">
        <w:t>aragraf sekmesinde bulunan paragraf işaretini (</w:t>
      </w:r>
      <w:r w:rsidRPr="005140A3">
        <w:rPr>
          <w:rFonts w:ascii="Arial" w:hAnsi="Arial" w:cs="Arial"/>
          <w:color w:val="545454"/>
          <w:shd w:val="clear" w:color="auto" w:fill="FFFFFF"/>
        </w:rPr>
        <w:t xml:space="preserve">¶) </w:t>
      </w:r>
      <w:r w:rsidRPr="005140A3">
        <w:rPr>
          <w:rFonts w:cs="Times New Roman"/>
          <w:color w:val="000000" w:themeColor="text1"/>
          <w:shd w:val="clear" w:color="auto" w:fill="FFFFFF"/>
        </w:rPr>
        <w:t>tıklamanız gizli işaretlerin görüntülenmesi sağlayacaktır. Bu şekilde paragraf boşlukları, sayfa sonu ve bölüm sonu kesmeleri gibi gizli işaretleri görebilecek ve istenmeyen metin kaymaları engellenebilecektir.</w:t>
      </w:r>
      <w:r>
        <w:rPr>
          <w:rFonts w:cs="Times New Roman"/>
          <w:color w:val="000000" w:themeColor="text1"/>
          <w:shd w:val="clear" w:color="auto" w:fill="FFFFFF"/>
        </w:rPr>
        <w:t xml:space="preserve">) </w:t>
      </w:r>
    </w:p>
    <w:p w14:paraId="7E7811F3" w14:textId="77777777" w:rsidR="00797AFB" w:rsidRDefault="00797AFB" w:rsidP="00633A0F">
      <w:pPr>
        <w:pStyle w:val="ListeParagraf"/>
        <w:numPr>
          <w:ilvl w:val="0"/>
          <w:numId w:val="2"/>
        </w:numPr>
        <w:ind w:left="0" w:firstLine="426"/>
      </w:pPr>
      <w:r w:rsidRPr="005140A3">
        <w:t>Paragraflar arasında herhangi bir boşluk olmamalıdır. Bir paragraft</w:t>
      </w:r>
      <w:r w:rsidR="00FA4E45">
        <w:t>an diğerine geçmek için sadece ‘E</w:t>
      </w:r>
      <w:r w:rsidRPr="005140A3">
        <w:t>nter</w:t>
      </w:r>
      <w:r w:rsidR="00FA4E45">
        <w:t>’</w:t>
      </w:r>
      <w:r w:rsidRPr="005140A3">
        <w:t xml:space="preserve"> </w:t>
      </w:r>
      <w:r>
        <w:t xml:space="preserve">tuşuna basılarak </w:t>
      </w:r>
      <w:r w:rsidRPr="005140A3">
        <w:t>bir sonraki satıra geçi</w:t>
      </w:r>
      <w:r>
        <w:t>l</w:t>
      </w:r>
      <w:r w:rsidRPr="005140A3">
        <w:t>mesi yeterlidir. .</w:t>
      </w:r>
    </w:p>
    <w:p w14:paraId="5F559B00" w14:textId="77777777" w:rsidR="00797AFB" w:rsidRDefault="00797AFB" w:rsidP="00633A0F">
      <w:pPr>
        <w:pStyle w:val="ListeParagraf"/>
        <w:numPr>
          <w:ilvl w:val="0"/>
          <w:numId w:val="2"/>
        </w:numPr>
        <w:ind w:left="0" w:firstLine="426"/>
      </w:pPr>
      <w:r w:rsidRPr="005140A3">
        <w:t>Sayfanın son satırı paragraf yapılamaz.</w:t>
      </w:r>
      <w:r>
        <w:t xml:space="preserve"> Eğer paragrafın ilk cümlesi sayfanın son satırına denk geliyorsa, paragrafa bir sonraki sayfadan başlanmalıdır.</w:t>
      </w:r>
    </w:p>
    <w:p w14:paraId="7228356D" w14:textId="0F3E7AE0" w:rsidR="00797AFB" w:rsidRPr="005140A3" w:rsidRDefault="00797AFB" w:rsidP="00633A0F">
      <w:pPr>
        <w:pStyle w:val="ListeParagraf"/>
        <w:numPr>
          <w:ilvl w:val="0"/>
          <w:numId w:val="2"/>
        </w:numPr>
        <w:ind w:left="0" w:firstLine="426"/>
      </w:pPr>
      <w:r w:rsidRPr="005140A3">
        <w:t xml:space="preserve">Oluşturulacak paragraflar en az </w:t>
      </w:r>
      <w:r w:rsidR="002D7F81">
        <w:t>üç</w:t>
      </w:r>
      <w:r w:rsidR="002D7F81" w:rsidRPr="005140A3">
        <w:t xml:space="preserve"> </w:t>
      </w:r>
      <w:r w:rsidRPr="005140A3">
        <w:t>cümle</w:t>
      </w:r>
      <w:r>
        <w:t xml:space="preserve"> içermelidir</w:t>
      </w:r>
      <w:r w:rsidRPr="005140A3">
        <w:t xml:space="preserve">. </w:t>
      </w:r>
      <w:r>
        <w:t xml:space="preserve">Ayrıca </w:t>
      </w:r>
      <w:r w:rsidRPr="005140A3">
        <w:t>her paragraf</w:t>
      </w:r>
      <w:r>
        <w:t xml:space="preserve"> bir konu cümlesiyle başlatılmaya çalışılmalıdır</w:t>
      </w:r>
      <w:r w:rsidRPr="005140A3">
        <w:t>.</w:t>
      </w:r>
    </w:p>
    <w:p w14:paraId="0B967C0E" w14:textId="77777777" w:rsidR="00797AFB" w:rsidRDefault="00797AFB" w:rsidP="00633A0F">
      <w:pPr>
        <w:pStyle w:val="ListeParagraf"/>
        <w:numPr>
          <w:ilvl w:val="0"/>
          <w:numId w:val="2"/>
        </w:numPr>
        <w:tabs>
          <w:tab w:val="left" w:pos="252"/>
        </w:tabs>
        <w:ind w:left="0" w:firstLine="426"/>
      </w:pPr>
      <w:r w:rsidRPr="005140A3">
        <w:t>Paragraflar bir biriyle bağlantılı şekilde yazılmalıdır. Yani bir paragrafın son cümlesi/cümleleri sonraki gelecek paragrafa okuyucuyu hazırlamalıdır.</w:t>
      </w:r>
    </w:p>
    <w:p w14:paraId="2721D677" w14:textId="77777777" w:rsidR="00797AFB" w:rsidRDefault="00797AFB" w:rsidP="00633A0F">
      <w:pPr>
        <w:pStyle w:val="ListeParagraf"/>
        <w:numPr>
          <w:ilvl w:val="0"/>
          <w:numId w:val="2"/>
        </w:numPr>
        <w:tabs>
          <w:tab w:val="left" w:pos="252"/>
        </w:tabs>
        <w:ind w:left="0" w:firstLine="426"/>
      </w:pPr>
      <w:r w:rsidRPr="005140A3">
        <w:t>Denklemler sayfa ortalanacak şekilde yazılmalı, ait oldukları bölümün numarasıyla numaralandırılmalıdır (denklem 3.2 – denklem 3.3 gibi).</w:t>
      </w:r>
    </w:p>
    <w:p w14:paraId="582D619B" w14:textId="77777777" w:rsidR="00797AFB" w:rsidRPr="005140A3" w:rsidRDefault="00797AFB" w:rsidP="00633A0F">
      <w:pPr>
        <w:pStyle w:val="ListeParagraf"/>
        <w:numPr>
          <w:ilvl w:val="0"/>
          <w:numId w:val="2"/>
        </w:numPr>
        <w:tabs>
          <w:tab w:val="left" w:pos="252"/>
        </w:tabs>
        <w:ind w:left="0" w:firstLine="426"/>
      </w:pPr>
      <w:r>
        <w:rPr>
          <w:color w:val="000000"/>
        </w:rPr>
        <w:t xml:space="preserve">Metin içinde tek basamaklı sayılar yazıyla (bir, iki, üç gibi); iki basamaklı sayılar ise rakamla (10, 11, 12 gibi) yazılmalıdır. Sıralama belirten durumlarda her sayı rakamla (1., 2., 3. gibi) yazılmalıdır. Ondalık sayıların gösteriminde nokta kullanılmalıdır. </w:t>
      </w:r>
    </w:p>
    <w:p w14:paraId="600650FF" w14:textId="77777777" w:rsidR="00797AFB" w:rsidRPr="005140A3" w:rsidRDefault="00797AFB" w:rsidP="00633A0F">
      <w:pPr>
        <w:pStyle w:val="ListeParagraf"/>
        <w:numPr>
          <w:ilvl w:val="0"/>
          <w:numId w:val="2"/>
        </w:numPr>
        <w:ind w:left="0" w:firstLine="426"/>
      </w:pPr>
      <w:r w:rsidRPr="005140A3">
        <w:t>Bir sayfanın son satırına başlık yazılmamalıdır.</w:t>
      </w:r>
    </w:p>
    <w:p w14:paraId="6D5E30BC" w14:textId="77777777" w:rsidR="00797AFB" w:rsidRDefault="00797AFB" w:rsidP="00633A0F">
      <w:pPr>
        <w:pStyle w:val="ListeParagraf"/>
        <w:numPr>
          <w:ilvl w:val="0"/>
          <w:numId w:val="2"/>
        </w:numPr>
        <w:ind w:left="0" w:firstLine="426"/>
      </w:pPr>
      <w:r w:rsidRPr="005140A3">
        <w:lastRenderedPageBreak/>
        <w:t>Bir sayfada başlıktan sonra metin için iki satır yoksa hem başlık hem de satır sonraki sayfaya yazılmalıdır.</w:t>
      </w:r>
    </w:p>
    <w:p w14:paraId="51807DED" w14:textId="77777777" w:rsidR="00797AFB" w:rsidRDefault="00797AFB" w:rsidP="00633A0F">
      <w:pPr>
        <w:pStyle w:val="ListeParagraf"/>
        <w:numPr>
          <w:ilvl w:val="0"/>
          <w:numId w:val="2"/>
        </w:numPr>
        <w:ind w:left="0" w:firstLine="426"/>
      </w:pPr>
      <w:r w:rsidRPr="005140A3">
        <w:t>İçindekiler, Ana Bölüm Ayraçları ve Kaynaklar gibi özel sayfa başlı</w:t>
      </w:r>
      <w:r>
        <w:t xml:space="preserve">kları sayfanın en üst satırına, </w:t>
      </w:r>
      <w:r w:rsidRPr="005140A3">
        <w:t xml:space="preserve">ortalı olacak şekilde </w:t>
      </w:r>
      <w:r>
        <w:t xml:space="preserve">ve kalın yazı tipinde </w:t>
      </w:r>
      <w:r w:rsidRPr="005140A3">
        <w:t>yazılmalıdır.</w:t>
      </w:r>
    </w:p>
    <w:p w14:paraId="496BE103" w14:textId="77777777" w:rsidR="00797AFB" w:rsidRDefault="00797AFB" w:rsidP="00633A0F">
      <w:pPr>
        <w:pStyle w:val="ListeParagraf"/>
        <w:numPr>
          <w:ilvl w:val="0"/>
          <w:numId w:val="6"/>
        </w:numPr>
        <w:ind w:left="0" w:firstLine="426"/>
      </w:pPr>
      <w:r w:rsidRPr="005140A3">
        <w:t>Uygun yerlerde ana başlıklar ve ara başlıklar kullanılmalı</w:t>
      </w:r>
      <w:r>
        <w:t>dır.</w:t>
      </w:r>
    </w:p>
    <w:p w14:paraId="4AA409DB" w14:textId="2517D2F3" w:rsidR="00797AFB" w:rsidRDefault="00797AFB" w:rsidP="00633A0F">
      <w:pPr>
        <w:pStyle w:val="ListeParagraf"/>
        <w:numPr>
          <w:ilvl w:val="0"/>
          <w:numId w:val="2"/>
        </w:numPr>
        <w:ind w:left="0" w:firstLine="426"/>
      </w:pPr>
      <w:r w:rsidRPr="005140A3">
        <w:t>Tez Yazım Kılavuzunda belirtilen bütün başlıklar için kullanmanız gereken stiller aşağıda açıklanmaktadır:</w:t>
      </w:r>
    </w:p>
    <w:p w14:paraId="1E04885A" w14:textId="77777777" w:rsidR="00633A0F" w:rsidRDefault="00633A0F" w:rsidP="00633A0F">
      <w:pPr>
        <w:pStyle w:val="ListeParagraf"/>
        <w:ind w:left="283" w:firstLine="0"/>
      </w:pPr>
    </w:p>
    <w:tbl>
      <w:tblPr>
        <w:tblStyle w:val="TabloKlavuzu"/>
        <w:tblW w:w="0" w:type="auto"/>
        <w:jc w:val="center"/>
        <w:tblBorders>
          <w:left w:val="none" w:sz="0" w:space="0" w:color="auto"/>
          <w:right w:val="none" w:sz="0" w:space="0" w:color="auto"/>
          <w:insideH w:val="none" w:sz="0" w:space="0" w:color="auto"/>
        </w:tblBorders>
        <w:tblLook w:val="04A0" w:firstRow="1" w:lastRow="0" w:firstColumn="1" w:lastColumn="0" w:noHBand="0" w:noVBand="1"/>
      </w:tblPr>
      <w:tblGrid>
        <w:gridCol w:w="4246"/>
        <w:gridCol w:w="4257"/>
      </w:tblGrid>
      <w:tr w:rsidR="00797AFB" w:rsidRPr="002D7F81" w14:paraId="53E1AB6F" w14:textId="77777777" w:rsidTr="00633A0F">
        <w:trPr>
          <w:jc w:val="center"/>
        </w:trPr>
        <w:tc>
          <w:tcPr>
            <w:tcW w:w="4246" w:type="dxa"/>
            <w:vAlign w:val="center"/>
          </w:tcPr>
          <w:p w14:paraId="47010D0C" w14:textId="77777777" w:rsidR="00797AFB" w:rsidRPr="00F524E4" w:rsidRDefault="00797AFB" w:rsidP="009720EF">
            <w:pPr>
              <w:pStyle w:val="ListeParagraf"/>
              <w:ind w:left="0" w:firstLine="0"/>
              <w:jc w:val="left"/>
              <w:rPr>
                <w:rFonts w:ascii="Times New Roman" w:hAnsi="Times New Roman" w:cs="Times New Roman"/>
              </w:rPr>
            </w:pPr>
            <w:r w:rsidRPr="0003420C">
              <w:rPr>
                <w:rFonts w:cs="Times New Roman"/>
              </w:rPr>
              <w:t>Ana Bölüm Ayracı</w:t>
            </w:r>
          </w:p>
        </w:tc>
        <w:tc>
          <w:tcPr>
            <w:tcW w:w="4257" w:type="dxa"/>
          </w:tcPr>
          <w:p w14:paraId="0E5E54A3" w14:textId="77777777" w:rsidR="00797AFB" w:rsidRPr="00F524E4" w:rsidRDefault="00797AFB" w:rsidP="009720EF">
            <w:pPr>
              <w:keepNext/>
              <w:keepLines/>
              <w:tabs>
                <w:tab w:val="left" w:pos="3402"/>
              </w:tabs>
              <w:jc w:val="center"/>
              <w:rPr>
                <w:rFonts w:ascii="Times New Roman" w:eastAsia="Calibri" w:hAnsi="Times New Roman" w:cs="Times New Roman"/>
                <w:b/>
                <w:color w:val="000000"/>
                <w:szCs w:val="24"/>
              </w:rPr>
            </w:pPr>
            <w:r w:rsidRPr="002D7F81">
              <w:rPr>
                <w:rFonts w:eastAsia="Calibri" w:cs="Times New Roman"/>
                <w:b/>
                <w:bCs/>
                <w:color w:val="000000"/>
                <w:szCs w:val="24"/>
              </w:rPr>
              <w:t>ÜÇÜNCÜ BÖLÜM</w:t>
            </w:r>
          </w:p>
        </w:tc>
      </w:tr>
      <w:tr w:rsidR="00797AFB" w:rsidRPr="002D7F81" w14:paraId="74F6ED4E" w14:textId="77777777" w:rsidTr="00633A0F">
        <w:trPr>
          <w:jc w:val="center"/>
        </w:trPr>
        <w:tc>
          <w:tcPr>
            <w:tcW w:w="4246" w:type="dxa"/>
            <w:vAlign w:val="center"/>
          </w:tcPr>
          <w:p w14:paraId="137AA056" w14:textId="77777777" w:rsidR="00797AFB" w:rsidRPr="00F524E4" w:rsidRDefault="00797AFB" w:rsidP="009720EF">
            <w:pPr>
              <w:pStyle w:val="ListeParagraf"/>
              <w:ind w:left="0" w:firstLine="0"/>
              <w:jc w:val="left"/>
              <w:rPr>
                <w:rFonts w:ascii="Times New Roman" w:hAnsi="Times New Roman" w:cs="Times New Roman"/>
              </w:rPr>
            </w:pPr>
            <w:r w:rsidRPr="0003420C">
              <w:rPr>
                <w:rFonts w:cs="Times New Roman"/>
              </w:rPr>
              <w:t>1. Seviye</w:t>
            </w:r>
          </w:p>
        </w:tc>
        <w:tc>
          <w:tcPr>
            <w:tcW w:w="4257" w:type="dxa"/>
          </w:tcPr>
          <w:p w14:paraId="6265C301" w14:textId="77777777" w:rsidR="00797AFB" w:rsidRPr="00F524E4" w:rsidRDefault="00797AFB" w:rsidP="009720EF">
            <w:pPr>
              <w:keepNext/>
              <w:keepLines/>
              <w:jc w:val="center"/>
              <w:rPr>
                <w:rFonts w:ascii="Times New Roman" w:eastAsia="Calibri" w:hAnsi="Times New Roman" w:cs="Times New Roman"/>
              </w:rPr>
            </w:pPr>
            <w:r w:rsidRPr="002D7F81">
              <w:rPr>
                <w:rFonts w:eastAsia="Calibri" w:cs="Times New Roman"/>
                <w:b/>
              </w:rPr>
              <w:t xml:space="preserve">3. </w:t>
            </w:r>
            <w:r w:rsidRPr="002D7F81">
              <w:rPr>
                <w:rFonts w:eastAsia="Calibri" w:cs="Times New Roman"/>
                <w:b/>
                <w:bCs/>
                <w:color w:val="000000"/>
              </w:rPr>
              <w:t>Yöntem</w:t>
            </w:r>
          </w:p>
        </w:tc>
      </w:tr>
      <w:tr w:rsidR="00797AFB" w:rsidRPr="002D7F81" w14:paraId="13EF5B4E" w14:textId="77777777" w:rsidTr="00633A0F">
        <w:trPr>
          <w:jc w:val="center"/>
        </w:trPr>
        <w:tc>
          <w:tcPr>
            <w:tcW w:w="4246" w:type="dxa"/>
            <w:vAlign w:val="center"/>
          </w:tcPr>
          <w:p w14:paraId="3FFAB169" w14:textId="77777777" w:rsidR="00797AFB" w:rsidRPr="00F524E4" w:rsidRDefault="00797AFB" w:rsidP="009720EF">
            <w:pPr>
              <w:pStyle w:val="ListeParagraf"/>
              <w:ind w:left="0" w:firstLine="0"/>
              <w:jc w:val="left"/>
              <w:rPr>
                <w:rFonts w:ascii="Times New Roman" w:hAnsi="Times New Roman" w:cs="Times New Roman"/>
              </w:rPr>
            </w:pPr>
            <w:r w:rsidRPr="0003420C">
              <w:rPr>
                <w:rFonts w:cs="Times New Roman"/>
              </w:rPr>
              <w:t>2. Seviye</w:t>
            </w:r>
          </w:p>
        </w:tc>
        <w:tc>
          <w:tcPr>
            <w:tcW w:w="4257" w:type="dxa"/>
          </w:tcPr>
          <w:p w14:paraId="0F74EE87" w14:textId="77777777" w:rsidR="00797AFB" w:rsidRPr="00F524E4" w:rsidRDefault="00797AFB" w:rsidP="009720EF">
            <w:pPr>
              <w:widowControl w:val="0"/>
              <w:ind w:firstLine="0"/>
              <w:rPr>
                <w:rFonts w:ascii="Times New Roman" w:eastAsia="Times New Roman" w:hAnsi="Times New Roman" w:cs="Times New Roman"/>
                <w:b/>
                <w:bCs/>
              </w:rPr>
            </w:pPr>
            <w:r w:rsidRPr="002D7F81">
              <w:rPr>
                <w:rFonts w:eastAsia="Times New Roman" w:cs="Times New Roman"/>
                <w:b/>
                <w:bCs/>
              </w:rPr>
              <w:t>3.1 Araştırma Deseni</w:t>
            </w:r>
          </w:p>
        </w:tc>
      </w:tr>
      <w:tr w:rsidR="00797AFB" w:rsidRPr="002D7F81" w14:paraId="40569142" w14:textId="77777777" w:rsidTr="00633A0F">
        <w:trPr>
          <w:jc w:val="center"/>
        </w:trPr>
        <w:tc>
          <w:tcPr>
            <w:tcW w:w="4246" w:type="dxa"/>
            <w:vAlign w:val="center"/>
          </w:tcPr>
          <w:p w14:paraId="608E83E5" w14:textId="77777777" w:rsidR="00797AFB" w:rsidRPr="00F524E4" w:rsidRDefault="00797AFB" w:rsidP="009720EF">
            <w:pPr>
              <w:pStyle w:val="ListeParagraf"/>
              <w:ind w:left="0" w:firstLine="0"/>
              <w:jc w:val="left"/>
              <w:rPr>
                <w:rFonts w:ascii="Times New Roman" w:hAnsi="Times New Roman" w:cs="Times New Roman"/>
              </w:rPr>
            </w:pPr>
            <w:r w:rsidRPr="0003420C">
              <w:rPr>
                <w:rFonts w:cs="Times New Roman"/>
              </w:rPr>
              <w:t>3. Seviye</w:t>
            </w:r>
          </w:p>
        </w:tc>
        <w:tc>
          <w:tcPr>
            <w:tcW w:w="4257" w:type="dxa"/>
          </w:tcPr>
          <w:p w14:paraId="5666C9BF" w14:textId="77777777" w:rsidR="00797AFB" w:rsidRPr="00F524E4" w:rsidRDefault="00797AFB" w:rsidP="009720EF">
            <w:pPr>
              <w:widowControl w:val="0"/>
              <w:rPr>
                <w:rFonts w:ascii="Times New Roman" w:eastAsia="Times New Roman" w:hAnsi="Times New Roman" w:cs="Times New Roman"/>
                <w:b/>
                <w:bCs/>
              </w:rPr>
            </w:pPr>
            <w:r w:rsidRPr="002D7F81">
              <w:rPr>
                <w:rFonts w:eastAsia="Times New Roman" w:cs="Times New Roman"/>
                <w:b/>
                <w:bCs/>
              </w:rPr>
              <w:t>3.1.1 Tek denekli araştırma</w:t>
            </w:r>
          </w:p>
        </w:tc>
      </w:tr>
      <w:tr w:rsidR="00797AFB" w:rsidRPr="002D7F81" w14:paraId="3200963D" w14:textId="77777777" w:rsidTr="00633A0F">
        <w:trPr>
          <w:jc w:val="center"/>
        </w:trPr>
        <w:tc>
          <w:tcPr>
            <w:tcW w:w="4246" w:type="dxa"/>
            <w:vAlign w:val="center"/>
          </w:tcPr>
          <w:p w14:paraId="540F67E4" w14:textId="77777777" w:rsidR="00797AFB" w:rsidRPr="00F524E4" w:rsidRDefault="00797AFB" w:rsidP="009720EF">
            <w:pPr>
              <w:pStyle w:val="ListeParagraf"/>
              <w:ind w:left="0" w:firstLine="0"/>
              <w:jc w:val="left"/>
              <w:rPr>
                <w:rFonts w:ascii="Times New Roman" w:hAnsi="Times New Roman" w:cs="Times New Roman"/>
              </w:rPr>
            </w:pPr>
            <w:r w:rsidRPr="0003420C">
              <w:rPr>
                <w:rFonts w:cs="Times New Roman"/>
              </w:rPr>
              <w:t>4. Seviye</w:t>
            </w:r>
          </w:p>
        </w:tc>
        <w:tc>
          <w:tcPr>
            <w:tcW w:w="4257" w:type="dxa"/>
          </w:tcPr>
          <w:p w14:paraId="6E118AA4" w14:textId="77777777" w:rsidR="00797AFB" w:rsidRPr="00F524E4" w:rsidRDefault="00797AFB" w:rsidP="009720EF">
            <w:pPr>
              <w:widowControl w:val="0"/>
              <w:rPr>
                <w:rFonts w:ascii="Times New Roman" w:eastAsia="Times New Roman" w:hAnsi="Times New Roman" w:cs="Times New Roman"/>
                <w:b/>
                <w:bCs/>
                <w:i/>
                <w:iCs/>
              </w:rPr>
            </w:pPr>
            <w:r w:rsidRPr="002D7F81">
              <w:rPr>
                <w:rFonts w:eastAsia="Times New Roman" w:cs="Times New Roman"/>
                <w:b/>
                <w:bCs/>
                <w:i/>
                <w:iCs/>
              </w:rPr>
              <w:t>3.1.1.1 Çoklu başlama düzeyi deseni</w:t>
            </w:r>
          </w:p>
        </w:tc>
      </w:tr>
      <w:tr w:rsidR="00797AFB" w:rsidRPr="002D7F81" w14:paraId="0219F6ED" w14:textId="77777777" w:rsidTr="0023678E">
        <w:trPr>
          <w:jc w:val="center"/>
        </w:trPr>
        <w:tc>
          <w:tcPr>
            <w:tcW w:w="4246" w:type="dxa"/>
          </w:tcPr>
          <w:p w14:paraId="5B9061EC" w14:textId="77777777" w:rsidR="00797AFB" w:rsidRPr="00F524E4" w:rsidRDefault="00797AFB" w:rsidP="0023678E">
            <w:pPr>
              <w:pStyle w:val="ListeParagraf"/>
              <w:ind w:left="0" w:firstLine="0"/>
              <w:jc w:val="left"/>
              <w:rPr>
                <w:rFonts w:ascii="Times New Roman" w:hAnsi="Times New Roman" w:cs="Times New Roman"/>
              </w:rPr>
            </w:pPr>
            <w:r w:rsidRPr="0003420C">
              <w:rPr>
                <w:rFonts w:cs="Times New Roman"/>
              </w:rPr>
              <w:t>5. Seviye</w:t>
            </w:r>
          </w:p>
        </w:tc>
        <w:tc>
          <w:tcPr>
            <w:tcW w:w="4257" w:type="dxa"/>
          </w:tcPr>
          <w:p w14:paraId="4D098AAD" w14:textId="77777777" w:rsidR="00797AFB" w:rsidRPr="00F524E4" w:rsidRDefault="00797AFB" w:rsidP="009720EF">
            <w:pPr>
              <w:widowControl w:val="0"/>
              <w:rPr>
                <w:rFonts w:ascii="Times New Roman" w:eastAsia="Times New Roman" w:hAnsi="Times New Roman" w:cs="Times New Roman"/>
                <w:i/>
                <w:iCs/>
              </w:rPr>
            </w:pPr>
            <w:r w:rsidRPr="002D7F81">
              <w:rPr>
                <w:rFonts w:eastAsia="Times New Roman" w:cs="Times New Roman"/>
                <w:i/>
                <w:iCs/>
              </w:rPr>
              <w:t>3.1.1.1.1 Denekler arası çoklu başlama düzeyi modeli</w:t>
            </w:r>
          </w:p>
        </w:tc>
      </w:tr>
    </w:tbl>
    <w:p w14:paraId="3922A10A" w14:textId="77777777" w:rsidR="00797AFB" w:rsidRPr="005140A3" w:rsidRDefault="00797AFB" w:rsidP="00797AFB">
      <w:pPr>
        <w:pStyle w:val="ListeParagraf"/>
        <w:ind w:left="709" w:firstLine="0"/>
      </w:pPr>
    </w:p>
    <w:p w14:paraId="0088C64B" w14:textId="77777777" w:rsidR="00797AFB" w:rsidRPr="005140A3" w:rsidRDefault="00797AFB" w:rsidP="00633A0F">
      <w:pPr>
        <w:pStyle w:val="ListeParagraf"/>
        <w:numPr>
          <w:ilvl w:val="0"/>
          <w:numId w:val="2"/>
        </w:numPr>
        <w:ind w:left="0" w:firstLine="426"/>
      </w:pPr>
      <w:r w:rsidRPr="008C1D42">
        <w:rPr>
          <w:b/>
          <w:color w:val="FF0000"/>
        </w:rPr>
        <w:t xml:space="preserve">Bölüm </w:t>
      </w:r>
      <w:r>
        <w:rPr>
          <w:b/>
          <w:color w:val="FF0000"/>
        </w:rPr>
        <w:t xml:space="preserve">Ana </w:t>
      </w:r>
      <w:r w:rsidRPr="006C1912">
        <w:rPr>
          <w:b/>
          <w:color w:val="FF0000"/>
        </w:rPr>
        <w:t>başlığı</w:t>
      </w:r>
      <w:r w:rsidRPr="005140A3">
        <w:t xml:space="preserve"> </w:t>
      </w:r>
      <w:r w:rsidRPr="006C1912">
        <w:rPr>
          <w:b/>
        </w:rPr>
        <w:t>12</w:t>
      </w:r>
      <w:r>
        <w:rPr>
          <w:b/>
        </w:rPr>
        <w:t xml:space="preserve"> punto büyüklüğünde</w:t>
      </w:r>
      <w:r w:rsidRPr="006C1912">
        <w:rPr>
          <w:b/>
        </w:rPr>
        <w:t>, kelimelerin tüm harfleri büyük olacak şekilde ortalı ve kalın yazı tipinde</w:t>
      </w:r>
      <w:r w:rsidRPr="005140A3">
        <w:t xml:space="preserve"> yazılmalıdır. Bölüm başlığından sonra bir satır boşluk bırakılmalıdır.</w:t>
      </w:r>
      <w:r>
        <w:t xml:space="preserve"> </w:t>
      </w:r>
      <w:r w:rsidRPr="006C1912">
        <w:rPr>
          <w:u w:val="single"/>
        </w:rPr>
        <w:t>Her yeni bölüm, yeni bir sayfadan başlayarak yazılmalıdır</w:t>
      </w:r>
    </w:p>
    <w:p w14:paraId="1A2BE492" w14:textId="77777777" w:rsidR="00797AFB" w:rsidRPr="005140A3" w:rsidRDefault="00797AFB" w:rsidP="00633A0F">
      <w:pPr>
        <w:pStyle w:val="ListeParagraf"/>
        <w:numPr>
          <w:ilvl w:val="0"/>
          <w:numId w:val="2"/>
        </w:numPr>
        <w:ind w:left="0" w:firstLine="426"/>
      </w:pPr>
      <w:r w:rsidRPr="005140A3">
        <w:t xml:space="preserve">Bölüm </w:t>
      </w:r>
      <w:r>
        <w:t xml:space="preserve">ana </w:t>
      </w:r>
      <w:r w:rsidRPr="005140A3">
        <w:t>başlığından sonr</w:t>
      </w:r>
      <w:r>
        <w:t xml:space="preserve">a </w:t>
      </w:r>
      <w:r w:rsidRPr="008C1D42">
        <w:rPr>
          <w:b/>
          <w:color w:val="FF0000"/>
        </w:rPr>
        <w:t>bölümün</w:t>
      </w:r>
      <w:r>
        <w:t xml:space="preserve"> </w:t>
      </w:r>
      <w:r w:rsidRPr="008C1D42">
        <w:rPr>
          <w:b/>
          <w:color w:val="FF0000"/>
        </w:rPr>
        <w:t>içerik başlığı</w:t>
      </w:r>
      <w:r>
        <w:t xml:space="preserve"> </w:t>
      </w:r>
      <w:r w:rsidRPr="00B93469">
        <w:rPr>
          <w:b/>
        </w:rPr>
        <w:t>ortalı, kalın yazı tipinde</w:t>
      </w:r>
      <w:r w:rsidRPr="005140A3">
        <w:t xml:space="preserve"> </w:t>
      </w:r>
      <w:r>
        <w:t xml:space="preserve">ve </w:t>
      </w:r>
      <w:r w:rsidRPr="005140A3">
        <w:t>sad</w:t>
      </w:r>
      <w:r>
        <w:t xml:space="preserve">ece </w:t>
      </w:r>
      <w:r w:rsidRPr="00B93469">
        <w:rPr>
          <w:b/>
        </w:rPr>
        <w:t>kelimelerin ilk harfleri</w:t>
      </w:r>
      <w:r>
        <w:t xml:space="preserve"> büy</w:t>
      </w:r>
      <w:r w:rsidRPr="005140A3">
        <w:t>ük olacak şekilde yazılmalıdır. Bu başlık birinci seviye başlıktır. Birinci seviye başlıktan sonra bir satır boşluk bırakılmalıdır.</w:t>
      </w:r>
    </w:p>
    <w:p w14:paraId="20EC66CB" w14:textId="77777777" w:rsidR="00797AFB" w:rsidRPr="005140A3" w:rsidRDefault="00797AFB" w:rsidP="00633A0F">
      <w:pPr>
        <w:pStyle w:val="ListeParagraf"/>
        <w:numPr>
          <w:ilvl w:val="0"/>
          <w:numId w:val="2"/>
        </w:numPr>
        <w:ind w:left="0" w:firstLine="426"/>
      </w:pPr>
      <w:r w:rsidRPr="008C1D42">
        <w:rPr>
          <w:b/>
          <w:color w:val="FF0000"/>
        </w:rPr>
        <w:t>İkinci seviye başlık</w:t>
      </w:r>
      <w:r w:rsidRPr="005140A3">
        <w:t xml:space="preserve"> </w:t>
      </w:r>
      <w:r w:rsidRPr="00B93469">
        <w:rPr>
          <w:b/>
        </w:rPr>
        <w:t>sola yaslı, kalın yazı tipinde</w:t>
      </w:r>
      <w:r>
        <w:t xml:space="preserve"> </w:t>
      </w:r>
      <w:r w:rsidRPr="005140A3">
        <w:t xml:space="preserve">ve </w:t>
      </w:r>
      <w:r>
        <w:t xml:space="preserve">sadece </w:t>
      </w:r>
      <w:r w:rsidRPr="00B93469">
        <w:rPr>
          <w:b/>
        </w:rPr>
        <w:t>kelimelerin ilk harfleri</w:t>
      </w:r>
      <w:r>
        <w:t xml:space="preserve"> </w:t>
      </w:r>
      <w:r w:rsidRPr="005140A3">
        <w:t xml:space="preserve">büyük </w:t>
      </w:r>
      <w:r>
        <w:t xml:space="preserve">olacak </w:t>
      </w:r>
      <w:r w:rsidRPr="005140A3">
        <w:t xml:space="preserve">şekilde yazılmalıdır. </w:t>
      </w:r>
      <w:bookmarkStart w:id="2" w:name="OLE_LINK129"/>
      <w:bookmarkStart w:id="3" w:name="OLE_LINK130"/>
      <w:r w:rsidRPr="005140A3">
        <w:t>İkinci seviye başlıklardan önce mutlaka bir satır boşluk olmalıdır (sayfa başları olması durumu hariç).</w:t>
      </w:r>
    </w:p>
    <w:p w14:paraId="2830501A" w14:textId="77777777" w:rsidR="00797AFB" w:rsidRPr="005140A3" w:rsidRDefault="00797AFB" w:rsidP="00633A0F">
      <w:pPr>
        <w:pStyle w:val="ListeParagraf"/>
        <w:numPr>
          <w:ilvl w:val="0"/>
          <w:numId w:val="2"/>
        </w:numPr>
        <w:ind w:left="0" w:firstLine="426"/>
      </w:pPr>
      <w:bookmarkStart w:id="4" w:name="OLE_LINK131"/>
      <w:bookmarkStart w:id="5" w:name="OLE_LINK132"/>
      <w:bookmarkEnd w:id="2"/>
      <w:bookmarkEnd w:id="3"/>
      <w:r w:rsidRPr="008C1D42">
        <w:rPr>
          <w:b/>
          <w:color w:val="FF0000"/>
        </w:rPr>
        <w:t>Üçüncü seviye başlık</w:t>
      </w:r>
      <w:r w:rsidRPr="005140A3">
        <w:t xml:space="preserve"> </w:t>
      </w:r>
      <w:r w:rsidRPr="008C1D42">
        <w:rPr>
          <w:b/>
        </w:rPr>
        <w:t>soldan</w:t>
      </w:r>
      <w:r>
        <w:t xml:space="preserve"> </w:t>
      </w:r>
      <w:r w:rsidRPr="00B93469">
        <w:rPr>
          <w:b/>
        </w:rPr>
        <w:t>1,25 cm girinti olacak şekilde, kalın yazı tipinde</w:t>
      </w:r>
      <w:r w:rsidRPr="005140A3">
        <w:t xml:space="preserve"> </w:t>
      </w:r>
      <w:r>
        <w:t xml:space="preserve">ve </w:t>
      </w:r>
      <w:r w:rsidRPr="005140A3">
        <w:t xml:space="preserve">sadece </w:t>
      </w:r>
      <w:r w:rsidRPr="00B93469">
        <w:rPr>
          <w:b/>
        </w:rPr>
        <w:t>ilk kelimenin ilk harfi</w:t>
      </w:r>
      <w:r w:rsidRPr="005140A3">
        <w:t xml:space="preserve"> </w:t>
      </w:r>
      <w:r w:rsidRPr="00B93469">
        <w:rPr>
          <w:b/>
        </w:rPr>
        <w:t>büyük</w:t>
      </w:r>
      <w:r w:rsidRPr="005140A3">
        <w:t xml:space="preserve"> olacak şekilde yazılmalıdır. Üçüncü seviye başlıklardan önce mutlaka bir satır boşluk olmalıdır (sayfa başları olması durumu hariç).</w:t>
      </w:r>
    </w:p>
    <w:p w14:paraId="607DC92D" w14:textId="33DA5F7A" w:rsidR="00797AFB" w:rsidRPr="005140A3" w:rsidRDefault="00797AFB" w:rsidP="00633A0F">
      <w:pPr>
        <w:pStyle w:val="ListeParagraf"/>
        <w:numPr>
          <w:ilvl w:val="0"/>
          <w:numId w:val="2"/>
        </w:numPr>
        <w:ind w:left="0" w:firstLine="426"/>
      </w:pPr>
      <w:bookmarkStart w:id="6" w:name="OLE_LINK133"/>
      <w:bookmarkStart w:id="7" w:name="OLE_LINK134"/>
      <w:bookmarkEnd w:id="4"/>
      <w:bookmarkEnd w:id="5"/>
      <w:r w:rsidRPr="008C1D42">
        <w:rPr>
          <w:b/>
          <w:color w:val="FF0000"/>
        </w:rPr>
        <w:t>Dördüncü seviye başlık</w:t>
      </w:r>
      <w:r w:rsidRPr="005140A3">
        <w:t xml:space="preserve"> </w:t>
      </w:r>
      <w:r w:rsidRPr="008C1D42">
        <w:rPr>
          <w:b/>
        </w:rPr>
        <w:t>soldan</w:t>
      </w:r>
      <w:r>
        <w:t xml:space="preserve"> </w:t>
      </w:r>
      <w:r w:rsidRPr="005140A3">
        <w:t>1</w:t>
      </w:r>
      <w:r w:rsidRPr="00B93469">
        <w:rPr>
          <w:b/>
        </w:rPr>
        <w:t>,25</w:t>
      </w:r>
      <w:r w:rsidR="00787962">
        <w:rPr>
          <w:b/>
        </w:rPr>
        <w:t xml:space="preserve"> </w:t>
      </w:r>
      <w:r w:rsidRPr="00B93469">
        <w:rPr>
          <w:b/>
        </w:rPr>
        <w:t>cm g</w:t>
      </w:r>
      <w:r>
        <w:rPr>
          <w:b/>
        </w:rPr>
        <w:t xml:space="preserve">irinti olacak şekilde, </w:t>
      </w:r>
      <w:r w:rsidRPr="00B93469">
        <w:rPr>
          <w:b/>
        </w:rPr>
        <w:t>kalın yazı tipinde, italik</w:t>
      </w:r>
      <w:r w:rsidRPr="005140A3">
        <w:t xml:space="preserve"> </w:t>
      </w:r>
      <w:r>
        <w:t xml:space="preserve">ve </w:t>
      </w:r>
      <w:r w:rsidRPr="00B93469">
        <w:rPr>
          <w:b/>
        </w:rPr>
        <w:t>sadece ilk kelimenin ilk harfi büyük</w:t>
      </w:r>
      <w:r w:rsidRPr="005140A3">
        <w:t xml:space="preserve"> olacak şekilde yazılmalıdır. Dördüncü seviye başlıklardan önce mutlaka bir satır boşluk olmalıdır (sayfa başları olması durumu hariç).</w:t>
      </w:r>
    </w:p>
    <w:bookmarkEnd w:id="6"/>
    <w:bookmarkEnd w:id="7"/>
    <w:p w14:paraId="549BAFBB" w14:textId="580FF92B" w:rsidR="00797AFB" w:rsidRDefault="00797AFB" w:rsidP="00633A0F">
      <w:pPr>
        <w:pStyle w:val="ListeParagraf"/>
        <w:numPr>
          <w:ilvl w:val="0"/>
          <w:numId w:val="2"/>
        </w:numPr>
        <w:ind w:left="0" w:firstLine="426"/>
      </w:pPr>
      <w:r w:rsidRPr="008C1D42">
        <w:rPr>
          <w:b/>
          <w:color w:val="FF0000"/>
        </w:rPr>
        <w:lastRenderedPageBreak/>
        <w:t>Beşinci seviye başlık</w:t>
      </w:r>
      <w:r w:rsidRPr="005140A3">
        <w:t xml:space="preserve"> </w:t>
      </w:r>
      <w:r w:rsidRPr="00B81C6E">
        <w:rPr>
          <w:b/>
        </w:rPr>
        <w:t>soldan 1,25</w:t>
      </w:r>
      <w:r w:rsidR="00787962">
        <w:rPr>
          <w:b/>
        </w:rPr>
        <w:t xml:space="preserve"> </w:t>
      </w:r>
      <w:r w:rsidRPr="00B81C6E">
        <w:rPr>
          <w:b/>
        </w:rPr>
        <w:t>cm girinti olacak şekilde</w:t>
      </w:r>
      <w:r>
        <w:rPr>
          <w:b/>
        </w:rPr>
        <w:t>,</w:t>
      </w:r>
      <w:r w:rsidRPr="005140A3">
        <w:t xml:space="preserve"> </w:t>
      </w:r>
      <w:r w:rsidRPr="00B81C6E">
        <w:rPr>
          <w:b/>
        </w:rPr>
        <w:t>italik ve sadece ilk kelimenin ilk harfi büyük olacak şekilde</w:t>
      </w:r>
      <w:r w:rsidRPr="005140A3">
        <w:t xml:space="preserve"> yazılmalıdır. Beşinci seviye başlıklardan önce mutlaka bir satır boşluk olmalıdır (sayfa başları olması durumu hariç).</w:t>
      </w:r>
    </w:p>
    <w:p w14:paraId="7AF4376F" w14:textId="77777777" w:rsidR="00797AFB" w:rsidRDefault="00797AFB" w:rsidP="00797AFB">
      <w:pPr>
        <w:ind w:firstLine="0"/>
      </w:pPr>
      <w:r w:rsidRPr="009C04C0">
        <w:rPr>
          <w:b/>
          <w:i/>
          <w:color w:val="FF0000"/>
        </w:rPr>
        <w:t>Not</w:t>
      </w:r>
      <w:r w:rsidRPr="009C04C0">
        <w:rPr>
          <w:b/>
          <w:color w:val="FF0000"/>
        </w:rPr>
        <w:t>:</w:t>
      </w:r>
      <w:r>
        <w:t xml:space="preserve"> </w:t>
      </w:r>
      <w:r w:rsidRPr="009C04C0">
        <w:rPr>
          <w:b/>
          <w:i/>
        </w:rPr>
        <w:t>Şablon dosyası sayfa kenar boşlukları, karakter özellikleri, kullanacağınız başlık ve yazı stillerini içermektedir. Tez dosyası olarak bu şablonu kullanmanız üzerinde tekrar bir düzeltme yapmaya gerek kalmadan tez yazabilmenizi ve gözden kaçabilecek durumların önüne geçmenizi sağlayacaktır.</w:t>
      </w:r>
    </w:p>
    <w:p w14:paraId="05FF8CBF" w14:textId="77777777" w:rsidR="00797AFB" w:rsidRPr="005140A3" w:rsidRDefault="00797AFB" w:rsidP="00797AFB">
      <w:pPr>
        <w:ind w:firstLine="0"/>
      </w:pPr>
    </w:p>
    <w:p w14:paraId="37C732C2" w14:textId="03E3601B" w:rsidR="00633A0F" w:rsidRDefault="00160591" w:rsidP="00797AFB">
      <w:pPr>
        <w:tabs>
          <w:tab w:val="left" w:pos="0"/>
        </w:tabs>
        <w:ind w:firstLine="0"/>
        <w:rPr>
          <w:b/>
        </w:rPr>
      </w:pPr>
      <w:r>
        <w:rPr>
          <w:noProof/>
          <w:lang w:eastAsia="tr-TR"/>
        </w:rPr>
        <mc:AlternateContent>
          <mc:Choice Requires="wps">
            <w:drawing>
              <wp:anchor distT="0" distB="0" distL="114300" distR="114300" simplePos="0" relativeHeight="251663360" behindDoc="0" locked="0" layoutInCell="1" allowOverlap="1" wp14:anchorId="6E8ED7D4" wp14:editId="78FADE1E">
                <wp:simplePos x="0" y="0"/>
                <wp:positionH relativeFrom="column">
                  <wp:posOffset>4959350</wp:posOffset>
                </wp:positionH>
                <wp:positionV relativeFrom="paragraph">
                  <wp:posOffset>993140</wp:posOffset>
                </wp:positionV>
                <wp:extent cx="1333500" cy="561975"/>
                <wp:effectExtent l="0" t="0" r="0" b="444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F7B1FA0" id="Rectangle 5" o:spid="_x0000_s1026" style="position:absolute;margin-left:390.5pt;margin-top:78.2pt;width:10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" stroked="f"/>
            </w:pict>
          </mc:Fallback>
        </mc:AlternateContent>
      </w:r>
      <w:r w:rsidR="00797AFB" w:rsidRPr="009C04C0">
        <w:rPr>
          <w:b/>
          <w:color w:val="FF0000"/>
        </w:rPr>
        <w:t>UYARI:</w:t>
      </w:r>
      <w:r w:rsidR="00797AFB" w:rsidRPr="009C04C0">
        <w:rPr>
          <w:b/>
        </w:rPr>
        <w:t xml:space="preserve"> Yüksek Lisans Tezi/Doktora Tezi hazırlayan öğrenciler bu kılavuz içinde belirtilen kurallara uymak zorundadır. Kılavuza uygun olmayan tezler format kontrolü için </w:t>
      </w:r>
      <w:r w:rsidR="00797AFB" w:rsidRPr="009C04C0">
        <w:rPr>
          <w:b/>
          <w:color w:val="FF0000"/>
        </w:rPr>
        <w:t>KESİNLİKLE kabul edilmeyecektir</w:t>
      </w:r>
      <w:r w:rsidR="00797AFB" w:rsidRPr="009C04C0">
        <w:rPr>
          <w:b/>
        </w:rPr>
        <w:t xml:space="preserve">. Format kontrolü için kabul edilen tezler gerek duyulduğunda editörün notlarına göre öğrenci tarafından düzenlenmelidir. Düzeltme sorumluluğu </w:t>
      </w:r>
      <w:r w:rsidR="00797AFB" w:rsidRPr="009C04C0">
        <w:rPr>
          <w:b/>
          <w:color w:val="FF0000"/>
        </w:rPr>
        <w:t>ÖĞRENCİYE</w:t>
      </w:r>
      <w:r w:rsidR="00633A0F">
        <w:rPr>
          <w:b/>
        </w:rPr>
        <w:t xml:space="preserve"> aittir.</w:t>
      </w:r>
    </w:p>
    <w:p w14:paraId="44EAADAC" w14:textId="1E6B5D96" w:rsidR="00787962" w:rsidRDefault="00787962" w:rsidP="00797AFB">
      <w:pPr>
        <w:tabs>
          <w:tab w:val="left" w:pos="0"/>
        </w:tabs>
        <w:ind w:firstLine="0"/>
        <w:rPr>
          <w:b/>
        </w:rPr>
      </w:pPr>
    </w:p>
    <w:p w14:paraId="289B1B2F" w14:textId="74CCCB41" w:rsidR="00797AFB" w:rsidRPr="00797AFB" w:rsidRDefault="00A529BF" w:rsidP="002D4FBC">
      <w:pPr>
        <w:pStyle w:val="Balk2"/>
      </w:pPr>
      <w:bookmarkStart w:id="8" w:name="_Toc56000163"/>
      <w:r>
        <w:t>Tez Kapak Sayfası</w:t>
      </w:r>
      <w:bookmarkEnd w:id="8"/>
    </w:p>
    <w:p w14:paraId="616EA4A0" w14:textId="77777777" w:rsidR="00797AFB" w:rsidRPr="005140A3" w:rsidRDefault="00797AFB" w:rsidP="00797AFB">
      <w:pPr>
        <w:pStyle w:val="ListeParagraf"/>
        <w:numPr>
          <w:ilvl w:val="0"/>
          <w:numId w:val="2"/>
        </w:numPr>
        <w:ind w:left="0" w:firstLine="426"/>
      </w:pPr>
      <w:r>
        <w:t xml:space="preserve">Tez kapak sayfasının </w:t>
      </w:r>
      <w:r w:rsidRPr="005140A3">
        <w:t>yazı tipi Times New Roman ve yazı tipi boyutu 14 olmalıdır.</w:t>
      </w:r>
    </w:p>
    <w:p w14:paraId="6CAE840F" w14:textId="77777777" w:rsidR="00797AFB" w:rsidRPr="005140A3" w:rsidRDefault="00797AFB" w:rsidP="00797AFB">
      <w:pPr>
        <w:pStyle w:val="ListeParagraf"/>
        <w:numPr>
          <w:ilvl w:val="0"/>
          <w:numId w:val="2"/>
        </w:numPr>
        <w:ind w:left="0" w:firstLine="426"/>
      </w:pPr>
      <w:r>
        <w:t>Tez kapak sayfası</w:t>
      </w:r>
      <w:r w:rsidRPr="005140A3">
        <w:t xml:space="preserve"> kenar boşlukları sol=3,5cm, diğer tüm kenarlar 2,5cm olacak şekilde ayarlanmalıdır.</w:t>
      </w:r>
    </w:p>
    <w:p w14:paraId="7E0D2FE7" w14:textId="77777777" w:rsidR="00797AFB" w:rsidRPr="005140A3" w:rsidRDefault="00797AFB" w:rsidP="00797AFB">
      <w:pPr>
        <w:pStyle w:val="ListeParagraf"/>
        <w:numPr>
          <w:ilvl w:val="0"/>
          <w:numId w:val="2"/>
        </w:numPr>
        <w:ind w:left="0" w:firstLine="426"/>
      </w:pPr>
      <w:r w:rsidRPr="005140A3">
        <w:t>Satır aralığı 1,5 satır olmalı ve önce ve sonra aralıkları 0nk olmalıdır.</w:t>
      </w:r>
    </w:p>
    <w:p w14:paraId="5AF3A5E1" w14:textId="77777777" w:rsidR="00797AFB" w:rsidRPr="005140A3" w:rsidRDefault="00797AFB" w:rsidP="00797AFB">
      <w:pPr>
        <w:pStyle w:val="ListeParagraf"/>
        <w:numPr>
          <w:ilvl w:val="0"/>
          <w:numId w:val="2"/>
        </w:numPr>
        <w:ind w:left="0" w:firstLine="426"/>
      </w:pPr>
      <w:r w:rsidRPr="005140A3">
        <w:t>Tüm yazılar ortalı olacak şekilde yazılmalıdır.</w:t>
      </w:r>
    </w:p>
    <w:p w14:paraId="502F9768" w14:textId="77777777" w:rsidR="00797AFB" w:rsidRPr="005140A3" w:rsidRDefault="00797AFB" w:rsidP="00797AFB">
      <w:pPr>
        <w:pStyle w:val="ListeParagraf"/>
        <w:numPr>
          <w:ilvl w:val="0"/>
          <w:numId w:val="2"/>
        </w:numPr>
        <w:ind w:left="0" w:firstLine="426"/>
      </w:pPr>
      <w:r w:rsidRPr="005140A3">
        <w:t>Sayfanın ilk satırından başlayarak sırasıyla üniversitenin adı, enstitünün adı, anabilim dalının adı ve (varsa) bilim dalının adı tüm harfleri büyük olacak şekilde normal yazı tipi stilinde yazılmalıdır.</w:t>
      </w:r>
    </w:p>
    <w:p w14:paraId="4CD0557C" w14:textId="1DEE3AF3" w:rsidR="00797AFB" w:rsidRPr="005140A3" w:rsidRDefault="00797AFB" w:rsidP="00797AFB">
      <w:pPr>
        <w:pStyle w:val="ListeParagraf"/>
        <w:numPr>
          <w:ilvl w:val="0"/>
          <w:numId w:val="2"/>
        </w:numPr>
        <w:ind w:left="0" w:firstLine="426"/>
      </w:pPr>
      <w:r w:rsidRPr="005140A3">
        <w:t xml:space="preserve">Anabilim dalı ve bilim dalı bilgilerinden sonra en az </w:t>
      </w:r>
      <w:r w:rsidR="002D7F81">
        <w:t>dört</w:t>
      </w:r>
      <w:r w:rsidR="002D7F81" w:rsidRPr="005140A3">
        <w:t xml:space="preserve"> </w:t>
      </w:r>
      <w:r w:rsidRPr="005140A3">
        <w:t>satırlık boşluk olmalıdır (</w:t>
      </w:r>
      <w:r>
        <w:t>B</w:t>
      </w:r>
      <w:r w:rsidRPr="005140A3">
        <w:t xml:space="preserve">oşluklar ‘Enter’a basarak yapılmalıdır). Fakat anabilim dalı ve/veya bilim dalının adının uzun olmasından dolayı bir satırdan daha fazla yer kaplaması durumunda bu boşluk azaltılabilir. Ayrıca bilim dalının olmadığı durumlarda bu boşluk </w:t>
      </w:r>
      <w:r w:rsidR="002D7F81">
        <w:t>beş</w:t>
      </w:r>
      <w:r w:rsidR="002D7F81" w:rsidRPr="005140A3">
        <w:t xml:space="preserve"> </w:t>
      </w:r>
      <w:r w:rsidRPr="005140A3">
        <w:t>satıra çıkarılabilir.</w:t>
      </w:r>
    </w:p>
    <w:p w14:paraId="6F6C54AE" w14:textId="5758391E" w:rsidR="00797AFB" w:rsidRPr="005140A3" w:rsidRDefault="00797AFB" w:rsidP="00797AFB">
      <w:pPr>
        <w:pStyle w:val="ListeParagraf"/>
        <w:numPr>
          <w:ilvl w:val="0"/>
          <w:numId w:val="2"/>
        </w:numPr>
        <w:ind w:left="0" w:firstLine="426"/>
      </w:pPr>
      <w:r w:rsidRPr="005140A3">
        <w:t>Tez</w:t>
      </w:r>
      <w:r>
        <w:t xml:space="preserve"> </w:t>
      </w:r>
      <w:r w:rsidRPr="005140A3">
        <w:t xml:space="preserve">başlığı tüm harfleri büyük olacak şekilde kalın yazı tipi stilinde yazılmalıdır. </w:t>
      </w:r>
      <w:r>
        <w:t xml:space="preserve">Tez </w:t>
      </w:r>
      <w:r w:rsidRPr="005140A3">
        <w:t xml:space="preserve">başlığı </w:t>
      </w:r>
      <w:r w:rsidR="002D7F81">
        <w:t>üç</w:t>
      </w:r>
      <w:r w:rsidR="002D7F81" w:rsidRPr="005140A3">
        <w:t xml:space="preserve"> </w:t>
      </w:r>
      <w:r w:rsidRPr="005140A3">
        <w:t>satırdan daha uzun olmamalıdır.</w:t>
      </w:r>
    </w:p>
    <w:p w14:paraId="29F980DD" w14:textId="748B1BDD" w:rsidR="00797AFB" w:rsidRPr="005140A3" w:rsidRDefault="00797AFB" w:rsidP="00797AFB">
      <w:pPr>
        <w:pStyle w:val="ListeParagraf"/>
        <w:numPr>
          <w:ilvl w:val="0"/>
          <w:numId w:val="2"/>
        </w:numPr>
        <w:ind w:left="0" w:firstLine="426"/>
      </w:pPr>
      <w:r>
        <w:t xml:space="preserve">Tez </w:t>
      </w:r>
      <w:r w:rsidRPr="005140A3">
        <w:t xml:space="preserve">başlığından sonra en az </w:t>
      </w:r>
      <w:r w:rsidR="002D7F81">
        <w:t>dört</w:t>
      </w:r>
      <w:r w:rsidR="002D7F81" w:rsidRPr="005140A3">
        <w:t xml:space="preserve"> </w:t>
      </w:r>
      <w:r w:rsidRPr="005140A3">
        <w:t xml:space="preserve">satır boşluk bırakılmalıdır. </w:t>
      </w:r>
      <w:r>
        <w:t xml:space="preserve">Tez </w:t>
      </w:r>
      <w:r w:rsidRPr="005140A3">
        <w:t xml:space="preserve">başlığının </w:t>
      </w:r>
      <w:r w:rsidR="002D7F81">
        <w:t>üç</w:t>
      </w:r>
      <w:r w:rsidR="002D7F81" w:rsidRPr="005140A3">
        <w:t xml:space="preserve"> </w:t>
      </w:r>
      <w:r w:rsidRPr="005140A3">
        <w:t>satırdan daha kısa olduğu durumlarda bu satır boşluğu artırılabilir.</w:t>
      </w:r>
    </w:p>
    <w:p w14:paraId="63D15641" w14:textId="77777777" w:rsidR="00797AFB" w:rsidRPr="005140A3" w:rsidRDefault="00797AFB" w:rsidP="00797AFB">
      <w:pPr>
        <w:pStyle w:val="ListeParagraf"/>
        <w:numPr>
          <w:ilvl w:val="0"/>
          <w:numId w:val="2"/>
        </w:numPr>
        <w:ind w:left="0" w:firstLine="426"/>
      </w:pPr>
      <w:r>
        <w:lastRenderedPageBreak/>
        <w:t xml:space="preserve">Tez </w:t>
      </w:r>
      <w:r w:rsidRPr="005140A3">
        <w:t xml:space="preserve">başlığından sonra </w:t>
      </w:r>
      <w:r>
        <w:t>tez</w:t>
      </w:r>
      <w:r w:rsidRPr="005140A3">
        <w:t xml:space="preserve"> yazarının adı yazılmalıdır. Ad(lar) sadece ilk harfi büyük olacak şekilde, soyad(lar) tüm harfleri büyük olacak şekilde normal yazı tipi stilinde yazılmalıdır.</w:t>
      </w:r>
    </w:p>
    <w:p w14:paraId="70E6EFC0" w14:textId="29BB65EB" w:rsidR="00797AFB" w:rsidRPr="005140A3" w:rsidRDefault="00797AFB" w:rsidP="00797AFB">
      <w:pPr>
        <w:pStyle w:val="ListeParagraf"/>
        <w:numPr>
          <w:ilvl w:val="0"/>
          <w:numId w:val="2"/>
        </w:numPr>
        <w:ind w:left="0" w:firstLine="426"/>
      </w:pPr>
      <w:r>
        <w:t xml:space="preserve">Tez </w:t>
      </w:r>
      <w:r w:rsidRPr="005140A3">
        <w:t xml:space="preserve">yazarının isminden sonra </w:t>
      </w:r>
      <w:r w:rsidR="002D7F81">
        <w:t>iki</w:t>
      </w:r>
      <w:r w:rsidR="002D7F81" w:rsidRPr="005140A3">
        <w:t xml:space="preserve"> </w:t>
      </w:r>
      <w:r w:rsidRPr="005140A3">
        <w:t>satır boşluk bırakılmalıdır.</w:t>
      </w:r>
    </w:p>
    <w:p w14:paraId="6688876B" w14:textId="77777777" w:rsidR="00797AFB" w:rsidRPr="005140A3" w:rsidRDefault="00797AFB" w:rsidP="00797AFB">
      <w:pPr>
        <w:pStyle w:val="ListeParagraf"/>
        <w:numPr>
          <w:ilvl w:val="0"/>
          <w:numId w:val="2"/>
        </w:numPr>
        <w:ind w:left="0" w:firstLine="426"/>
      </w:pPr>
      <w:r>
        <w:t xml:space="preserve">Tez </w:t>
      </w:r>
      <w:r w:rsidRPr="005140A3">
        <w:t xml:space="preserve">yazarının isminden sonra </w:t>
      </w:r>
      <w:r>
        <w:t>tezin</w:t>
      </w:r>
      <w:r w:rsidRPr="005140A3">
        <w:t xml:space="preserve"> yüksek lisans </w:t>
      </w:r>
      <w:r>
        <w:t xml:space="preserve">tezi </w:t>
      </w:r>
      <w:r w:rsidRPr="005140A3">
        <w:t>ya da doktora tezi olduğu belirtilmelidir. Bu bilgiyi yazarken sadece ilk harfler büyük olacak şekilde ve normal yazı tipi stilinde yazılmalıdır.</w:t>
      </w:r>
    </w:p>
    <w:p w14:paraId="1EBFF8A7" w14:textId="1541B58D" w:rsidR="00797AFB" w:rsidRPr="005140A3" w:rsidRDefault="00797AFB" w:rsidP="00797AFB">
      <w:pPr>
        <w:pStyle w:val="ListeParagraf"/>
        <w:numPr>
          <w:ilvl w:val="0"/>
          <w:numId w:val="2"/>
        </w:numPr>
        <w:ind w:left="0" w:firstLine="426"/>
      </w:pPr>
      <w:r>
        <w:t xml:space="preserve">Tez </w:t>
      </w:r>
      <w:r w:rsidRPr="005140A3">
        <w:t xml:space="preserve">bilgisinden </w:t>
      </w:r>
      <w:r>
        <w:t xml:space="preserve">(Yüksek lisans veya doktora) </w:t>
      </w:r>
      <w:r w:rsidRPr="005140A3">
        <w:t xml:space="preserve">sonra </w:t>
      </w:r>
      <w:r w:rsidR="002D7F81">
        <w:t>iki</w:t>
      </w:r>
      <w:r w:rsidR="002D7F81" w:rsidRPr="005140A3">
        <w:t xml:space="preserve"> </w:t>
      </w:r>
      <w:r w:rsidRPr="005140A3">
        <w:t>satır boşluk bırakılmalıdır.</w:t>
      </w:r>
    </w:p>
    <w:p w14:paraId="45B2DDE8" w14:textId="01B9696D" w:rsidR="00797AFB" w:rsidRPr="005140A3" w:rsidRDefault="00797AFB" w:rsidP="00797AFB">
      <w:pPr>
        <w:pStyle w:val="ListeParagraf"/>
        <w:numPr>
          <w:ilvl w:val="0"/>
          <w:numId w:val="2"/>
        </w:numPr>
        <w:ind w:left="0" w:firstLine="426"/>
      </w:pPr>
      <w:r>
        <w:t xml:space="preserve">Tez </w:t>
      </w:r>
      <w:r w:rsidRPr="005140A3">
        <w:t xml:space="preserve">bilgisinden sonra danışman bilgileri yazılmalıdır. İlk harfi büyük olacak şekilde ‘Danışman’ yazıldıktan sonra boşluk bırakmadan iki nokta işareti kullanılmalıdır. </w:t>
      </w:r>
      <w:r w:rsidR="002D7F81">
        <w:t>İ</w:t>
      </w:r>
      <w:r w:rsidRPr="005140A3">
        <w:t xml:space="preserve">ki nokta işaretinden sonra bir boşluk bırakılmalı ve danışmanın unvanı ve ismi girilmelidir. Danışmanın unvan bilgisi ve ad(lar)ı sadece ilk harfi büyük olacak şekilde, soyad(lar)ı tüm harfleri büyük olacak şekilde normal yazı tipi stilinde yazılmalıdır. </w:t>
      </w:r>
    </w:p>
    <w:p w14:paraId="79F7F2CE" w14:textId="410E3DCF" w:rsidR="00797AFB" w:rsidRPr="005140A3" w:rsidRDefault="00797AFB" w:rsidP="00797AFB">
      <w:pPr>
        <w:pStyle w:val="ListeParagraf"/>
        <w:numPr>
          <w:ilvl w:val="0"/>
          <w:numId w:val="2"/>
        </w:numPr>
        <w:ind w:left="0" w:firstLine="426"/>
      </w:pPr>
      <w:r w:rsidRPr="005140A3">
        <w:t xml:space="preserve">Danışman bilgisinden sonra </w:t>
      </w:r>
      <w:r w:rsidR="002D7F81">
        <w:t xml:space="preserve">iki </w:t>
      </w:r>
      <w:r>
        <w:t xml:space="preserve">satır boşluk </w:t>
      </w:r>
      <w:r w:rsidR="003415B0">
        <w:t>bırakılıp</w:t>
      </w:r>
      <w:r>
        <w:t xml:space="preserve"> </w:t>
      </w:r>
      <w:r w:rsidRPr="005140A3">
        <w:t xml:space="preserve">şehir ve </w:t>
      </w:r>
      <w:r>
        <w:t>tezin</w:t>
      </w:r>
      <w:r w:rsidRPr="005140A3">
        <w:t xml:space="preserve"> onaylanıp enstitüye teslim edildiği yıl yazılmalıdır. Şehir </w:t>
      </w:r>
      <w:r>
        <w:t xml:space="preserve">tezin </w:t>
      </w:r>
      <w:r w:rsidRPr="005140A3">
        <w:t>tamamlandığı enstitünün bulunduğu ili ifade etmektedir ve sadece ilk harfi büyük olmalıdır. Şehir ve yıl bilgileri kapak sayfasının son satırında yer almalıdır.</w:t>
      </w:r>
    </w:p>
    <w:p w14:paraId="382ACDC2" w14:textId="77777777" w:rsidR="00797AFB" w:rsidRDefault="00797AFB" w:rsidP="00797AFB">
      <w:pPr>
        <w:pStyle w:val="ListeParagraf"/>
        <w:numPr>
          <w:ilvl w:val="0"/>
          <w:numId w:val="2"/>
        </w:numPr>
        <w:ind w:left="0" w:firstLine="426"/>
      </w:pPr>
      <w:r>
        <w:t>K</w:t>
      </w:r>
      <w:r w:rsidRPr="005140A3">
        <w:t>apakta sayfa numarası bulunmamalıdır.</w:t>
      </w:r>
    </w:p>
    <w:p w14:paraId="5D246E4E" w14:textId="5A66056B" w:rsidR="00797AFB" w:rsidRPr="005140A3" w:rsidRDefault="00797AFB" w:rsidP="00797AFB">
      <w:pPr>
        <w:pStyle w:val="ListeParagraf"/>
        <w:numPr>
          <w:ilvl w:val="0"/>
          <w:numId w:val="2"/>
        </w:numPr>
        <w:ind w:left="0" w:firstLine="426"/>
      </w:pPr>
      <w:r>
        <w:t>Tez onaylandıktan ve gerekli düzenlemeler yapıldıktan sonra tez</w:t>
      </w:r>
      <w:r w:rsidR="002D7F81">
        <w:t>in ciltlenmesi</w:t>
      </w:r>
      <w:r>
        <w:t xml:space="preserve"> aşamasında tezin cilt kapağına basılacak olan dış kapağı oluşturmak Dış Kapak ve Sırt Şablonu’nu kullanınız. (Tez kapak sayfası Dış kapak sayfasından hemen sonra tezin içerisinde yer alan tezin ilk sayfasını oluşturmaktadır.)</w:t>
      </w:r>
    </w:p>
    <w:p w14:paraId="59A89694" w14:textId="77777777" w:rsidR="00797AFB" w:rsidRDefault="00797AFB" w:rsidP="00797AFB">
      <w:pPr>
        <w:pStyle w:val="ListeParagraf"/>
        <w:numPr>
          <w:ilvl w:val="0"/>
          <w:numId w:val="2"/>
        </w:numPr>
        <w:ind w:left="0" w:firstLine="426"/>
      </w:pPr>
      <w:r w:rsidRPr="005140A3">
        <w:t xml:space="preserve">Aşağıda </w:t>
      </w:r>
      <w:r>
        <w:t>tez kapak sayfasının</w:t>
      </w:r>
      <w:r w:rsidRPr="005140A3">
        <w:t xml:space="preserve"> şekilsel özellikleri örnek bi</w:t>
      </w:r>
      <w:r>
        <w:t>r kapak üzerinde açıklanmıştır.</w:t>
      </w:r>
    </w:p>
    <w:p w14:paraId="10A26F96" w14:textId="77777777" w:rsidR="003415B0" w:rsidRDefault="003415B0">
      <w:pPr>
        <w:spacing w:after="200" w:line="276" w:lineRule="auto"/>
        <w:ind w:firstLine="0"/>
        <w:jc w:val="left"/>
        <w:textboxTightWrap w:val="none"/>
        <w:rPr>
          <w:rStyle w:val="Vurgu"/>
          <w:i w:val="0"/>
          <w:sz w:val="28"/>
        </w:rPr>
      </w:pPr>
      <w:r>
        <w:rPr>
          <w:rStyle w:val="Vurgu"/>
          <w:i w:val="0"/>
          <w:sz w:val="28"/>
        </w:rPr>
        <w:br w:type="page"/>
      </w:r>
    </w:p>
    <w:p w14:paraId="1E304970" w14:textId="427EAC3D" w:rsidR="00797AFB" w:rsidRPr="00797AFB" w:rsidRDefault="00797AFB" w:rsidP="00797AFB">
      <w:pPr>
        <w:ind w:firstLine="0"/>
        <w:jc w:val="center"/>
        <w:rPr>
          <w:rStyle w:val="Vurgu"/>
          <w:i w:val="0"/>
          <w:sz w:val="28"/>
        </w:rPr>
      </w:pPr>
      <w:r w:rsidRPr="00797AFB">
        <w:rPr>
          <w:rStyle w:val="Vurgu"/>
          <w:i w:val="0"/>
          <w:sz w:val="28"/>
        </w:rPr>
        <w:lastRenderedPageBreak/>
        <w:t>ESKİŞEHİR OSMANGAZİ ÜNİVERSİTESİ</w:t>
      </w:r>
    </w:p>
    <w:p w14:paraId="3D7E0762" w14:textId="77777777" w:rsidR="00797AFB" w:rsidRPr="00797AFB" w:rsidRDefault="00797AFB" w:rsidP="00797AFB">
      <w:pPr>
        <w:ind w:firstLine="0"/>
        <w:jc w:val="center"/>
        <w:rPr>
          <w:rStyle w:val="Vurgu"/>
          <w:i w:val="0"/>
          <w:sz w:val="28"/>
        </w:rPr>
      </w:pPr>
      <w:r w:rsidRPr="00797AFB">
        <w:rPr>
          <w:rStyle w:val="Vurgu"/>
          <w:i w:val="0"/>
          <w:sz w:val="28"/>
        </w:rPr>
        <w:t>EĞİTİM BİLİMLERİ ENSTİTÜSÜ</w:t>
      </w:r>
    </w:p>
    <w:p w14:paraId="26EE0F33" w14:textId="77777777" w:rsidR="00797AFB" w:rsidRPr="00797AFB" w:rsidRDefault="00797AFB" w:rsidP="00797AFB">
      <w:pPr>
        <w:ind w:firstLine="0"/>
        <w:jc w:val="center"/>
        <w:rPr>
          <w:rStyle w:val="Vurgu"/>
          <w:i w:val="0"/>
          <w:sz w:val="28"/>
        </w:rPr>
      </w:pPr>
      <w:r w:rsidRPr="00797AFB">
        <w:rPr>
          <w:rStyle w:val="Vurgu"/>
          <w:i w:val="0"/>
          <w:sz w:val="28"/>
        </w:rPr>
        <w:t>EĞİTİM BİLİMLERİ ANABİLİM DALI</w:t>
      </w:r>
    </w:p>
    <w:p w14:paraId="15C9CDC7" w14:textId="77777777" w:rsidR="00797AFB" w:rsidRPr="00797AFB" w:rsidRDefault="00797AFB" w:rsidP="00797AFB">
      <w:pPr>
        <w:ind w:firstLine="0"/>
        <w:jc w:val="center"/>
        <w:rPr>
          <w:rStyle w:val="Vurgu"/>
          <w:i w:val="0"/>
          <w:sz w:val="28"/>
        </w:rPr>
      </w:pPr>
      <w:r w:rsidRPr="00797AFB">
        <w:rPr>
          <w:rStyle w:val="Vurgu"/>
          <w:i w:val="0"/>
          <w:sz w:val="28"/>
        </w:rPr>
        <w:t>EĞİTİM YÖNETİMİ BİLİM DALI</w:t>
      </w:r>
    </w:p>
    <w:p w14:paraId="79E8123F" w14:textId="77777777" w:rsidR="00797AFB" w:rsidRPr="005140A3" w:rsidRDefault="00797AFB" w:rsidP="00797AFB">
      <w:pPr>
        <w:ind w:firstLine="0"/>
        <w:jc w:val="center"/>
        <w:rPr>
          <w:rStyle w:val="Vurgu"/>
          <w:i w:val="0"/>
          <w:sz w:val="28"/>
        </w:rPr>
      </w:pPr>
    </w:p>
    <w:p w14:paraId="5710FB9D" w14:textId="77777777" w:rsidR="00797AFB" w:rsidRPr="005140A3" w:rsidRDefault="00797AFB" w:rsidP="00797AFB">
      <w:pPr>
        <w:ind w:firstLine="0"/>
        <w:jc w:val="center"/>
        <w:rPr>
          <w:rStyle w:val="Vurgu"/>
          <w:i w:val="0"/>
          <w:sz w:val="28"/>
        </w:rPr>
      </w:pPr>
    </w:p>
    <w:p w14:paraId="41919246" w14:textId="77777777" w:rsidR="00797AFB" w:rsidRDefault="00797AFB" w:rsidP="00797AFB">
      <w:pPr>
        <w:ind w:firstLine="0"/>
        <w:jc w:val="center"/>
        <w:rPr>
          <w:rStyle w:val="Vurgu"/>
          <w:i w:val="0"/>
          <w:sz w:val="28"/>
        </w:rPr>
      </w:pPr>
    </w:p>
    <w:p w14:paraId="08A551EA" w14:textId="77777777" w:rsidR="00797AFB" w:rsidRPr="005140A3" w:rsidRDefault="00797AFB" w:rsidP="00797AFB">
      <w:pPr>
        <w:ind w:firstLine="0"/>
        <w:jc w:val="center"/>
        <w:rPr>
          <w:rStyle w:val="Vurgu"/>
          <w:i w:val="0"/>
          <w:sz w:val="28"/>
        </w:rPr>
      </w:pPr>
    </w:p>
    <w:p w14:paraId="49442040" w14:textId="77777777" w:rsidR="00797AFB" w:rsidRPr="005140A3" w:rsidRDefault="00797AFB" w:rsidP="00797AFB">
      <w:pPr>
        <w:widowControl w:val="0"/>
        <w:ind w:firstLine="0"/>
        <w:jc w:val="center"/>
        <w:rPr>
          <w:rFonts w:eastAsia="Times New Roman" w:cs="Times New Roman"/>
          <w:b/>
          <w:sz w:val="28"/>
        </w:rPr>
      </w:pPr>
      <w:r>
        <w:rPr>
          <w:rFonts w:eastAsia="Times New Roman" w:cs="Times New Roman"/>
          <w:b/>
          <w:sz w:val="28"/>
        </w:rPr>
        <w:t>EĞİTİM YÖNETİCİLERİNİN EĞİTSEL UYGULAMALARIN ÖĞRENCİLER ÜZERİNDEKİ ETKİLERİ KONUSUNDA GÖRÜŞLERİNİN İNCELENMESİ</w:t>
      </w:r>
    </w:p>
    <w:p w14:paraId="55961176" w14:textId="77777777" w:rsidR="00797AFB" w:rsidRPr="005140A3" w:rsidRDefault="00797AFB" w:rsidP="00797AFB">
      <w:pPr>
        <w:widowControl w:val="0"/>
        <w:ind w:firstLine="0"/>
        <w:jc w:val="center"/>
        <w:rPr>
          <w:rFonts w:eastAsia="Times New Roman" w:cs="Times New Roman"/>
          <w:b/>
          <w:sz w:val="28"/>
        </w:rPr>
      </w:pPr>
    </w:p>
    <w:p w14:paraId="7928D061" w14:textId="77777777" w:rsidR="00797AFB" w:rsidRPr="005140A3" w:rsidRDefault="00797AFB" w:rsidP="00797AFB">
      <w:pPr>
        <w:widowControl w:val="0"/>
        <w:ind w:firstLine="0"/>
        <w:jc w:val="center"/>
        <w:rPr>
          <w:rFonts w:eastAsia="Times New Roman" w:cs="Times New Roman"/>
          <w:b/>
          <w:sz w:val="28"/>
        </w:rPr>
      </w:pPr>
    </w:p>
    <w:p w14:paraId="2DCF0463" w14:textId="77777777" w:rsidR="00797AFB" w:rsidRPr="005140A3" w:rsidRDefault="00797AFB" w:rsidP="00797AFB">
      <w:pPr>
        <w:widowControl w:val="0"/>
        <w:ind w:firstLine="0"/>
        <w:jc w:val="center"/>
        <w:rPr>
          <w:rFonts w:eastAsia="Times New Roman" w:cs="Times New Roman"/>
          <w:b/>
          <w:sz w:val="28"/>
        </w:rPr>
      </w:pPr>
    </w:p>
    <w:p w14:paraId="79E81A36" w14:textId="77777777" w:rsidR="00797AFB" w:rsidRPr="005140A3" w:rsidRDefault="00797AFB" w:rsidP="00797AFB">
      <w:pPr>
        <w:widowControl w:val="0"/>
        <w:ind w:firstLine="0"/>
        <w:jc w:val="center"/>
        <w:rPr>
          <w:rFonts w:eastAsia="Times New Roman" w:cs="Times New Roman"/>
          <w:b/>
          <w:sz w:val="28"/>
        </w:rPr>
      </w:pPr>
    </w:p>
    <w:p w14:paraId="5842780F" w14:textId="77777777" w:rsidR="00797AFB" w:rsidRPr="005140A3" w:rsidRDefault="00797AFB" w:rsidP="00797AFB">
      <w:pPr>
        <w:widowControl w:val="0"/>
        <w:ind w:firstLine="0"/>
        <w:jc w:val="center"/>
        <w:rPr>
          <w:rFonts w:eastAsia="Times New Roman" w:cs="Times New Roman"/>
          <w:sz w:val="28"/>
        </w:rPr>
      </w:pPr>
      <w:r w:rsidRPr="005140A3">
        <w:rPr>
          <w:rFonts w:eastAsia="Times New Roman" w:cs="Times New Roman"/>
          <w:sz w:val="28"/>
        </w:rPr>
        <w:t>Haluk ŞAHİN</w:t>
      </w:r>
    </w:p>
    <w:p w14:paraId="0904CDC4" w14:textId="77777777" w:rsidR="00797AFB" w:rsidRPr="005140A3" w:rsidRDefault="00797AFB" w:rsidP="00797AFB">
      <w:pPr>
        <w:widowControl w:val="0"/>
        <w:ind w:firstLine="0"/>
        <w:jc w:val="center"/>
        <w:rPr>
          <w:rFonts w:eastAsia="Times New Roman" w:cs="Times New Roman"/>
          <w:sz w:val="28"/>
        </w:rPr>
      </w:pPr>
    </w:p>
    <w:p w14:paraId="1856846A" w14:textId="77777777" w:rsidR="00797AFB" w:rsidRPr="005140A3" w:rsidRDefault="00797AFB" w:rsidP="00797AFB">
      <w:pPr>
        <w:widowControl w:val="0"/>
        <w:ind w:firstLine="0"/>
        <w:jc w:val="center"/>
        <w:rPr>
          <w:rFonts w:eastAsia="Times New Roman" w:cs="Times New Roman"/>
          <w:sz w:val="28"/>
        </w:rPr>
      </w:pPr>
    </w:p>
    <w:p w14:paraId="4A22906D" w14:textId="77777777" w:rsidR="00797AFB" w:rsidRPr="005140A3" w:rsidRDefault="00797AFB" w:rsidP="00797AFB">
      <w:pPr>
        <w:widowControl w:val="0"/>
        <w:ind w:firstLine="0"/>
        <w:jc w:val="center"/>
        <w:rPr>
          <w:rFonts w:eastAsia="Times New Roman" w:cs="Times New Roman"/>
          <w:sz w:val="28"/>
        </w:rPr>
      </w:pPr>
      <w:r>
        <w:rPr>
          <w:rFonts w:eastAsia="Times New Roman" w:cs="Times New Roman"/>
          <w:sz w:val="28"/>
        </w:rPr>
        <w:t>Yüksek Lisans</w:t>
      </w:r>
      <w:r w:rsidRPr="005140A3">
        <w:rPr>
          <w:rFonts w:eastAsia="Times New Roman" w:cs="Times New Roman"/>
          <w:sz w:val="28"/>
        </w:rPr>
        <w:t xml:space="preserve"> Tez</w:t>
      </w:r>
      <w:r>
        <w:rPr>
          <w:rFonts w:eastAsia="Times New Roman" w:cs="Times New Roman"/>
          <w:sz w:val="28"/>
        </w:rPr>
        <w:t>i</w:t>
      </w:r>
    </w:p>
    <w:p w14:paraId="2B0B8F19" w14:textId="77777777" w:rsidR="00797AFB" w:rsidRPr="005140A3" w:rsidRDefault="00797AFB" w:rsidP="00797AFB">
      <w:pPr>
        <w:widowControl w:val="0"/>
        <w:ind w:firstLine="0"/>
        <w:jc w:val="center"/>
        <w:rPr>
          <w:rFonts w:eastAsia="Times New Roman" w:cs="Times New Roman"/>
          <w:sz w:val="28"/>
        </w:rPr>
      </w:pPr>
    </w:p>
    <w:p w14:paraId="757D8254" w14:textId="77777777" w:rsidR="00797AFB" w:rsidRPr="005140A3" w:rsidRDefault="00797AFB" w:rsidP="00797AFB">
      <w:pPr>
        <w:widowControl w:val="0"/>
        <w:ind w:firstLine="0"/>
        <w:jc w:val="center"/>
        <w:rPr>
          <w:rFonts w:eastAsia="Times New Roman" w:cs="Times New Roman"/>
          <w:sz w:val="28"/>
        </w:rPr>
      </w:pPr>
    </w:p>
    <w:p w14:paraId="6AFDBEF5" w14:textId="77777777" w:rsidR="00797AFB" w:rsidRDefault="00797AFB" w:rsidP="00797AFB">
      <w:pPr>
        <w:widowControl w:val="0"/>
        <w:ind w:firstLine="0"/>
        <w:jc w:val="center"/>
        <w:rPr>
          <w:rFonts w:eastAsia="Times New Roman" w:cs="Times New Roman"/>
          <w:sz w:val="28"/>
        </w:rPr>
      </w:pPr>
      <w:r w:rsidRPr="005140A3">
        <w:rPr>
          <w:rFonts w:eastAsia="Times New Roman" w:cs="Times New Roman"/>
          <w:sz w:val="28"/>
        </w:rPr>
        <w:t xml:space="preserve">Danışman: </w:t>
      </w:r>
      <w:bookmarkStart w:id="9" w:name="OLE_LINK11"/>
      <w:bookmarkStart w:id="10" w:name="OLE_LINK12"/>
      <w:r w:rsidRPr="005140A3">
        <w:rPr>
          <w:rFonts w:eastAsia="Times New Roman" w:cs="Times New Roman"/>
          <w:sz w:val="28"/>
        </w:rPr>
        <w:t>Prof. Dr. Mehmet GÖLKAYA</w:t>
      </w:r>
      <w:bookmarkEnd w:id="9"/>
      <w:bookmarkEnd w:id="10"/>
    </w:p>
    <w:p w14:paraId="2393B351" w14:textId="77777777" w:rsidR="00797AFB" w:rsidRPr="005140A3" w:rsidRDefault="00797AFB" w:rsidP="00797AFB">
      <w:pPr>
        <w:widowControl w:val="0"/>
        <w:ind w:firstLine="0"/>
        <w:jc w:val="center"/>
        <w:rPr>
          <w:rFonts w:eastAsia="Times New Roman" w:cs="Times New Roman"/>
          <w:sz w:val="28"/>
        </w:rPr>
      </w:pPr>
    </w:p>
    <w:p w14:paraId="7452FD12" w14:textId="77777777" w:rsidR="00797AFB" w:rsidRPr="005140A3" w:rsidRDefault="00797AFB" w:rsidP="00797AFB">
      <w:pPr>
        <w:widowControl w:val="0"/>
        <w:ind w:firstLine="0"/>
        <w:jc w:val="center"/>
        <w:rPr>
          <w:rFonts w:eastAsia="Times New Roman" w:cs="Times New Roman"/>
          <w:sz w:val="28"/>
        </w:rPr>
      </w:pPr>
    </w:p>
    <w:p w14:paraId="2EC382CB" w14:textId="77777777" w:rsidR="00797AFB" w:rsidRDefault="00797AFB" w:rsidP="00797AFB">
      <w:pPr>
        <w:widowControl w:val="0"/>
        <w:ind w:right="2" w:firstLine="0"/>
        <w:jc w:val="center"/>
        <w:rPr>
          <w:rFonts w:eastAsia="Times New Roman" w:cs="Times New Roman"/>
          <w:sz w:val="28"/>
        </w:rPr>
      </w:pPr>
      <w:r w:rsidRPr="005140A3">
        <w:rPr>
          <w:rFonts w:eastAsia="Times New Roman" w:cs="Times New Roman"/>
          <w:sz w:val="28"/>
        </w:rPr>
        <w:t>Eskişehir, 201</w:t>
      </w:r>
      <w:r>
        <w:rPr>
          <w:rFonts w:eastAsia="Times New Roman" w:cs="Times New Roman"/>
          <w:sz w:val="28"/>
        </w:rPr>
        <w:t>8</w:t>
      </w:r>
    </w:p>
    <w:p w14:paraId="1D7D64EA" w14:textId="77777777" w:rsidR="00797AFB" w:rsidRDefault="00797AFB" w:rsidP="00797AFB">
      <w:pPr>
        <w:spacing w:after="200" w:line="276" w:lineRule="auto"/>
        <w:ind w:firstLine="0"/>
        <w:jc w:val="left"/>
        <w:textboxTightWrap w:val="none"/>
        <w:rPr>
          <w:rFonts w:eastAsia="Times New Roman" w:cs="Times New Roman"/>
          <w:sz w:val="28"/>
        </w:rPr>
      </w:pPr>
      <w:r>
        <w:rPr>
          <w:rFonts w:eastAsia="Times New Roman" w:cs="Times New Roman"/>
          <w:sz w:val="28"/>
        </w:rPr>
        <w:br w:type="page"/>
      </w:r>
    </w:p>
    <w:p w14:paraId="6E951D34" w14:textId="6766F611" w:rsidR="00FA4E45" w:rsidRPr="00A841C6" w:rsidRDefault="004E65EC" w:rsidP="002D4FBC">
      <w:pPr>
        <w:pStyle w:val="Balk2"/>
      </w:pPr>
      <w:bookmarkStart w:id="11" w:name="_Toc56000164"/>
      <w:r>
        <w:lastRenderedPageBreak/>
        <w:t>Jüri v</w:t>
      </w:r>
      <w:r w:rsidR="00797AFB" w:rsidRPr="00797AFB">
        <w:t>e Enstitü Onayı Sayfası</w:t>
      </w:r>
      <w:bookmarkEnd w:id="11"/>
      <w:r w:rsidR="00797AFB" w:rsidRPr="00797AFB">
        <w:t xml:space="preserve"> </w:t>
      </w:r>
    </w:p>
    <w:p w14:paraId="6B9B2989" w14:textId="16EAB4D6" w:rsidR="0090616C" w:rsidRPr="0090616C" w:rsidRDefault="0090616C" w:rsidP="0090616C">
      <w:pPr>
        <w:pStyle w:val="ListeParagraf"/>
        <w:numPr>
          <w:ilvl w:val="0"/>
          <w:numId w:val="3"/>
        </w:numPr>
        <w:ind w:left="0" w:firstLine="426"/>
      </w:pPr>
      <w:r w:rsidRPr="0090616C">
        <w:t xml:space="preserve">Jüri </w:t>
      </w:r>
      <w:r w:rsidR="002D7F81">
        <w:t>v</w:t>
      </w:r>
      <w:r w:rsidRPr="0090616C">
        <w:t>e Enstitü Onayı sayfası tez kapağından sonraki sayfada yer almalıdır.</w:t>
      </w:r>
    </w:p>
    <w:p w14:paraId="6ACA1F0F" w14:textId="45283CD9" w:rsidR="0090616C" w:rsidRPr="0090616C" w:rsidRDefault="0090616C" w:rsidP="0090616C">
      <w:pPr>
        <w:pStyle w:val="ListeParagraf"/>
        <w:numPr>
          <w:ilvl w:val="0"/>
          <w:numId w:val="3"/>
        </w:numPr>
        <w:ind w:left="0" w:firstLine="426"/>
      </w:pPr>
      <w:r w:rsidRPr="0090616C">
        <w:t xml:space="preserve">Jüri </w:t>
      </w:r>
      <w:r w:rsidR="002D7F81">
        <w:t>v</w:t>
      </w:r>
      <w:r w:rsidRPr="0090616C">
        <w:t>e Enstitü Onayı sayfasında sayfanın ilk satırında ortalı olarak JÜRİ VE ENSTİTÜ ONAYI başlığı kalın olacak şekilde yazılmalıdır. Yazı tipi Times New Roman ve yazı tipi boyutu 12 punto olmalıdır. Başlıktan sonra bir satır boşluk bırakılmalıdır.</w:t>
      </w:r>
    </w:p>
    <w:p w14:paraId="5F2E3AC3" w14:textId="33B33922" w:rsidR="0090616C" w:rsidRDefault="0090616C" w:rsidP="0090616C">
      <w:pPr>
        <w:pStyle w:val="ListeParagraf"/>
        <w:numPr>
          <w:ilvl w:val="0"/>
          <w:numId w:val="3"/>
        </w:numPr>
        <w:ind w:left="0" w:firstLine="426"/>
      </w:pPr>
      <w:r w:rsidRPr="00FA4E45">
        <w:t xml:space="preserve">Jüri </w:t>
      </w:r>
      <w:r w:rsidR="002D7F81">
        <w:t>v</w:t>
      </w:r>
      <w:r w:rsidRPr="00FA4E45">
        <w:t>e Enstitü Onayı</w:t>
      </w:r>
      <w:r>
        <w:t xml:space="preserve"> sayfasında </w:t>
      </w:r>
      <w:r w:rsidRPr="005140A3">
        <w:t>kenar boşlukları sol=3,5cm, diğer tüm kenarlar 2,5cm olacak şekilde ayarlanmalıdır.</w:t>
      </w:r>
    </w:p>
    <w:p w14:paraId="62429A11" w14:textId="77777777" w:rsidR="00FA4E45" w:rsidRDefault="00FA4E45" w:rsidP="003415B0">
      <w:pPr>
        <w:pStyle w:val="ListeParagraf"/>
        <w:numPr>
          <w:ilvl w:val="0"/>
          <w:numId w:val="3"/>
        </w:numPr>
        <w:ind w:left="0" w:firstLine="426"/>
      </w:pPr>
      <w:r>
        <w:t xml:space="preserve">Jüri ve Enstitü Onay </w:t>
      </w:r>
      <w:r w:rsidRPr="00E1262B">
        <w:t>sayfa</w:t>
      </w:r>
      <w:r>
        <w:t>sında sayfa</w:t>
      </w:r>
      <w:r w:rsidRPr="00E1262B">
        <w:t xml:space="preserve"> numarası yazılmamalı</w:t>
      </w:r>
      <w:r>
        <w:t>dır.</w:t>
      </w:r>
    </w:p>
    <w:p w14:paraId="301D771D" w14:textId="24BE0D30" w:rsidR="00FA4E45" w:rsidRDefault="00FA4E45" w:rsidP="003415B0">
      <w:pPr>
        <w:pStyle w:val="ListeParagraf"/>
        <w:numPr>
          <w:ilvl w:val="0"/>
          <w:numId w:val="3"/>
        </w:numPr>
        <w:ind w:left="0" w:firstLine="426"/>
      </w:pPr>
      <w:r>
        <w:t>Tez</w:t>
      </w:r>
      <w:r w:rsidR="002D7F81">
        <w:t xml:space="preserve">in ciltlenmesi </w:t>
      </w:r>
      <w:r>
        <w:t xml:space="preserve">aşamasında </w:t>
      </w:r>
      <w:r w:rsidRPr="00FA4E45">
        <w:t xml:space="preserve">Jüri </w:t>
      </w:r>
      <w:r w:rsidR="002D7F81">
        <w:t>v</w:t>
      </w:r>
      <w:r w:rsidRPr="00FA4E45">
        <w:t>e Enstitü Onayı</w:t>
      </w:r>
      <w:r>
        <w:t xml:space="preserve"> sayfasının jüri üyeleri ve </w:t>
      </w:r>
      <w:r w:rsidR="002D7F81">
        <w:t>Enstitü Müdür</w:t>
      </w:r>
      <w:r w:rsidR="00644A62">
        <w:t>ü</w:t>
      </w:r>
      <w:r w:rsidR="002D7F81">
        <w:t xml:space="preserve"> </w:t>
      </w:r>
      <w:r>
        <w:t>tarafından imzalanmış ıslak imzalı hali teze eklenmelidir.</w:t>
      </w:r>
    </w:p>
    <w:p w14:paraId="756F4D74" w14:textId="368D7714" w:rsidR="00FA4E45" w:rsidRDefault="00FA4E45" w:rsidP="003415B0">
      <w:pPr>
        <w:pStyle w:val="ListeParagraf"/>
        <w:numPr>
          <w:ilvl w:val="0"/>
          <w:numId w:val="3"/>
        </w:numPr>
        <w:ind w:left="0" w:firstLine="426"/>
      </w:pPr>
      <w:r>
        <w:t xml:space="preserve">Jüri ve Enstitü Onay sayfası </w:t>
      </w:r>
      <w:r w:rsidR="00A841C6">
        <w:t>form</w:t>
      </w:r>
      <w:r w:rsidR="00AE6F49">
        <w:t>u</w:t>
      </w:r>
      <w:r w:rsidR="00A841C6">
        <w:t xml:space="preserve"> </w:t>
      </w:r>
      <w:r>
        <w:t>Tez Yazım Şablonunda yer almaktadır.</w:t>
      </w:r>
    </w:p>
    <w:p w14:paraId="49FB44A4" w14:textId="77777777" w:rsidR="00797AFB" w:rsidRPr="00797AFB" w:rsidRDefault="00797AFB" w:rsidP="00FA4E45">
      <w:pPr>
        <w:pStyle w:val="a"/>
        <w:jc w:val="both"/>
      </w:pPr>
    </w:p>
    <w:p w14:paraId="478517D4" w14:textId="59E227C1" w:rsidR="00797AFB" w:rsidRDefault="00797AFB" w:rsidP="002D4FBC">
      <w:pPr>
        <w:pStyle w:val="Balk2"/>
      </w:pPr>
      <w:bookmarkStart w:id="12" w:name="_Toc56000165"/>
      <w:r w:rsidRPr="00797AFB">
        <w:t>Etik İlke ve Kurallara Uygunluk Beyannamesi Sayfası</w:t>
      </w:r>
      <w:bookmarkEnd w:id="12"/>
      <w:r w:rsidRPr="00797AFB">
        <w:tab/>
      </w:r>
    </w:p>
    <w:p w14:paraId="41B07622" w14:textId="6C1E0AF6" w:rsidR="0090616C" w:rsidRDefault="00A841C6" w:rsidP="00FB1229">
      <w:pPr>
        <w:pStyle w:val="ListeParagraf"/>
        <w:numPr>
          <w:ilvl w:val="0"/>
          <w:numId w:val="6"/>
        </w:numPr>
        <w:ind w:left="0" w:firstLine="426"/>
      </w:pPr>
      <w:r w:rsidRPr="00797AFB">
        <w:t xml:space="preserve">Etik İlke ve </w:t>
      </w:r>
      <w:r>
        <w:t>Kurallara Uygunluk Beyannamesi s</w:t>
      </w:r>
      <w:r w:rsidRPr="00797AFB">
        <w:t>ayfası</w:t>
      </w:r>
      <w:r>
        <w:t xml:space="preserve"> </w:t>
      </w:r>
      <w:r w:rsidRPr="00A841C6">
        <w:t xml:space="preserve">Jüri </w:t>
      </w:r>
      <w:r w:rsidR="00322325">
        <w:t>v</w:t>
      </w:r>
      <w:r w:rsidRPr="00A841C6">
        <w:t>e Enstitü Onayı sayfası</w:t>
      </w:r>
      <w:r w:rsidR="0090616C">
        <w:t>ndan sonra yer almaktadır.</w:t>
      </w:r>
    </w:p>
    <w:p w14:paraId="29A7D6E2" w14:textId="771026E1" w:rsidR="00A841C6" w:rsidRPr="0090616C" w:rsidRDefault="00A841C6" w:rsidP="00FB1229">
      <w:pPr>
        <w:pStyle w:val="ListeParagraf"/>
        <w:numPr>
          <w:ilvl w:val="0"/>
          <w:numId w:val="6"/>
        </w:numPr>
        <w:ind w:left="0" w:firstLine="426"/>
      </w:pPr>
      <w:r w:rsidRPr="0090616C">
        <w:t>Etik İlke ve Kurallara Uygunluk Beyannamesi</w:t>
      </w:r>
      <w:r>
        <w:t xml:space="preserve"> </w:t>
      </w:r>
      <w:r w:rsidRPr="0090616C">
        <w:t xml:space="preserve">sayfasında sayfanın ilk satırında ortalı olarak </w:t>
      </w:r>
      <w:r w:rsidRPr="00797AFB">
        <w:t xml:space="preserve">Etik İlke ve </w:t>
      </w:r>
      <w:r>
        <w:t xml:space="preserve">Kurallara Uygunluk Beyannamesi </w:t>
      </w:r>
      <w:r w:rsidRPr="0090616C">
        <w:t>başlığı kalın olacak şekilde yazılmalıdır. Yazı tipi Times New Roman ve yazı tipi boyutu 12 punto olmalıdır. Başlıktan sonra bir satır boşluk bırakılmalıdır.</w:t>
      </w:r>
    </w:p>
    <w:p w14:paraId="26EB60BD" w14:textId="77777777" w:rsidR="00A841C6" w:rsidRDefault="00A841C6" w:rsidP="003415B0">
      <w:pPr>
        <w:pStyle w:val="ListeParagraf"/>
        <w:numPr>
          <w:ilvl w:val="0"/>
          <w:numId w:val="3"/>
        </w:numPr>
        <w:ind w:left="0" w:firstLine="426"/>
      </w:pPr>
      <w:r w:rsidRPr="00797AFB">
        <w:t xml:space="preserve">Etik İlke ve </w:t>
      </w:r>
      <w:r>
        <w:t xml:space="preserve">Kurallara Uygunluk Beyannamesi sayfasında </w:t>
      </w:r>
      <w:r w:rsidRPr="005140A3">
        <w:t>kenar boşlukları sol=3,5cm, diğer tüm kenarlar 2,5cm olacak şekilde ayarlanmalıdır.</w:t>
      </w:r>
    </w:p>
    <w:p w14:paraId="2EEAF4D3" w14:textId="77777777" w:rsidR="00A841C6" w:rsidRDefault="00A841C6" w:rsidP="003415B0">
      <w:pPr>
        <w:pStyle w:val="ListeParagraf"/>
        <w:numPr>
          <w:ilvl w:val="0"/>
          <w:numId w:val="3"/>
        </w:numPr>
        <w:ind w:left="0" w:firstLine="426"/>
      </w:pPr>
      <w:r w:rsidRPr="00797AFB">
        <w:t xml:space="preserve">Etik İlke ve </w:t>
      </w:r>
      <w:r>
        <w:t xml:space="preserve">Kurallara Uygunluk Beyannamesi </w:t>
      </w:r>
      <w:r w:rsidRPr="00E1262B">
        <w:t>sayfa</w:t>
      </w:r>
      <w:r>
        <w:t>sında sayfa</w:t>
      </w:r>
      <w:r w:rsidRPr="00E1262B">
        <w:t xml:space="preserve"> numarası yazılmamalı</w:t>
      </w:r>
      <w:r>
        <w:t>dır.</w:t>
      </w:r>
    </w:p>
    <w:p w14:paraId="06BF050B" w14:textId="57977142" w:rsidR="00A841C6" w:rsidRPr="00A841C6" w:rsidRDefault="00A841C6" w:rsidP="003415B0">
      <w:pPr>
        <w:pStyle w:val="ListeParagraf"/>
        <w:numPr>
          <w:ilvl w:val="0"/>
          <w:numId w:val="13"/>
        </w:numPr>
        <w:ind w:left="0" w:firstLine="426"/>
      </w:pPr>
      <w:r w:rsidRPr="00797AFB">
        <w:t xml:space="preserve">Etik İlke ve </w:t>
      </w:r>
      <w:r>
        <w:t>Kurallara Uygunluk Beyannamesi sayfası form</w:t>
      </w:r>
      <w:r w:rsidR="00AE6F49">
        <w:t>u</w:t>
      </w:r>
      <w:r>
        <w:t xml:space="preserve"> Tez Yazım Şablonunda yer almaktadır</w:t>
      </w:r>
      <w:r w:rsidR="00AE6F49">
        <w:t>.</w:t>
      </w:r>
    </w:p>
    <w:p w14:paraId="693127EC" w14:textId="77777777" w:rsidR="00797AFB" w:rsidRPr="00797AFB" w:rsidRDefault="00797AFB" w:rsidP="00A841C6">
      <w:pPr>
        <w:widowControl w:val="0"/>
        <w:ind w:right="2" w:firstLine="0"/>
        <w:rPr>
          <w:rFonts w:eastAsia="Times New Roman" w:cs="Times New Roman"/>
          <w:sz w:val="28"/>
        </w:rPr>
      </w:pPr>
    </w:p>
    <w:p w14:paraId="1DD57A07" w14:textId="2D337DBB" w:rsidR="00797AFB" w:rsidRDefault="00797AFB" w:rsidP="002D4FBC">
      <w:pPr>
        <w:pStyle w:val="Balk2"/>
      </w:pPr>
      <w:bookmarkStart w:id="13" w:name="_Toc56000166"/>
      <w:r w:rsidRPr="00797AFB">
        <w:t>Teşekkür Sayfası</w:t>
      </w:r>
      <w:bookmarkEnd w:id="13"/>
    </w:p>
    <w:p w14:paraId="10890343" w14:textId="77777777" w:rsidR="006062F1" w:rsidRDefault="00A841C6" w:rsidP="002D7F81">
      <w:pPr>
        <w:pStyle w:val="ListeParagraf"/>
        <w:numPr>
          <w:ilvl w:val="0"/>
          <w:numId w:val="6"/>
        </w:numPr>
      </w:pPr>
      <w:r>
        <w:t xml:space="preserve">Teşekkür sayfası </w:t>
      </w:r>
      <w:r w:rsidRPr="00797AFB">
        <w:t xml:space="preserve">Etik İlke ve </w:t>
      </w:r>
      <w:r>
        <w:t>Kurallara Uygunluk Beyannamesi sayfasından hemen sonra yer almaktadır.</w:t>
      </w:r>
    </w:p>
    <w:p w14:paraId="0AE9F113" w14:textId="4DAD6859" w:rsidR="00AE6F49" w:rsidRPr="00FA4E45" w:rsidRDefault="00AE6F49" w:rsidP="002D7F81">
      <w:pPr>
        <w:pStyle w:val="ListeParagraf"/>
        <w:numPr>
          <w:ilvl w:val="0"/>
          <w:numId w:val="6"/>
        </w:numPr>
      </w:pPr>
      <w:r>
        <w:t>Teşekkür sayfasında</w:t>
      </w:r>
      <w:r w:rsidRPr="00FA4E45">
        <w:t xml:space="preserve"> sayfanın ilk satırında ortalı olarak </w:t>
      </w:r>
      <w:r>
        <w:t xml:space="preserve">Teşekkür </w:t>
      </w:r>
      <w:r w:rsidRPr="00FA4E45">
        <w:t>başlığı kalın olacak şekilde yazılmalıdır. Yazı tipi Times New Roman ve yazı tipi boyutu 12 punto olmalıdır.</w:t>
      </w:r>
      <w:r>
        <w:t xml:space="preserve"> Başlıktan sonra bir satır boşluk bırakılmalıdır.</w:t>
      </w:r>
    </w:p>
    <w:p w14:paraId="4BD20FF0" w14:textId="77777777" w:rsidR="00AE6F49" w:rsidRDefault="00AE6F49" w:rsidP="003415B0">
      <w:pPr>
        <w:pStyle w:val="ListeParagraf"/>
        <w:numPr>
          <w:ilvl w:val="0"/>
          <w:numId w:val="3"/>
        </w:numPr>
        <w:ind w:left="0" w:firstLine="426"/>
      </w:pPr>
      <w:r>
        <w:lastRenderedPageBreak/>
        <w:t xml:space="preserve">Teşekkür sayfasında </w:t>
      </w:r>
      <w:r w:rsidRPr="005140A3">
        <w:t>kenar boşlukları sol=3,5cm, diğer tüm kenarlar 2,5cm olacak şekilde ayarlanmalıdır.</w:t>
      </w:r>
    </w:p>
    <w:p w14:paraId="54BA4034" w14:textId="77777777" w:rsidR="00AE6F49" w:rsidRDefault="00AE6F49" w:rsidP="003415B0">
      <w:pPr>
        <w:pStyle w:val="ListeParagraf"/>
        <w:numPr>
          <w:ilvl w:val="0"/>
          <w:numId w:val="3"/>
        </w:numPr>
        <w:ind w:left="0" w:firstLine="426"/>
      </w:pPr>
      <w:r>
        <w:t xml:space="preserve">Teşekkür </w:t>
      </w:r>
      <w:r w:rsidRPr="00E1262B">
        <w:t>sayfa</w:t>
      </w:r>
      <w:r>
        <w:t xml:space="preserve">sında </w:t>
      </w:r>
      <w:r w:rsidRPr="005140A3">
        <w:t xml:space="preserve">sayfa numaraları </w:t>
      </w:r>
      <w:r>
        <w:t xml:space="preserve">sayfanın altında ve ortalı olmalı, </w:t>
      </w:r>
      <w:r w:rsidRPr="005140A3">
        <w:t xml:space="preserve">küçük </w:t>
      </w:r>
      <w:r>
        <w:t>roma rakamı ile gösterilmelidir ve “i</w:t>
      </w:r>
      <w:r w:rsidRPr="00E1262B">
        <w:t>” ile başlayarak</w:t>
      </w:r>
      <w:r>
        <w:t xml:space="preserve"> sayfa numarası verilmelidir.</w:t>
      </w:r>
    </w:p>
    <w:p w14:paraId="083DF8D0" w14:textId="77777777" w:rsidR="00AE6F49" w:rsidRPr="00AE6F49" w:rsidRDefault="00AE6F49" w:rsidP="003415B0">
      <w:pPr>
        <w:pStyle w:val="ListeParagraf"/>
        <w:numPr>
          <w:ilvl w:val="0"/>
          <w:numId w:val="3"/>
        </w:numPr>
        <w:ind w:left="0" w:firstLine="426"/>
      </w:pPr>
      <w:r w:rsidRPr="00AE6F49">
        <w:rPr>
          <w:rFonts w:eastAsia="Calibri" w:cs="Times New Roman"/>
          <w:szCs w:val="24"/>
        </w:rPr>
        <w:t xml:space="preserve">Teşekkür bölümü, olabildiğince kısa ve öz olarak yazılmalı ve bir sayfayı aşmamalıdır. Teşekkür sayfasında, tez çalışmasında ve tezin hazırlanmasında doğrudan katkısı bulunan kişiler ile doğrudan ilgili olmadığı halde, olağan görevi dışında katkıda bulunan kişi ve kuruluşlara teşekkür edilmelidir. </w:t>
      </w:r>
    </w:p>
    <w:p w14:paraId="4C7F08F2" w14:textId="77777777" w:rsidR="00AE6F49" w:rsidRPr="00AE6F49" w:rsidRDefault="00AE6F49" w:rsidP="003415B0">
      <w:pPr>
        <w:pStyle w:val="ListeParagraf"/>
        <w:numPr>
          <w:ilvl w:val="0"/>
          <w:numId w:val="3"/>
        </w:numPr>
        <w:ind w:left="0" w:firstLine="426"/>
      </w:pPr>
      <w:r w:rsidRPr="00AE6F49">
        <w:rPr>
          <w:rFonts w:eastAsia="Calibri" w:cs="Times New Roman"/>
          <w:szCs w:val="24"/>
        </w:rPr>
        <w:t>Tez çalışması, bir proje kapsamında veya bir kuruluşun desteği (TÜBİTAK, BAP, Kalkınma Ajansı, Ulusal Ajans, AB Projesi, Milli Eğitim Bakanlığı vb.) ile gerçekleştirilmiş ise; projenin ve/veya ilgili kuruluşun adı, varsa ilgili kuruluşun “destek ve katkı belirtme” kurallarına göre mutlaka burada belirtilmelidir.</w:t>
      </w:r>
    </w:p>
    <w:p w14:paraId="40870D65" w14:textId="77777777" w:rsidR="00AE6F49" w:rsidRPr="00AE6F49" w:rsidRDefault="00AE6F49" w:rsidP="003415B0">
      <w:pPr>
        <w:pStyle w:val="ListeParagraf"/>
        <w:numPr>
          <w:ilvl w:val="0"/>
          <w:numId w:val="3"/>
        </w:numPr>
        <w:ind w:left="0" w:firstLine="426"/>
      </w:pPr>
      <w:r w:rsidRPr="00AE6F49">
        <w:rPr>
          <w:rFonts w:eastAsia="Calibri" w:cs="Times New Roman"/>
          <w:szCs w:val="24"/>
        </w:rPr>
        <w:t>Teşekkür sayfası 250 kelimeyi geçmemelidir.</w:t>
      </w:r>
    </w:p>
    <w:p w14:paraId="1819C199" w14:textId="77777777" w:rsidR="00797AFB" w:rsidRDefault="00797AFB" w:rsidP="00AE6F49">
      <w:pPr>
        <w:widowControl w:val="0"/>
        <w:ind w:right="2" w:firstLine="0"/>
        <w:rPr>
          <w:rFonts w:eastAsia="Times New Roman" w:cs="Times New Roman"/>
          <w:sz w:val="28"/>
        </w:rPr>
      </w:pPr>
    </w:p>
    <w:p w14:paraId="2F24BF42" w14:textId="50CED9EA" w:rsidR="00AE6F49" w:rsidRPr="00AE6F49" w:rsidRDefault="00797AFB" w:rsidP="002D4FBC">
      <w:pPr>
        <w:pStyle w:val="Balk2"/>
      </w:pPr>
      <w:bookmarkStart w:id="14" w:name="_Toc56000167"/>
      <w:r w:rsidRPr="00797AFB">
        <w:t>İçindekiler Sayfası</w:t>
      </w:r>
      <w:bookmarkEnd w:id="14"/>
    </w:p>
    <w:p w14:paraId="2FCA150E" w14:textId="77777777" w:rsidR="00AE6F49" w:rsidRDefault="00AE6F49" w:rsidP="00797AFB">
      <w:pPr>
        <w:pStyle w:val="ListeParagraf"/>
        <w:numPr>
          <w:ilvl w:val="0"/>
          <w:numId w:val="2"/>
        </w:numPr>
        <w:ind w:left="0" w:firstLine="426"/>
      </w:pPr>
      <w:r w:rsidRPr="00AE0C71">
        <w:t>İçindekil</w:t>
      </w:r>
      <w:r>
        <w:t>er sayfası Teşekkür sayfasından sonraki sayfada yer almaktadır.</w:t>
      </w:r>
    </w:p>
    <w:p w14:paraId="769677E6" w14:textId="77777777" w:rsidR="00797AFB" w:rsidRPr="00AE0C71" w:rsidRDefault="00797AFB" w:rsidP="00797AFB">
      <w:pPr>
        <w:pStyle w:val="ListeParagraf"/>
        <w:numPr>
          <w:ilvl w:val="0"/>
          <w:numId w:val="2"/>
        </w:numPr>
        <w:ind w:left="0" w:firstLine="426"/>
      </w:pPr>
      <w:r w:rsidRPr="00AE0C71">
        <w:t>İçindekil</w:t>
      </w:r>
      <w:r>
        <w:t>er sayfası</w:t>
      </w:r>
      <w:r w:rsidRPr="00AE0C71">
        <w:t xml:space="preserve"> başlığının ilk harfi büyük diğer harfleri küçük olacak şekilde ortalı olarak yazılmalı ve kalın yazı tipinde olmalıdır.</w:t>
      </w:r>
    </w:p>
    <w:p w14:paraId="0582AD24" w14:textId="77777777" w:rsidR="00797AFB" w:rsidRDefault="00797AFB" w:rsidP="00797AFB">
      <w:pPr>
        <w:pStyle w:val="ListeParagraf"/>
        <w:numPr>
          <w:ilvl w:val="0"/>
          <w:numId w:val="2"/>
        </w:numPr>
        <w:ind w:left="0" w:firstLine="426"/>
      </w:pPr>
      <w:r w:rsidRPr="005140A3">
        <w:t xml:space="preserve">Başlıktan sonra bir satır boşluk bırakılmalı ve </w:t>
      </w:r>
      <w:r>
        <w:t xml:space="preserve">tezin </w:t>
      </w:r>
      <w:r w:rsidRPr="005140A3">
        <w:t xml:space="preserve">içindekiler sırayla yazılmalıdır. </w:t>
      </w:r>
      <w:r>
        <w:t>İçindekiler</w:t>
      </w:r>
      <w:r w:rsidRPr="005140A3">
        <w:t xml:space="preserve"> başlıkları yapılan </w:t>
      </w:r>
      <w:r>
        <w:t xml:space="preserve">tezin </w:t>
      </w:r>
      <w:r w:rsidRPr="005140A3">
        <w:t xml:space="preserve">araştırma yöntemine vb. bağlı olarak değişiklik gösterebilmektedir. </w:t>
      </w:r>
      <w:r>
        <w:t>T</w:t>
      </w:r>
      <w:r w:rsidRPr="005140A3">
        <w:t xml:space="preserve">ez </w:t>
      </w:r>
      <w:r>
        <w:t>şablonunda yer alan içindekiler</w:t>
      </w:r>
      <w:r w:rsidRPr="005140A3">
        <w:t xml:space="preserve"> başlıkları örnek olarak verilmiştir ve </w:t>
      </w:r>
      <w:r>
        <w:t xml:space="preserve">tez </w:t>
      </w:r>
      <w:r w:rsidRPr="005140A3">
        <w:t>özelliğine göre başlıklarda değişiklik, ekleme ve çıkarmalar yapılabilir.</w:t>
      </w:r>
    </w:p>
    <w:p w14:paraId="0138F7DA" w14:textId="77777777" w:rsidR="00797AFB" w:rsidRPr="005140A3" w:rsidRDefault="00797AFB" w:rsidP="00797AFB">
      <w:pPr>
        <w:pStyle w:val="ListeParagraf"/>
        <w:numPr>
          <w:ilvl w:val="0"/>
          <w:numId w:val="2"/>
        </w:numPr>
        <w:ind w:left="0" w:firstLine="426"/>
      </w:pPr>
      <w:r w:rsidRPr="005140A3">
        <w:t>İçindekiler sayfası yazı tipi Times New Roman ve yazı tipi boyutu 12 olmalıdır.</w:t>
      </w:r>
    </w:p>
    <w:p w14:paraId="01891B66" w14:textId="77777777" w:rsidR="00797AFB" w:rsidRPr="005140A3" w:rsidRDefault="00797AFB" w:rsidP="00797AFB">
      <w:pPr>
        <w:pStyle w:val="ListeParagraf"/>
        <w:numPr>
          <w:ilvl w:val="0"/>
          <w:numId w:val="2"/>
        </w:numPr>
        <w:ind w:left="0" w:firstLine="426"/>
      </w:pPr>
      <w:r w:rsidRPr="005140A3">
        <w:t>İçindekiler sayfası kenar boşlukları sol=3,5cm, diğer tüm kenarlar 2,5cm olacak şekilde ayarlanmalıdır.</w:t>
      </w:r>
    </w:p>
    <w:p w14:paraId="03ECCA30" w14:textId="77777777" w:rsidR="00797AFB" w:rsidRDefault="00797AFB" w:rsidP="00797AFB">
      <w:pPr>
        <w:pStyle w:val="ListeParagraf"/>
        <w:numPr>
          <w:ilvl w:val="0"/>
          <w:numId w:val="2"/>
        </w:numPr>
        <w:ind w:left="0" w:firstLine="426"/>
      </w:pPr>
      <w:r w:rsidRPr="005140A3">
        <w:t>Satır aralığı 1,5 satır olmalı ve önce ve sonra aralıkları 0nk olmalıdır.</w:t>
      </w:r>
    </w:p>
    <w:p w14:paraId="2E153FE8" w14:textId="77777777" w:rsidR="00AE6F49" w:rsidRDefault="00797AFB" w:rsidP="00AE6F49">
      <w:pPr>
        <w:pStyle w:val="ListeParagraf"/>
        <w:numPr>
          <w:ilvl w:val="0"/>
          <w:numId w:val="2"/>
        </w:numPr>
        <w:ind w:left="0" w:firstLine="426"/>
      </w:pPr>
      <w:r w:rsidRPr="005140A3">
        <w:t>İçindekiler</w:t>
      </w:r>
      <w:r>
        <w:t xml:space="preserve"> sayfalarının </w:t>
      </w:r>
      <w:r w:rsidRPr="005140A3">
        <w:t xml:space="preserve">sayfa numaraları </w:t>
      </w:r>
      <w:r>
        <w:t xml:space="preserve">sayfanın altında ve ortalı olmalı, </w:t>
      </w:r>
      <w:r w:rsidRPr="005140A3">
        <w:t>küçük</w:t>
      </w:r>
      <w:r w:rsidR="00AE6F49">
        <w:t xml:space="preserve"> roma rakamı ile gösterilmelidir. </w:t>
      </w:r>
      <w:r w:rsidR="00AE6F49" w:rsidRPr="004409B9">
        <w:t>Sayfa numarası yazı tipi Times New Roman ve yazı tipi boyutu 12</w:t>
      </w:r>
      <w:r w:rsidR="00AE6F49">
        <w:t xml:space="preserve"> olmalıdır. Sayfa numarasına Teşekkür sayfasının devamı olan rakam ile devam edilmelidir.</w:t>
      </w:r>
    </w:p>
    <w:p w14:paraId="004175C8" w14:textId="77777777" w:rsidR="00797AFB" w:rsidRDefault="00797AFB" w:rsidP="00AE6F49">
      <w:pPr>
        <w:pStyle w:val="ListeParagraf"/>
        <w:numPr>
          <w:ilvl w:val="0"/>
          <w:numId w:val="2"/>
        </w:numPr>
        <w:ind w:left="0" w:firstLine="426"/>
      </w:pPr>
      <w:r>
        <w:t xml:space="preserve"> </w:t>
      </w:r>
      <w:r w:rsidRPr="005140A3">
        <w:t>İçindekiler</w:t>
      </w:r>
      <w:r>
        <w:t xml:space="preserve"> sayfasından sonra </w:t>
      </w:r>
      <w:r w:rsidRPr="005140A3">
        <w:t xml:space="preserve">Arap rakamları kullanılmalı ve </w:t>
      </w:r>
      <w:r>
        <w:t>birinci bölüm</w:t>
      </w:r>
      <w:r w:rsidRPr="005140A3">
        <w:t xml:space="preserve"> 1 rakamıyla başlamalıdır. </w:t>
      </w:r>
      <w:r w:rsidRPr="004409B9">
        <w:t>Sayfa numarası yazı tipi Times New Roman ve yazı tipi boyutu 12</w:t>
      </w:r>
      <w:r>
        <w:t xml:space="preserve"> olmalıdır.</w:t>
      </w:r>
    </w:p>
    <w:p w14:paraId="6A503380" w14:textId="67E0CE69" w:rsidR="00797AFB" w:rsidRDefault="00797AFB" w:rsidP="00797AFB">
      <w:pPr>
        <w:pStyle w:val="ListeParagraf"/>
        <w:numPr>
          <w:ilvl w:val="0"/>
          <w:numId w:val="2"/>
        </w:numPr>
        <w:ind w:left="0" w:firstLine="426"/>
      </w:pPr>
      <w:r w:rsidRPr="00AE0C71">
        <w:t xml:space="preserve">İçindekiler sayfası şablonda yer alan başlık </w:t>
      </w:r>
      <w:r w:rsidR="00F823EB" w:rsidRPr="00AE0C71">
        <w:t>stillerine</w:t>
      </w:r>
      <w:r w:rsidRPr="00AE0C71">
        <w:t xml:space="preserve"> göre oluşturulmalıdır.</w:t>
      </w:r>
    </w:p>
    <w:p w14:paraId="21D49809" w14:textId="77777777" w:rsidR="00797AFB" w:rsidRPr="005140A3" w:rsidRDefault="00797AFB" w:rsidP="00797AFB">
      <w:pPr>
        <w:pStyle w:val="ListeParagraf"/>
        <w:numPr>
          <w:ilvl w:val="0"/>
          <w:numId w:val="2"/>
        </w:numPr>
        <w:ind w:left="0" w:firstLine="426"/>
      </w:pPr>
      <w:r w:rsidRPr="005140A3">
        <w:lastRenderedPageBreak/>
        <w:t>İçindekiler sayfasında bölüm isimleri büyük harflerle ve bölüm numarası yazıyla yazılmış şekilde olmalıdır: BİRİNCİ BÖLÜM vb.</w:t>
      </w:r>
    </w:p>
    <w:p w14:paraId="73D94DA9" w14:textId="77777777" w:rsidR="00797AFB" w:rsidRPr="005140A3" w:rsidRDefault="00797AFB" w:rsidP="00797AFB">
      <w:pPr>
        <w:pStyle w:val="ListeParagraf"/>
        <w:numPr>
          <w:ilvl w:val="0"/>
          <w:numId w:val="2"/>
        </w:numPr>
        <w:ind w:left="0" w:firstLine="426"/>
      </w:pPr>
      <w:r w:rsidRPr="005140A3">
        <w:t>İçindekiler sayfasında birinci ve ikinci seviye başlıklar her kelimenin ilk harfi büyük olacak yazılmalıdır.</w:t>
      </w:r>
    </w:p>
    <w:p w14:paraId="728535AB" w14:textId="77777777" w:rsidR="00797AFB" w:rsidRPr="005140A3" w:rsidRDefault="00797AFB" w:rsidP="00797AFB">
      <w:pPr>
        <w:pStyle w:val="ListeParagraf"/>
        <w:numPr>
          <w:ilvl w:val="0"/>
          <w:numId w:val="2"/>
        </w:numPr>
        <w:ind w:left="0" w:firstLine="426"/>
      </w:pPr>
      <w:r w:rsidRPr="005140A3">
        <w:t>İçindekiler sayfasında üçüncü, dördüncü ve beşinci seviye başlıklar sadece ilk kelimenin ilk harfi büyük diğer tüm kelimelerde harfler küçük olacak şekilde yazılmalıdır (özel isim, kısaltma vb. dilbilgisi kuralları çerçevesinde büyük harfle yazılması gerekenler hariç).</w:t>
      </w:r>
    </w:p>
    <w:p w14:paraId="7B68C2E6" w14:textId="77777777" w:rsidR="00797AFB" w:rsidRPr="005140A3" w:rsidRDefault="00797AFB" w:rsidP="00797AFB">
      <w:pPr>
        <w:pStyle w:val="ListeParagraf"/>
        <w:numPr>
          <w:ilvl w:val="0"/>
          <w:numId w:val="2"/>
        </w:numPr>
        <w:ind w:left="0" w:firstLine="426"/>
      </w:pPr>
      <w:r w:rsidRPr="005140A3">
        <w:t>Kaynakça</w:t>
      </w:r>
      <w:r>
        <w:t xml:space="preserve"> ve</w:t>
      </w:r>
      <w:r w:rsidRPr="005140A3">
        <w:t xml:space="preserve"> ekler başlıkları tüm harfler büyük olacak şekilde yazılmalıdır.</w:t>
      </w:r>
    </w:p>
    <w:p w14:paraId="7D09F367" w14:textId="77777777" w:rsidR="00797AFB" w:rsidRDefault="00797AFB" w:rsidP="00797AFB">
      <w:pPr>
        <w:pStyle w:val="b"/>
      </w:pPr>
    </w:p>
    <w:p w14:paraId="01CBAE62" w14:textId="5123B116" w:rsidR="00797AFB" w:rsidRDefault="00797AFB" w:rsidP="002D4FBC">
      <w:pPr>
        <w:pStyle w:val="Balk2"/>
      </w:pPr>
      <w:bookmarkStart w:id="15" w:name="_Toc56000168"/>
      <w:r w:rsidRPr="00797AFB">
        <w:t>Tablolar Listesi</w:t>
      </w:r>
      <w:bookmarkEnd w:id="15"/>
    </w:p>
    <w:p w14:paraId="7DED91BB" w14:textId="77777777" w:rsidR="00AE6F49" w:rsidRDefault="001C40F2" w:rsidP="003415B0">
      <w:pPr>
        <w:pStyle w:val="ListeParagraf"/>
        <w:numPr>
          <w:ilvl w:val="0"/>
          <w:numId w:val="6"/>
        </w:numPr>
        <w:ind w:left="0" w:firstLine="426"/>
      </w:pPr>
      <w:r>
        <w:t>Tablolar Listesi sayfası İçindekiler sayfasından sonraki sayfada yer almaktadır.</w:t>
      </w:r>
    </w:p>
    <w:p w14:paraId="1E7A66EB" w14:textId="77777777" w:rsidR="006062F1" w:rsidRDefault="000663CE" w:rsidP="006062F1">
      <w:pPr>
        <w:pStyle w:val="ListeParagraf"/>
        <w:numPr>
          <w:ilvl w:val="0"/>
          <w:numId w:val="6"/>
        </w:numPr>
        <w:ind w:left="0" w:firstLine="426"/>
      </w:pPr>
      <w:r>
        <w:t xml:space="preserve">Tablolar Listesi sayfasında tezde kullanılan tablolara ilişkin tablo numaraları, tablo isimleri, tablonun yer aldığı sayfa numaralarına yer verilmektedir. </w:t>
      </w:r>
      <w:r w:rsidR="00791DC6">
        <w:t>T</w:t>
      </w:r>
      <w:r>
        <w:t xml:space="preserve">ezde </w:t>
      </w:r>
      <w:r w:rsidR="00791DC6">
        <w:t>kullanılan bir tablo olmaması durumda tezde Tablolar Listesi sayfasına yer verilmemelidir.</w:t>
      </w:r>
    </w:p>
    <w:p w14:paraId="025D0F60" w14:textId="2B45592A" w:rsidR="000663CE" w:rsidRPr="00FA4E45" w:rsidRDefault="000663CE" w:rsidP="006062F1">
      <w:pPr>
        <w:pStyle w:val="ListeParagraf"/>
        <w:numPr>
          <w:ilvl w:val="0"/>
          <w:numId w:val="6"/>
        </w:numPr>
        <w:ind w:left="0" w:firstLine="426"/>
      </w:pPr>
      <w:r>
        <w:t>Tablolar Listesi sayfasında</w:t>
      </w:r>
      <w:r w:rsidRPr="00FA4E45">
        <w:t xml:space="preserve"> sayfanın ilk satırında ortalı olarak </w:t>
      </w:r>
      <w:r>
        <w:t xml:space="preserve">Tablolar Listesi </w:t>
      </w:r>
      <w:r w:rsidRPr="00FA4E45">
        <w:t>başlığı kalın olacak şekilde yazılmalıdır. Yazı tipi Times New Roman ve yazı tipi boyutu 12 punto olmalıdır.</w:t>
      </w:r>
      <w:r>
        <w:t xml:space="preserve"> Başlıktan sonra bir satır boşluk bırakılmalıdır.</w:t>
      </w:r>
    </w:p>
    <w:p w14:paraId="47237D4A" w14:textId="77777777" w:rsidR="000663CE" w:rsidRDefault="000663CE" w:rsidP="003415B0">
      <w:pPr>
        <w:pStyle w:val="ListeParagraf"/>
        <w:numPr>
          <w:ilvl w:val="0"/>
          <w:numId w:val="3"/>
        </w:numPr>
        <w:ind w:left="0" w:firstLine="426"/>
      </w:pPr>
      <w:r>
        <w:t xml:space="preserve">Tablolar Listesi sayfasında </w:t>
      </w:r>
      <w:r w:rsidRPr="005140A3">
        <w:t>kenar boşlukları sol=3,5cm, diğer tüm kenarlar 2,5cm olacak şekilde ayarlanmalıdır.</w:t>
      </w:r>
    </w:p>
    <w:p w14:paraId="378A4831" w14:textId="77777777" w:rsidR="000663CE" w:rsidRDefault="000663CE" w:rsidP="003415B0">
      <w:pPr>
        <w:pStyle w:val="ListeParagraf"/>
        <w:numPr>
          <w:ilvl w:val="0"/>
          <w:numId w:val="6"/>
        </w:numPr>
        <w:ind w:left="0" w:firstLine="426"/>
      </w:pPr>
      <w:r>
        <w:t xml:space="preserve">Tablolar Listesi </w:t>
      </w:r>
      <w:r w:rsidRPr="00E1262B">
        <w:t>sayfa</w:t>
      </w:r>
      <w:r>
        <w:t xml:space="preserve">sında </w:t>
      </w:r>
      <w:r w:rsidRPr="005140A3">
        <w:t xml:space="preserve">sayfa numaraları </w:t>
      </w:r>
      <w:r>
        <w:t xml:space="preserve">sayfanın altında ve ortalı olmalı, </w:t>
      </w:r>
      <w:r w:rsidRPr="005140A3">
        <w:t xml:space="preserve">küçük </w:t>
      </w:r>
      <w:r>
        <w:t>roma rakamı ile gösterilmelidir. Sayfa numarasına İçindekiler sayfasının devamı olan rakam ile devam edilmelidir.</w:t>
      </w:r>
    </w:p>
    <w:p w14:paraId="4F005525" w14:textId="365B7F64" w:rsidR="00791DC6" w:rsidRDefault="00791DC6" w:rsidP="003415B0">
      <w:pPr>
        <w:pStyle w:val="ListeParagraf"/>
        <w:numPr>
          <w:ilvl w:val="0"/>
          <w:numId w:val="6"/>
        </w:numPr>
        <w:ind w:left="0" w:firstLine="426"/>
      </w:pPr>
      <w:r>
        <w:t>Tablolar Listesini hazırlarken kullanılması gereken format Tez Yazım Şablonunda yer almaktadır.</w:t>
      </w:r>
    </w:p>
    <w:p w14:paraId="5ACF4202" w14:textId="77777777" w:rsidR="004E65EC" w:rsidRDefault="004E65EC" w:rsidP="004E65EC">
      <w:pPr>
        <w:pStyle w:val="ListeParagraf"/>
        <w:ind w:firstLine="0"/>
      </w:pPr>
    </w:p>
    <w:p w14:paraId="5C243133" w14:textId="7E623CFC" w:rsidR="00797AFB" w:rsidRDefault="00797AFB" w:rsidP="002D4FBC">
      <w:pPr>
        <w:pStyle w:val="Balk2"/>
      </w:pPr>
      <w:bookmarkStart w:id="16" w:name="_Toc56000169"/>
      <w:r w:rsidRPr="00797AFB">
        <w:t>Şekiller Listesi</w:t>
      </w:r>
      <w:bookmarkEnd w:id="16"/>
      <w:r w:rsidRPr="00797AFB">
        <w:t xml:space="preserve"> </w:t>
      </w:r>
    </w:p>
    <w:p w14:paraId="73804FA2" w14:textId="77777777" w:rsidR="00791DC6" w:rsidRDefault="00791DC6" w:rsidP="003415B0">
      <w:pPr>
        <w:pStyle w:val="ListeParagraf"/>
        <w:numPr>
          <w:ilvl w:val="0"/>
          <w:numId w:val="6"/>
        </w:numPr>
        <w:ind w:left="0" w:firstLine="426"/>
      </w:pPr>
      <w:r>
        <w:t>Şekiller Listesi sayfası Tablolar Listesi sayfasından sonraki sayfada yer almaktadır.</w:t>
      </w:r>
    </w:p>
    <w:p w14:paraId="7E660E73" w14:textId="77777777" w:rsidR="006062F1" w:rsidRDefault="00791DC6" w:rsidP="006062F1">
      <w:pPr>
        <w:pStyle w:val="ListeParagraf"/>
        <w:numPr>
          <w:ilvl w:val="0"/>
          <w:numId w:val="6"/>
        </w:numPr>
        <w:ind w:left="0" w:firstLine="426"/>
      </w:pPr>
      <w:r>
        <w:t>Şekiller Listesi sayfasında tezde kullanılan şekillere ilişkin şekil numaraları, şekil isimleri ve şeklin yer aldığı sayfa numaralarına yer verilmektedir. Tezde kullanılan bir şekil olmaması durumda tezde Şekiller Listesi sayfasına yer verilmemelidir.</w:t>
      </w:r>
    </w:p>
    <w:p w14:paraId="5C03B385" w14:textId="175A4DC4" w:rsidR="00791DC6" w:rsidRPr="00FA4E45" w:rsidRDefault="00791DC6" w:rsidP="006062F1">
      <w:pPr>
        <w:pStyle w:val="ListeParagraf"/>
        <w:numPr>
          <w:ilvl w:val="0"/>
          <w:numId w:val="6"/>
        </w:numPr>
        <w:ind w:left="0" w:firstLine="426"/>
      </w:pPr>
      <w:r>
        <w:t>Şekiller Listesi sayfasında</w:t>
      </w:r>
      <w:r w:rsidRPr="00FA4E45">
        <w:t xml:space="preserve"> sayfanın ilk satırında ortalı olarak </w:t>
      </w:r>
      <w:r>
        <w:t xml:space="preserve">Şekiller Listesi </w:t>
      </w:r>
      <w:r w:rsidRPr="00FA4E45">
        <w:t>başlığı kalın olacak şekilde yazılmalıdır. Yazı tipi Times New Roman ve yazı tipi boyutu 12 punto olmalıdır.</w:t>
      </w:r>
      <w:r>
        <w:t xml:space="preserve"> Başlıktan sonra bir satır boşluk bırakılmalıdır.</w:t>
      </w:r>
    </w:p>
    <w:p w14:paraId="150ADFDE" w14:textId="77777777" w:rsidR="00791DC6" w:rsidRDefault="00791DC6" w:rsidP="003415B0">
      <w:pPr>
        <w:pStyle w:val="ListeParagraf"/>
        <w:numPr>
          <w:ilvl w:val="0"/>
          <w:numId w:val="3"/>
        </w:numPr>
        <w:ind w:left="0" w:firstLine="426"/>
      </w:pPr>
      <w:r>
        <w:lastRenderedPageBreak/>
        <w:t xml:space="preserve">Şekiller Listesi sayfasında </w:t>
      </w:r>
      <w:r w:rsidRPr="005140A3">
        <w:t>kenar boşlukları sol=3,5cm, diğer tüm kenarlar 2,5cm olacak şekilde ayarlanmalıdır.</w:t>
      </w:r>
    </w:p>
    <w:p w14:paraId="5D3B065D" w14:textId="77777777" w:rsidR="00791DC6" w:rsidRDefault="00791DC6" w:rsidP="003415B0">
      <w:pPr>
        <w:pStyle w:val="ListeParagraf"/>
        <w:numPr>
          <w:ilvl w:val="0"/>
          <w:numId w:val="6"/>
        </w:numPr>
        <w:ind w:left="0" w:firstLine="426"/>
      </w:pPr>
      <w:r>
        <w:t xml:space="preserve">Şekiller Listesi </w:t>
      </w:r>
      <w:r w:rsidRPr="00E1262B">
        <w:t>sayfa</w:t>
      </w:r>
      <w:r>
        <w:t xml:space="preserve">sında </w:t>
      </w:r>
      <w:r w:rsidRPr="005140A3">
        <w:t xml:space="preserve">sayfa numaraları </w:t>
      </w:r>
      <w:r>
        <w:t xml:space="preserve">sayfanın altında ve ortalı olmalı, </w:t>
      </w:r>
      <w:r w:rsidRPr="005140A3">
        <w:t xml:space="preserve">küçük </w:t>
      </w:r>
      <w:r>
        <w:t>roma rakamı ile gösterilmelidir. Sayfa numarasına Tablolar Listesi sayfasının devamı olan rakam ile devam edilmelidir.</w:t>
      </w:r>
    </w:p>
    <w:p w14:paraId="3C6FF8E6" w14:textId="6F32F2B9" w:rsidR="00797AFB" w:rsidRPr="00797AFB" w:rsidRDefault="00791DC6" w:rsidP="003415B0">
      <w:pPr>
        <w:pStyle w:val="ListeParagraf"/>
        <w:numPr>
          <w:ilvl w:val="0"/>
          <w:numId w:val="6"/>
        </w:numPr>
        <w:ind w:left="0" w:firstLine="426"/>
      </w:pPr>
      <w:r>
        <w:t>Şekiller Listesini hazırlarken kullanılması gereken format Tez Yazım Şablonunda yer almaktadır.</w:t>
      </w:r>
    </w:p>
    <w:p w14:paraId="2EAC649A" w14:textId="77777777" w:rsidR="00797AFB" w:rsidRPr="00797AFB" w:rsidRDefault="00797AFB" w:rsidP="00797AFB">
      <w:pPr>
        <w:pStyle w:val="a"/>
      </w:pPr>
    </w:p>
    <w:p w14:paraId="269C21A4" w14:textId="4ADF0712" w:rsidR="00797AFB" w:rsidRDefault="00797AFB" w:rsidP="002D4FBC">
      <w:pPr>
        <w:pStyle w:val="Balk2"/>
      </w:pPr>
      <w:bookmarkStart w:id="17" w:name="_Toc56000170"/>
      <w:r w:rsidRPr="00797AFB">
        <w:t>Özet Sayfası</w:t>
      </w:r>
      <w:bookmarkEnd w:id="17"/>
    </w:p>
    <w:p w14:paraId="4EC3652C" w14:textId="77777777" w:rsidR="00791DC6" w:rsidRDefault="00791DC6" w:rsidP="003415B0">
      <w:pPr>
        <w:pStyle w:val="ListeParagraf"/>
        <w:numPr>
          <w:ilvl w:val="0"/>
          <w:numId w:val="14"/>
        </w:numPr>
        <w:ind w:left="0" w:firstLine="426"/>
      </w:pPr>
      <w:r>
        <w:t xml:space="preserve">Özet sayfası Şekiller Listesi sayfasından sonraki sayfada yer almaktadır. </w:t>
      </w:r>
    </w:p>
    <w:p w14:paraId="390D2599" w14:textId="77777777" w:rsidR="00791DC6" w:rsidRDefault="00791DC6" w:rsidP="003415B0">
      <w:pPr>
        <w:pStyle w:val="ListeParagraf"/>
        <w:numPr>
          <w:ilvl w:val="0"/>
          <w:numId w:val="14"/>
        </w:numPr>
        <w:ind w:left="0" w:firstLine="426"/>
      </w:pPr>
      <w:r w:rsidRPr="00791DC6">
        <w:t xml:space="preserve">Özet sayfasında sayfanın ilk satırında ortalı olarak </w:t>
      </w:r>
      <w:r w:rsidR="009720EF" w:rsidRPr="009720EF">
        <w:rPr>
          <w:b/>
        </w:rPr>
        <w:t>Özet</w:t>
      </w:r>
      <w:r w:rsidR="009720EF">
        <w:t xml:space="preserve"> </w:t>
      </w:r>
      <w:r w:rsidRPr="00791DC6">
        <w:t>başlığı kalın olacak şekilde yazılmalıdır. Yazı tipi Times New Roman ve yazı tipi boyutu 12 punto olmalıdır.</w:t>
      </w:r>
      <w:r w:rsidR="009720EF">
        <w:t xml:space="preserve"> </w:t>
      </w:r>
    </w:p>
    <w:p w14:paraId="4868258A" w14:textId="77777777" w:rsidR="009720EF" w:rsidRDefault="009720EF" w:rsidP="003415B0">
      <w:pPr>
        <w:pStyle w:val="ListeParagraf"/>
        <w:numPr>
          <w:ilvl w:val="0"/>
          <w:numId w:val="14"/>
        </w:numPr>
        <w:ind w:left="0" w:firstLine="426"/>
      </w:pPr>
      <w:r>
        <w:t xml:space="preserve">Özet başlığından sonra bir satır boşluk bırakılarak ortalı olacak şekilde tez başlığı her kelimesinin ilk harfi büyük olacak şekilde yazılmalıdır. </w:t>
      </w:r>
      <w:r w:rsidRPr="00791DC6">
        <w:t>Yazı tipi Times New Roman ve yazı tipi boyutu 12 punto olmalıdır.</w:t>
      </w:r>
      <w:r>
        <w:t xml:space="preserve"> </w:t>
      </w:r>
    </w:p>
    <w:p w14:paraId="5E74F97F" w14:textId="77777777" w:rsidR="009720EF" w:rsidRDefault="009720EF" w:rsidP="003415B0">
      <w:pPr>
        <w:pStyle w:val="ListeParagraf"/>
        <w:numPr>
          <w:ilvl w:val="0"/>
          <w:numId w:val="14"/>
        </w:numPr>
        <w:ind w:left="0" w:firstLine="426"/>
      </w:pPr>
      <w:r>
        <w:t>Tez Başlığından sonra bir alt satıra boşluk bırakılmadan ortalı bir şekilde tez yazarının adı soyadı yazılmalıdır.</w:t>
      </w:r>
    </w:p>
    <w:p w14:paraId="48945939" w14:textId="77777777" w:rsidR="009720EF" w:rsidRDefault="009720EF" w:rsidP="003415B0">
      <w:pPr>
        <w:pStyle w:val="ListeParagraf"/>
        <w:numPr>
          <w:ilvl w:val="0"/>
          <w:numId w:val="14"/>
        </w:numPr>
        <w:ind w:left="0" w:firstLine="426"/>
        <w:rPr>
          <w:rFonts w:eastAsia="Calibri" w:cs="Times New Roman"/>
          <w:szCs w:val="24"/>
        </w:rPr>
      </w:pPr>
      <w:r>
        <w:t xml:space="preserve">Tez yazarı bilgisinden sonra boşluk bırakılmadan bir alt satıra ortalı olarak </w:t>
      </w:r>
      <w:r w:rsidRPr="00791DC6">
        <w:rPr>
          <w:rFonts w:eastAsia="Calibri" w:cs="Times New Roman"/>
          <w:szCs w:val="24"/>
        </w:rPr>
        <w:t>Eskişehir Osmangazi Üniversitesi Eğitim Bilimleri Enstitüsü</w:t>
      </w:r>
      <w:r>
        <w:rPr>
          <w:rFonts w:eastAsia="Calibri" w:cs="Times New Roman"/>
          <w:szCs w:val="24"/>
        </w:rPr>
        <w:t xml:space="preserve"> yazılmalıdır. </w:t>
      </w:r>
    </w:p>
    <w:p w14:paraId="7E2FC29C" w14:textId="77777777" w:rsidR="009720EF" w:rsidRDefault="009720EF" w:rsidP="003415B0">
      <w:pPr>
        <w:pStyle w:val="ListeParagraf"/>
        <w:numPr>
          <w:ilvl w:val="0"/>
          <w:numId w:val="14"/>
        </w:numPr>
        <w:ind w:left="0" w:firstLine="426"/>
        <w:rPr>
          <w:rFonts w:eastAsia="Calibri" w:cs="Times New Roman"/>
          <w:szCs w:val="24"/>
        </w:rPr>
      </w:pPr>
      <w:r>
        <w:rPr>
          <w:rFonts w:eastAsia="Calibri" w:cs="Times New Roman"/>
          <w:szCs w:val="24"/>
        </w:rPr>
        <w:t>Üniversite bilgisinden sonra boşluk bırakılmadan bir alt satıra ortalı olarak Anabilim Dalı ismi yazılmalıdır.</w:t>
      </w:r>
    </w:p>
    <w:p w14:paraId="0949D1E3" w14:textId="77777777" w:rsidR="009720EF" w:rsidRDefault="009720EF" w:rsidP="003415B0">
      <w:pPr>
        <w:pStyle w:val="ListeParagraf"/>
        <w:numPr>
          <w:ilvl w:val="0"/>
          <w:numId w:val="14"/>
        </w:numPr>
        <w:ind w:left="0" w:firstLine="426"/>
        <w:rPr>
          <w:rFonts w:eastAsia="Calibri" w:cs="Times New Roman"/>
          <w:szCs w:val="24"/>
        </w:rPr>
      </w:pPr>
      <w:r>
        <w:rPr>
          <w:rFonts w:eastAsia="Calibri" w:cs="Times New Roman"/>
          <w:szCs w:val="24"/>
        </w:rPr>
        <w:t>Anabilim dalı bilgisi verildikten sonra boşluk bırakılmadan bir alt satıra ortalı olarak ‘Danışman:’ yazılmalı ve ardından danışmanın unvanı ile birlikte isim soy ismi yazılmalıdır.</w:t>
      </w:r>
    </w:p>
    <w:p w14:paraId="7005A4A3" w14:textId="77777777" w:rsidR="009720EF" w:rsidRDefault="009720EF" w:rsidP="003415B0">
      <w:pPr>
        <w:pStyle w:val="ListeParagraf"/>
        <w:numPr>
          <w:ilvl w:val="0"/>
          <w:numId w:val="14"/>
        </w:numPr>
        <w:ind w:left="0" w:firstLine="426"/>
        <w:rPr>
          <w:rFonts w:eastAsia="Calibri" w:cs="Times New Roman"/>
          <w:szCs w:val="24"/>
        </w:rPr>
      </w:pPr>
      <w:r>
        <w:rPr>
          <w:rFonts w:eastAsia="Calibri" w:cs="Times New Roman"/>
          <w:szCs w:val="24"/>
        </w:rPr>
        <w:t>Danışman bilgisinden sonra ise bir alt satıra geçilerek ortalı bir şekilde tezin enstitü tarafından onaylandığı yıl yazılmalıdır.</w:t>
      </w:r>
    </w:p>
    <w:p w14:paraId="238A03BE" w14:textId="77777777" w:rsidR="009720EF" w:rsidRDefault="009720EF" w:rsidP="003415B0">
      <w:pPr>
        <w:pStyle w:val="ListeParagraf"/>
        <w:numPr>
          <w:ilvl w:val="0"/>
          <w:numId w:val="14"/>
        </w:numPr>
        <w:ind w:left="0" w:firstLine="426"/>
        <w:rPr>
          <w:rFonts w:eastAsia="Calibri" w:cs="Times New Roman"/>
          <w:szCs w:val="24"/>
        </w:rPr>
      </w:pPr>
      <w:r>
        <w:rPr>
          <w:rFonts w:eastAsia="Calibri" w:cs="Times New Roman"/>
          <w:szCs w:val="24"/>
        </w:rPr>
        <w:t xml:space="preserve">Özet sayfasında kısaca </w:t>
      </w:r>
      <w:r w:rsidR="00004EB2">
        <w:rPr>
          <w:rFonts w:eastAsia="Calibri" w:cs="Times New Roman"/>
          <w:szCs w:val="24"/>
        </w:rPr>
        <w:t xml:space="preserve">araştırmanın </w:t>
      </w:r>
      <w:r>
        <w:rPr>
          <w:rFonts w:eastAsia="Calibri" w:cs="Times New Roman"/>
          <w:szCs w:val="24"/>
        </w:rPr>
        <w:t xml:space="preserve">amacı, </w:t>
      </w:r>
      <w:r w:rsidR="00004EB2">
        <w:rPr>
          <w:rFonts w:eastAsia="Calibri" w:cs="Times New Roman"/>
          <w:szCs w:val="24"/>
        </w:rPr>
        <w:t>yöntemi, bulguları ve araştırma ile ilgili sonuç ve önerilere yer verilmelidir.</w:t>
      </w:r>
    </w:p>
    <w:p w14:paraId="00BE53B0" w14:textId="77777777" w:rsidR="00004EB2" w:rsidRDefault="00004EB2" w:rsidP="003415B0">
      <w:pPr>
        <w:pStyle w:val="ListeParagraf"/>
        <w:numPr>
          <w:ilvl w:val="0"/>
          <w:numId w:val="14"/>
        </w:numPr>
        <w:ind w:left="0" w:firstLine="426"/>
        <w:rPr>
          <w:rFonts w:eastAsia="Calibri" w:cs="Times New Roman"/>
          <w:szCs w:val="24"/>
        </w:rPr>
      </w:pPr>
      <w:r>
        <w:rPr>
          <w:rFonts w:eastAsia="Calibri" w:cs="Times New Roman"/>
          <w:szCs w:val="24"/>
        </w:rPr>
        <w:t>Özet sayfasında araştırma ile ilgili sonuç ve önerilere yer verildikten sonra araştırma ile ilgili anahtar kelimelere yer verilmelidir.</w:t>
      </w:r>
    </w:p>
    <w:p w14:paraId="209D3B3D" w14:textId="1096836B" w:rsidR="006063E7" w:rsidRPr="00E1262B" w:rsidRDefault="006063E7" w:rsidP="003415B0">
      <w:pPr>
        <w:pStyle w:val="ListeParagraf"/>
        <w:numPr>
          <w:ilvl w:val="0"/>
          <w:numId w:val="2"/>
        </w:numPr>
        <w:ind w:left="0" w:firstLine="426"/>
      </w:pPr>
      <w:r>
        <w:rPr>
          <w:rFonts w:eastAsia="Calibri" w:cs="Times New Roman"/>
          <w:szCs w:val="24"/>
        </w:rPr>
        <w:t xml:space="preserve">Özet sayfasında sayfa numarası </w:t>
      </w:r>
      <w:r>
        <w:t xml:space="preserve">olarak </w:t>
      </w:r>
      <w:r w:rsidRPr="00E1262B">
        <w:t xml:space="preserve">1, 2, 3, 4, … gibi </w:t>
      </w:r>
      <w:r>
        <w:t>rakam sistemi kullanılmalıdır.</w:t>
      </w:r>
      <w:r w:rsidR="003415B0">
        <w:t xml:space="preserve"> </w:t>
      </w:r>
      <w:r>
        <w:t xml:space="preserve">Özet sayfasına 1 rakamından başlayarak numara verilmeli ve </w:t>
      </w:r>
      <w:r w:rsidR="00F823EB">
        <w:t xml:space="preserve">EK bölümünün </w:t>
      </w:r>
      <w:r>
        <w:t>sonuna kadar bu numaralandırma takip edilmelidir.</w:t>
      </w:r>
    </w:p>
    <w:p w14:paraId="4AF664C2" w14:textId="793C5C09" w:rsidR="006063E7" w:rsidRPr="009720EF" w:rsidRDefault="006063E7" w:rsidP="003415B0">
      <w:pPr>
        <w:pStyle w:val="ListeParagraf"/>
        <w:numPr>
          <w:ilvl w:val="0"/>
          <w:numId w:val="14"/>
        </w:numPr>
        <w:ind w:left="0" w:firstLine="426"/>
        <w:rPr>
          <w:rFonts w:eastAsia="Calibri" w:cs="Times New Roman"/>
          <w:szCs w:val="24"/>
        </w:rPr>
      </w:pPr>
      <w:r>
        <w:rPr>
          <w:rFonts w:eastAsia="Calibri" w:cs="Times New Roman"/>
          <w:szCs w:val="24"/>
        </w:rPr>
        <w:lastRenderedPageBreak/>
        <w:t>Özet sayfasının sahip olması gereken biçimsel özellikleri Tez Yazım Şablonunda yer almaktadır.</w:t>
      </w:r>
    </w:p>
    <w:p w14:paraId="69844466" w14:textId="77777777" w:rsidR="00791DC6" w:rsidRPr="00791DC6" w:rsidRDefault="00791DC6" w:rsidP="009720EF">
      <w:pPr>
        <w:ind w:firstLine="0"/>
      </w:pPr>
    </w:p>
    <w:p w14:paraId="1240DE04" w14:textId="57407D79" w:rsidR="00797AFB" w:rsidRDefault="00797AFB" w:rsidP="002D4FBC">
      <w:pPr>
        <w:pStyle w:val="Balk2"/>
      </w:pPr>
      <w:bookmarkStart w:id="18" w:name="_Toc56000171"/>
      <w:r w:rsidRPr="00797AFB">
        <w:t>İngilizce Özet Sayfası</w:t>
      </w:r>
      <w:bookmarkEnd w:id="18"/>
      <w:r w:rsidRPr="00797AFB">
        <w:t xml:space="preserve"> </w:t>
      </w:r>
    </w:p>
    <w:p w14:paraId="5D91F493" w14:textId="483C0B69" w:rsidR="006063E7" w:rsidRDefault="006063E7" w:rsidP="00D21E7B">
      <w:pPr>
        <w:pStyle w:val="ListeParagraf"/>
        <w:numPr>
          <w:ilvl w:val="0"/>
          <w:numId w:val="14"/>
        </w:numPr>
        <w:ind w:left="0" w:firstLine="426"/>
      </w:pPr>
      <w:r>
        <w:t xml:space="preserve">İngilizce Özet sayfası (Abstract) Özet sayfasından sonraki sayfada yer almaktadır. </w:t>
      </w:r>
    </w:p>
    <w:p w14:paraId="6D651955" w14:textId="667BFE9B" w:rsidR="006063E7" w:rsidRPr="00D21E7B" w:rsidRDefault="006063E7" w:rsidP="00D21E7B">
      <w:pPr>
        <w:pStyle w:val="1Seviye"/>
        <w:numPr>
          <w:ilvl w:val="0"/>
          <w:numId w:val="14"/>
        </w:numPr>
        <w:ind w:left="0" w:firstLine="426"/>
        <w:jc w:val="both"/>
        <w:rPr>
          <w:b w:val="0"/>
          <w:lang w:val="en-US"/>
        </w:rPr>
      </w:pPr>
      <w:r w:rsidRPr="006063E7">
        <w:rPr>
          <w:b w:val="0"/>
        </w:rPr>
        <w:t>İngilizce Özet sayfasında sayfanın ilk satırında ortalı olarak</w:t>
      </w:r>
      <w:r w:rsidRPr="00791DC6">
        <w:t xml:space="preserve"> </w:t>
      </w:r>
      <w:bookmarkStart w:id="19" w:name="_Toc489373027"/>
      <w:r w:rsidRPr="007F1907">
        <w:rPr>
          <w:lang w:val="en-US"/>
        </w:rPr>
        <w:t>Abstract</w:t>
      </w:r>
      <w:bookmarkEnd w:id="19"/>
      <w:r w:rsidR="00D21E7B">
        <w:rPr>
          <w:lang w:val="en-US"/>
        </w:rPr>
        <w:t xml:space="preserve"> </w:t>
      </w:r>
      <w:r w:rsidRPr="00D21E7B">
        <w:rPr>
          <w:b w:val="0"/>
        </w:rPr>
        <w:t xml:space="preserve">başlığı kalın olacak şekilde yazılmalıdır. Yazı tipi Times New Roman ve yazı tipi boyutu 12 punto olmalıdır. </w:t>
      </w:r>
    </w:p>
    <w:p w14:paraId="5A89CEB5" w14:textId="0AC41DA0" w:rsidR="006063E7" w:rsidRDefault="008B0D30" w:rsidP="00D21E7B">
      <w:pPr>
        <w:pStyle w:val="ListeParagraf"/>
        <w:numPr>
          <w:ilvl w:val="0"/>
          <w:numId w:val="14"/>
        </w:numPr>
        <w:ind w:left="0" w:firstLine="426"/>
      </w:pPr>
      <w:r>
        <w:t>İngilizce Özet sayfasında Türkçe Özet sayfasında tezle ilgili olarak verilen tüm bilgilerin İngilizcesi yer almaktadır.</w:t>
      </w:r>
    </w:p>
    <w:p w14:paraId="6B5B2430" w14:textId="1BA3C001" w:rsidR="0003420C" w:rsidRDefault="008B0D30" w:rsidP="0003420C">
      <w:pPr>
        <w:pStyle w:val="ListeParagraf"/>
        <w:numPr>
          <w:ilvl w:val="0"/>
          <w:numId w:val="14"/>
        </w:numPr>
        <w:ind w:left="0" w:firstLine="426"/>
        <w:rPr>
          <w:rFonts w:eastAsia="Calibri" w:cs="Times New Roman"/>
          <w:szCs w:val="24"/>
        </w:rPr>
      </w:pPr>
      <w:r>
        <w:t xml:space="preserve">İngilizce </w:t>
      </w:r>
      <w:r w:rsidR="00EC65A4">
        <w:t xml:space="preserve">Özet sayfasının </w:t>
      </w:r>
      <w:r w:rsidR="00EC65A4">
        <w:rPr>
          <w:rFonts w:eastAsia="Calibri" w:cs="Times New Roman"/>
          <w:szCs w:val="24"/>
        </w:rPr>
        <w:t>sahip olması gereken biçimsel özellikleri Tez Yazım Şablonunda yer almaktadır.</w:t>
      </w:r>
    </w:p>
    <w:p w14:paraId="4983DA6E" w14:textId="2847FE7A" w:rsidR="0003420C" w:rsidRDefault="0003420C" w:rsidP="0003420C">
      <w:pPr>
        <w:rPr>
          <w:rFonts w:eastAsia="Calibri" w:cs="Times New Roman"/>
          <w:szCs w:val="24"/>
        </w:rPr>
      </w:pPr>
    </w:p>
    <w:p w14:paraId="6CFA4DC8" w14:textId="57E563B7" w:rsidR="0003420C" w:rsidRDefault="0003420C" w:rsidP="00F524E4">
      <w:pPr>
        <w:pStyle w:val="Balk2"/>
      </w:pPr>
      <w:r>
        <w:t>Tabloların Oluşturulması</w:t>
      </w:r>
    </w:p>
    <w:p w14:paraId="427D72AB" w14:textId="2D60BC34" w:rsidR="0003420C" w:rsidRDefault="0003420C" w:rsidP="00F524E4">
      <w:pPr>
        <w:pStyle w:val="ListeParagraf"/>
        <w:numPr>
          <w:ilvl w:val="0"/>
          <w:numId w:val="43"/>
        </w:numPr>
        <w:rPr>
          <w:rFonts w:eastAsia="Calibri" w:cs="Times New Roman"/>
          <w:szCs w:val="24"/>
        </w:rPr>
      </w:pPr>
      <w:r>
        <w:rPr>
          <w:rFonts w:eastAsia="Calibri" w:cs="Times New Roman"/>
          <w:szCs w:val="24"/>
        </w:rPr>
        <w:t xml:space="preserve">Metnin içindeki yerinden bağımsız olarak tablolar </w:t>
      </w:r>
      <w:r w:rsidR="00D61533">
        <w:rPr>
          <w:rFonts w:eastAsia="Calibri" w:cs="Times New Roman"/>
          <w:szCs w:val="24"/>
        </w:rPr>
        <w:t xml:space="preserve">ve şekiller </w:t>
      </w:r>
      <w:r>
        <w:rPr>
          <w:rFonts w:eastAsia="Calibri" w:cs="Times New Roman"/>
          <w:szCs w:val="24"/>
        </w:rPr>
        <w:t xml:space="preserve">her zaman </w:t>
      </w:r>
      <w:r w:rsidR="00F374D8">
        <w:rPr>
          <w:rFonts w:eastAsia="Calibri" w:cs="Times New Roman"/>
          <w:szCs w:val="24"/>
        </w:rPr>
        <w:t xml:space="preserve">iki yana yaslı </w:t>
      </w:r>
      <w:r>
        <w:rPr>
          <w:rFonts w:eastAsia="Calibri" w:cs="Times New Roman"/>
          <w:szCs w:val="24"/>
        </w:rPr>
        <w:t>yaslı biçimlendirilmelidir.</w:t>
      </w:r>
    </w:p>
    <w:p w14:paraId="4F8E834A" w14:textId="57F4A56B" w:rsidR="0003420C" w:rsidRDefault="0003420C" w:rsidP="00F524E4">
      <w:pPr>
        <w:pStyle w:val="ListeParagraf"/>
        <w:numPr>
          <w:ilvl w:val="0"/>
          <w:numId w:val="43"/>
        </w:numPr>
        <w:rPr>
          <w:rFonts w:eastAsia="Calibri" w:cs="Times New Roman"/>
          <w:szCs w:val="24"/>
        </w:rPr>
      </w:pPr>
      <w:r>
        <w:rPr>
          <w:rFonts w:eastAsia="Calibri" w:cs="Times New Roman"/>
          <w:szCs w:val="24"/>
        </w:rPr>
        <w:t>Tablolar mümkünse tek sayfaya sığacak şekilde yerleştirilmelidir; ancak bu mümkün değilse tablonun yayıl</w:t>
      </w:r>
      <w:r w:rsidR="00BC49AE">
        <w:rPr>
          <w:rFonts w:eastAsia="Calibri" w:cs="Times New Roman"/>
          <w:szCs w:val="24"/>
        </w:rPr>
        <w:t>dığı her sayfada başlık satırı</w:t>
      </w:r>
      <w:r>
        <w:rPr>
          <w:rFonts w:eastAsia="Calibri" w:cs="Times New Roman"/>
          <w:szCs w:val="24"/>
        </w:rPr>
        <w:t xml:space="preserve"> tekrar </w:t>
      </w:r>
      <w:r w:rsidR="00BC49AE">
        <w:rPr>
          <w:rFonts w:eastAsia="Calibri" w:cs="Times New Roman"/>
          <w:szCs w:val="24"/>
        </w:rPr>
        <w:t>edilmelidir</w:t>
      </w:r>
      <w:r>
        <w:rPr>
          <w:rFonts w:eastAsia="Calibri" w:cs="Times New Roman"/>
          <w:szCs w:val="24"/>
        </w:rPr>
        <w:t>.</w:t>
      </w:r>
    </w:p>
    <w:p w14:paraId="5F2CF552" w14:textId="7A8759C2" w:rsidR="0003420C" w:rsidRDefault="0003420C" w:rsidP="00F524E4">
      <w:pPr>
        <w:pStyle w:val="ListeParagraf"/>
        <w:numPr>
          <w:ilvl w:val="0"/>
          <w:numId w:val="43"/>
        </w:numPr>
        <w:rPr>
          <w:rFonts w:eastAsia="Calibri" w:cs="Times New Roman"/>
          <w:szCs w:val="24"/>
        </w:rPr>
      </w:pPr>
      <w:r>
        <w:rPr>
          <w:rFonts w:eastAsia="Calibri" w:cs="Times New Roman"/>
          <w:szCs w:val="24"/>
        </w:rPr>
        <w:t>Tablo</w:t>
      </w:r>
      <w:r w:rsidR="00D61533">
        <w:rPr>
          <w:rFonts w:eastAsia="Calibri" w:cs="Times New Roman"/>
          <w:szCs w:val="24"/>
        </w:rPr>
        <w:t xml:space="preserve"> </w:t>
      </w:r>
      <w:r>
        <w:rPr>
          <w:rFonts w:eastAsia="Calibri" w:cs="Times New Roman"/>
          <w:szCs w:val="24"/>
        </w:rPr>
        <w:t xml:space="preserve">ile aynı sayfada bir metin yer alıyor ise tablonun daha net görülebilmesi için tablo ile metin arasında iki satır boşluk </w:t>
      </w:r>
      <w:r w:rsidR="00BC49AE">
        <w:rPr>
          <w:rFonts w:eastAsia="Calibri" w:cs="Times New Roman"/>
          <w:szCs w:val="24"/>
        </w:rPr>
        <w:t>bırakılır</w:t>
      </w:r>
      <w:r>
        <w:rPr>
          <w:rFonts w:eastAsia="Calibri" w:cs="Times New Roman"/>
          <w:szCs w:val="24"/>
        </w:rPr>
        <w:t xml:space="preserve">. </w:t>
      </w:r>
    </w:p>
    <w:p w14:paraId="701BC766" w14:textId="77777777" w:rsidR="006045B6" w:rsidRDefault="00BC49AE" w:rsidP="00E035F9">
      <w:pPr>
        <w:pStyle w:val="ListeParagraf"/>
        <w:numPr>
          <w:ilvl w:val="0"/>
          <w:numId w:val="43"/>
        </w:numPr>
        <w:rPr>
          <w:rFonts w:eastAsia="Calibri" w:cs="Times New Roman"/>
          <w:szCs w:val="24"/>
        </w:rPr>
      </w:pPr>
      <w:r w:rsidRPr="006045B6">
        <w:rPr>
          <w:rFonts w:eastAsia="Calibri" w:cs="Times New Roman"/>
          <w:szCs w:val="24"/>
        </w:rPr>
        <w:t>T</w:t>
      </w:r>
      <w:r w:rsidR="00D61533" w:rsidRPr="006045B6">
        <w:rPr>
          <w:rFonts w:eastAsia="Calibri" w:cs="Times New Roman"/>
          <w:szCs w:val="24"/>
        </w:rPr>
        <w:t>ablo</w:t>
      </w:r>
      <w:r w:rsidRPr="006045B6">
        <w:rPr>
          <w:rFonts w:eastAsia="Calibri" w:cs="Times New Roman"/>
          <w:szCs w:val="24"/>
        </w:rPr>
        <w:t xml:space="preserve"> başka bir kaynaktan aynen ya da uyarlanarak alınmış ise hem tablo</w:t>
      </w:r>
      <w:r w:rsidR="00D61533" w:rsidRPr="006045B6">
        <w:rPr>
          <w:rFonts w:eastAsia="Calibri" w:cs="Times New Roman"/>
          <w:szCs w:val="24"/>
        </w:rPr>
        <w:t xml:space="preserve"> </w:t>
      </w:r>
      <w:r w:rsidRPr="006045B6">
        <w:rPr>
          <w:rFonts w:eastAsia="Calibri" w:cs="Times New Roman"/>
          <w:szCs w:val="24"/>
        </w:rPr>
        <w:t>notlarında hem de kaynakçada orijinal kaynağa atıf yapılır.</w:t>
      </w:r>
    </w:p>
    <w:p w14:paraId="6E4557E5" w14:textId="7CE4C9B9" w:rsidR="006045B6" w:rsidRPr="006045B6" w:rsidRDefault="006045B6" w:rsidP="00E035F9">
      <w:pPr>
        <w:pStyle w:val="ListeParagraf"/>
        <w:numPr>
          <w:ilvl w:val="0"/>
          <w:numId w:val="43"/>
        </w:numPr>
        <w:rPr>
          <w:rFonts w:eastAsia="Calibri" w:cs="Times New Roman"/>
          <w:szCs w:val="24"/>
        </w:rPr>
      </w:pPr>
      <w:r w:rsidRPr="006045B6">
        <w:rPr>
          <w:rFonts w:eastAsia="Calibri" w:cs="Times New Roman"/>
          <w:szCs w:val="24"/>
        </w:rPr>
        <w:t xml:space="preserve">Tablo dikey biçimde sığmayacak genişlikte ise, Tablonun yer aldığı sayfa yatay sayfa düzeninde kullanılmalıdır veya tabloya ekte yer verilmelidir. </w:t>
      </w:r>
    </w:p>
    <w:p w14:paraId="148347FD" w14:textId="06B9E0A7" w:rsidR="006045B6" w:rsidRDefault="006045B6" w:rsidP="006045B6">
      <w:pPr>
        <w:pStyle w:val="ListeParagraf"/>
        <w:numPr>
          <w:ilvl w:val="0"/>
          <w:numId w:val="43"/>
        </w:numPr>
        <w:rPr>
          <w:rFonts w:eastAsia="Calibri" w:cs="Times New Roman"/>
          <w:szCs w:val="24"/>
        </w:rPr>
      </w:pPr>
      <w:r>
        <w:rPr>
          <w:rFonts w:eastAsia="Calibri" w:cs="Times New Roman"/>
          <w:szCs w:val="24"/>
        </w:rPr>
        <w:t>Bölünmüş tablolarda Tablo numarası ve adı ikinci sayfada tekrarlanmaz. Yalnızca tabloyu anlaşılır hale getirecek üst başlık (ilgili verinin ait olduğu satır) eklenmelidir.</w:t>
      </w:r>
    </w:p>
    <w:p w14:paraId="235E32B2" w14:textId="796E66A2" w:rsidR="00BC49AE" w:rsidRDefault="00BC49AE" w:rsidP="00F524E4">
      <w:pPr>
        <w:pStyle w:val="ListeParagraf"/>
        <w:numPr>
          <w:ilvl w:val="0"/>
          <w:numId w:val="43"/>
        </w:numPr>
        <w:rPr>
          <w:rFonts w:eastAsia="Calibri" w:cs="Times New Roman"/>
          <w:szCs w:val="24"/>
        </w:rPr>
      </w:pPr>
      <w:r>
        <w:rPr>
          <w:rFonts w:eastAsia="Calibri" w:cs="Times New Roman"/>
          <w:szCs w:val="24"/>
        </w:rPr>
        <w:t xml:space="preserve">Tabloların ilk bileşeni </w:t>
      </w:r>
      <w:r w:rsidRPr="00F524E4">
        <w:rPr>
          <w:rFonts w:eastAsia="Calibri" w:cs="Times New Roman"/>
          <w:b/>
          <w:szCs w:val="24"/>
        </w:rPr>
        <w:t>tablo numarasıdır</w:t>
      </w:r>
      <w:r>
        <w:rPr>
          <w:rFonts w:eastAsia="Calibri" w:cs="Times New Roman"/>
          <w:szCs w:val="24"/>
        </w:rPr>
        <w:t xml:space="preserve">. Tablo numarası (örn. Tablo 4.1) tablonun üzerinde kalın font ile yazılır. </w:t>
      </w:r>
    </w:p>
    <w:p w14:paraId="4EB3BC83" w14:textId="14FE36AC" w:rsidR="00BC49AE" w:rsidRDefault="00BC49AE" w:rsidP="00F524E4">
      <w:pPr>
        <w:pStyle w:val="ListeParagraf"/>
        <w:numPr>
          <w:ilvl w:val="0"/>
          <w:numId w:val="43"/>
        </w:numPr>
        <w:rPr>
          <w:rFonts w:eastAsia="Calibri" w:cs="Times New Roman"/>
          <w:szCs w:val="24"/>
        </w:rPr>
      </w:pPr>
      <w:r>
        <w:rPr>
          <w:rFonts w:eastAsia="Calibri" w:cs="Times New Roman"/>
          <w:szCs w:val="24"/>
        </w:rPr>
        <w:t>T</w:t>
      </w:r>
      <w:r w:rsidR="00D61533">
        <w:rPr>
          <w:rFonts w:eastAsia="Calibri" w:cs="Times New Roman"/>
          <w:szCs w:val="24"/>
        </w:rPr>
        <w:t>abloların</w:t>
      </w:r>
      <w:r>
        <w:rPr>
          <w:rFonts w:eastAsia="Calibri" w:cs="Times New Roman"/>
          <w:szCs w:val="24"/>
        </w:rPr>
        <w:t xml:space="preserve"> ikinci bileşeni </w:t>
      </w:r>
      <w:r w:rsidRPr="00F524E4">
        <w:rPr>
          <w:rFonts w:eastAsia="Calibri" w:cs="Times New Roman"/>
          <w:b/>
          <w:szCs w:val="24"/>
        </w:rPr>
        <w:t>başlıktır</w:t>
      </w:r>
      <w:r>
        <w:rPr>
          <w:rFonts w:eastAsia="Calibri" w:cs="Times New Roman"/>
          <w:szCs w:val="24"/>
        </w:rPr>
        <w:t>. Tablo başlığı tablo numarasının alt satırın</w:t>
      </w:r>
      <w:r w:rsidR="00D61533">
        <w:rPr>
          <w:rFonts w:eastAsia="Calibri" w:cs="Times New Roman"/>
          <w:szCs w:val="24"/>
        </w:rPr>
        <w:t>a, italik yazı tipiyle yazılır.</w:t>
      </w:r>
    </w:p>
    <w:p w14:paraId="5E06CCC2" w14:textId="5D11EC01" w:rsidR="00BC49AE" w:rsidRDefault="00BC49AE" w:rsidP="00F524E4">
      <w:pPr>
        <w:pStyle w:val="ListeParagraf"/>
        <w:numPr>
          <w:ilvl w:val="0"/>
          <w:numId w:val="43"/>
        </w:numPr>
        <w:rPr>
          <w:rFonts w:eastAsia="Calibri" w:cs="Times New Roman"/>
          <w:szCs w:val="24"/>
        </w:rPr>
      </w:pPr>
      <w:r>
        <w:rPr>
          <w:rFonts w:eastAsia="Calibri" w:cs="Times New Roman"/>
          <w:szCs w:val="24"/>
        </w:rPr>
        <w:t xml:space="preserve">Tablo kenarlıkları, tablonun altında ve üstünde, sütun başlıklarının altında ve tablo anahtarının (notlarının) altında kullanılır. </w:t>
      </w:r>
    </w:p>
    <w:p w14:paraId="1397C08D" w14:textId="38FAE321" w:rsidR="00BC49AE" w:rsidRDefault="00BC49AE" w:rsidP="00F524E4">
      <w:pPr>
        <w:pStyle w:val="ListeParagraf"/>
        <w:numPr>
          <w:ilvl w:val="0"/>
          <w:numId w:val="43"/>
        </w:numPr>
        <w:rPr>
          <w:rFonts w:eastAsia="Calibri" w:cs="Times New Roman"/>
          <w:szCs w:val="24"/>
        </w:rPr>
      </w:pPr>
      <w:r>
        <w:rPr>
          <w:rFonts w:eastAsia="Calibri" w:cs="Times New Roman"/>
          <w:szCs w:val="24"/>
        </w:rPr>
        <w:t xml:space="preserve">Tablolarda kullanılan tüm özel semboller ve kısaltmalar için açıklamalar, tablo notunda verilir. </w:t>
      </w:r>
    </w:p>
    <w:p w14:paraId="0BE83CC3" w14:textId="6CC23BBC" w:rsidR="00BC49AE" w:rsidRPr="00F524E4" w:rsidRDefault="00BC49AE" w:rsidP="00F524E4">
      <w:pPr>
        <w:pStyle w:val="ListeParagraf"/>
        <w:numPr>
          <w:ilvl w:val="0"/>
          <w:numId w:val="43"/>
        </w:numPr>
        <w:rPr>
          <w:rFonts w:eastAsia="Calibri" w:cs="Times New Roman"/>
          <w:szCs w:val="24"/>
        </w:rPr>
      </w:pPr>
      <w:r>
        <w:rPr>
          <w:rFonts w:eastAsia="Calibri" w:cs="Times New Roman"/>
          <w:szCs w:val="24"/>
        </w:rPr>
        <w:lastRenderedPageBreak/>
        <w:t>Zorunlu hallerde tablo içindeki metinlerde yazı boyutu 10 puntoya kadar küçültülebilir.</w:t>
      </w:r>
    </w:p>
    <w:p w14:paraId="6B09474B" w14:textId="7516EDF1" w:rsidR="0003420C" w:rsidRDefault="0003420C" w:rsidP="00F524E4">
      <w:pPr>
        <w:pStyle w:val="ListeParagraf"/>
        <w:numPr>
          <w:ilvl w:val="0"/>
          <w:numId w:val="43"/>
        </w:numPr>
        <w:rPr>
          <w:rFonts w:eastAsia="Calibri" w:cs="Times New Roman"/>
          <w:szCs w:val="24"/>
        </w:rPr>
      </w:pPr>
      <w:r>
        <w:rPr>
          <w:rFonts w:eastAsia="Calibri" w:cs="Times New Roman"/>
          <w:szCs w:val="24"/>
        </w:rPr>
        <w:t>Metin içinde tablolardan söz edilmesi gereken yerlerde, tabloya mutlaka numarasıyla atıf yapılmalıdır. Örneğin tezin üçüncü bölümü olan yöntem bölümünde kullanılan tabloya ilişkin bir açıklama yapılmak istendiğinde “Tablo 3.1’de gösterildiği gibi”  ya da “Elde edilen veriler Tablo 3.4’te özetlenmektedir.” şeklinde atıflar kullanılmalıdır.</w:t>
      </w:r>
    </w:p>
    <w:p w14:paraId="32DDCEF6" w14:textId="4D884E09" w:rsidR="00D61533" w:rsidRDefault="00D61533" w:rsidP="00F524E4">
      <w:pPr>
        <w:pStyle w:val="ListeParagraf"/>
        <w:numPr>
          <w:ilvl w:val="0"/>
          <w:numId w:val="43"/>
        </w:numPr>
        <w:rPr>
          <w:rFonts w:eastAsia="Calibri" w:cs="Times New Roman"/>
          <w:szCs w:val="24"/>
        </w:rPr>
      </w:pPr>
      <w:r>
        <w:rPr>
          <w:rFonts w:eastAsia="Calibri" w:cs="Times New Roman"/>
          <w:szCs w:val="24"/>
        </w:rPr>
        <w:t>Açıklanan kurallarla ilgili örnek tablo, tez yazım şablonunda gösterilmiştir.</w:t>
      </w:r>
    </w:p>
    <w:p w14:paraId="01269374" w14:textId="77777777" w:rsidR="00FF65EE" w:rsidRDefault="00FF65EE" w:rsidP="00FF65EE">
      <w:pPr>
        <w:pStyle w:val="ListeParagraf"/>
        <w:ind w:firstLine="0"/>
        <w:rPr>
          <w:rFonts w:eastAsia="Calibri" w:cs="Times New Roman"/>
          <w:szCs w:val="24"/>
        </w:rPr>
      </w:pPr>
    </w:p>
    <w:p w14:paraId="0C70B56C" w14:textId="5CD8AC87" w:rsidR="00D61533" w:rsidRDefault="00D61533" w:rsidP="00F524E4">
      <w:pPr>
        <w:pStyle w:val="Balk2"/>
      </w:pPr>
      <w:r>
        <w:t xml:space="preserve">Şekillerin Oluşturulması </w:t>
      </w:r>
    </w:p>
    <w:p w14:paraId="7A98A2B5" w14:textId="67315AAD" w:rsidR="00D61533" w:rsidRDefault="00D61533" w:rsidP="00D61533">
      <w:pPr>
        <w:pStyle w:val="ListeParagraf"/>
        <w:numPr>
          <w:ilvl w:val="0"/>
          <w:numId w:val="43"/>
        </w:numPr>
        <w:rPr>
          <w:rFonts w:eastAsia="Calibri" w:cs="Times New Roman"/>
          <w:szCs w:val="24"/>
        </w:rPr>
      </w:pPr>
      <w:r>
        <w:rPr>
          <w:rFonts w:eastAsia="Calibri" w:cs="Times New Roman"/>
          <w:szCs w:val="24"/>
        </w:rPr>
        <w:t xml:space="preserve">Metnin içindeki yerinden bağımsız olarak şekiller her zaman </w:t>
      </w:r>
      <w:r w:rsidR="00F374D8">
        <w:rPr>
          <w:rFonts w:eastAsia="Calibri" w:cs="Times New Roman"/>
          <w:szCs w:val="24"/>
        </w:rPr>
        <w:t>iki yana</w:t>
      </w:r>
      <w:r>
        <w:rPr>
          <w:rFonts w:eastAsia="Calibri" w:cs="Times New Roman"/>
          <w:szCs w:val="24"/>
        </w:rPr>
        <w:t xml:space="preserve"> yaslı biçimlendirilmelidir.</w:t>
      </w:r>
    </w:p>
    <w:p w14:paraId="39F8BE8C" w14:textId="4C823FAF" w:rsidR="00D61533" w:rsidRDefault="00D61533" w:rsidP="00D61533">
      <w:pPr>
        <w:pStyle w:val="ListeParagraf"/>
        <w:numPr>
          <w:ilvl w:val="0"/>
          <w:numId w:val="43"/>
        </w:numPr>
        <w:rPr>
          <w:rFonts w:eastAsia="Calibri" w:cs="Times New Roman"/>
          <w:szCs w:val="24"/>
        </w:rPr>
      </w:pPr>
      <w:r>
        <w:rPr>
          <w:rFonts w:eastAsia="Calibri" w:cs="Times New Roman"/>
          <w:szCs w:val="24"/>
        </w:rPr>
        <w:t xml:space="preserve">Şekil ile aynı sayfada bir metin yer alıyor ise şeklin daha net görülebilmesi için şekil ile metin arasında iki satır boşluk bırakılır. </w:t>
      </w:r>
    </w:p>
    <w:p w14:paraId="16B2C8A5" w14:textId="0C47F774" w:rsidR="00D61533" w:rsidRDefault="00D61533" w:rsidP="00D61533">
      <w:pPr>
        <w:pStyle w:val="ListeParagraf"/>
        <w:numPr>
          <w:ilvl w:val="0"/>
          <w:numId w:val="43"/>
        </w:numPr>
        <w:rPr>
          <w:rFonts w:eastAsia="Calibri" w:cs="Times New Roman"/>
          <w:szCs w:val="24"/>
        </w:rPr>
      </w:pPr>
      <w:r>
        <w:rPr>
          <w:rFonts w:eastAsia="Calibri" w:cs="Times New Roman"/>
          <w:szCs w:val="24"/>
        </w:rPr>
        <w:t>Şekiller başka bir kaynaktan aynen ya da uyarlanarak alınmış ise hem şekil notlarında hem de kaynakçada orijinal kaynağa atıf yapılır.</w:t>
      </w:r>
    </w:p>
    <w:p w14:paraId="63C815DD" w14:textId="23E7C112" w:rsidR="00D61533" w:rsidRDefault="00D61533" w:rsidP="00D61533">
      <w:pPr>
        <w:pStyle w:val="ListeParagraf"/>
        <w:numPr>
          <w:ilvl w:val="0"/>
          <w:numId w:val="43"/>
        </w:numPr>
        <w:rPr>
          <w:rFonts w:eastAsia="Calibri" w:cs="Times New Roman"/>
          <w:szCs w:val="24"/>
        </w:rPr>
      </w:pPr>
      <w:r>
        <w:rPr>
          <w:rFonts w:eastAsia="Calibri" w:cs="Times New Roman"/>
          <w:szCs w:val="24"/>
        </w:rPr>
        <w:t xml:space="preserve">Şekillerin ilk bileşeni </w:t>
      </w:r>
      <w:r>
        <w:rPr>
          <w:rFonts w:eastAsia="Calibri" w:cs="Times New Roman"/>
          <w:b/>
          <w:szCs w:val="24"/>
        </w:rPr>
        <w:t>şekil</w:t>
      </w:r>
      <w:r w:rsidRPr="00B70E7C">
        <w:rPr>
          <w:rFonts w:eastAsia="Calibri" w:cs="Times New Roman"/>
          <w:b/>
          <w:szCs w:val="24"/>
        </w:rPr>
        <w:t xml:space="preserve"> numarasıdır</w:t>
      </w:r>
      <w:r>
        <w:rPr>
          <w:rFonts w:eastAsia="Calibri" w:cs="Times New Roman"/>
          <w:szCs w:val="24"/>
        </w:rPr>
        <w:t xml:space="preserve">. Şekil numarası (örn. Şekil 3.2) şeklin üzerinde kalın font ile yazılır. </w:t>
      </w:r>
    </w:p>
    <w:p w14:paraId="0DFBBAC5" w14:textId="10E71ACE" w:rsidR="00D61533" w:rsidRDefault="00D61533" w:rsidP="00D61533">
      <w:pPr>
        <w:pStyle w:val="ListeParagraf"/>
        <w:numPr>
          <w:ilvl w:val="0"/>
          <w:numId w:val="43"/>
        </w:numPr>
        <w:rPr>
          <w:rFonts w:eastAsia="Calibri" w:cs="Times New Roman"/>
          <w:szCs w:val="24"/>
        </w:rPr>
      </w:pPr>
      <w:r>
        <w:rPr>
          <w:rFonts w:eastAsia="Calibri" w:cs="Times New Roman"/>
          <w:szCs w:val="24"/>
        </w:rPr>
        <w:t xml:space="preserve">Şekillerin ikinci bileşeni </w:t>
      </w:r>
      <w:r w:rsidRPr="00B70E7C">
        <w:rPr>
          <w:rFonts w:eastAsia="Calibri" w:cs="Times New Roman"/>
          <w:b/>
          <w:szCs w:val="24"/>
        </w:rPr>
        <w:t>başlıktır</w:t>
      </w:r>
      <w:r>
        <w:rPr>
          <w:rFonts w:eastAsia="Calibri" w:cs="Times New Roman"/>
          <w:szCs w:val="24"/>
        </w:rPr>
        <w:t xml:space="preserve">. Şekil başlığı şekil numarasının alt satırına, italik yazı tipiyle yazılır. </w:t>
      </w:r>
    </w:p>
    <w:p w14:paraId="1971EE81" w14:textId="13744305" w:rsidR="00D61533" w:rsidRDefault="00D61533" w:rsidP="00D61533">
      <w:pPr>
        <w:pStyle w:val="ListeParagraf"/>
        <w:numPr>
          <w:ilvl w:val="0"/>
          <w:numId w:val="43"/>
        </w:numPr>
        <w:rPr>
          <w:rFonts w:eastAsia="Calibri" w:cs="Times New Roman"/>
          <w:szCs w:val="24"/>
        </w:rPr>
      </w:pPr>
      <w:r>
        <w:rPr>
          <w:rFonts w:eastAsia="Calibri" w:cs="Times New Roman"/>
          <w:szCs w:val="24"/>
        </w:rPr>
        <w:t>Metin içinde şekillerden söz edilmesi gereken yerlerde, şekle mutlaka numarasıyla atıf yapılmalıdır. Örneğin tezin ikinci bölümü olan kavramsal/kuramsal çerçeve bölümünde kullanılan şekle ilişkin bir açıklama yapılmak istendiğinde “Şekil 2.1’de gösterildiği gibi”  şeklinde atıflar kullanılmalıdır.</w:t>
      </w:r>
    </w:p>
    <w:p w14:paraId="6E3BCCC3" w14:textId="08DC5975" w:rsidR="00D61533" w:rsidRDefault="00D61533" w:rsidP="00D61533">
      <w:pPr>
        <w:pStyle w:val="ListeParagraf"/>
        <w:numPr>
          <w:ilvl w:val="0"/>
          <w:numId w:val="43"/>
        </w:numPr>
        <w:rPr>
          <w:rFonts w:eastAsia="Calibri" w:cs="Times New Roman"/>
          <w:szCs w:val="24"/>
        </w:rPr>
      </w:pPr>
      <w:r>
        <w:rPr>
          <w:rFonts w:eastAsia="Calibri" w:cs="Times New Roman"/>
          <w:szCs w:val="24"/>
        </w:rPr>
        <w:t>Tezde fotoğraflar, video görüntülerinden kesitler gibi farklı görseller kullanılacak ise bunların hepsi Şekil olarak kabul edilmeli ve burada belirtilen kurallara göre gösterilmelidir.</w:t>
      </w:r>
    </w:p>
    <w:p w14:paraId="42D7909F" w14:textId="37D6DE74" w:rsidR="00D61533" w:rsidRPr="00B70E7C" w:rsidRDefault="00D61533" w:rsidP="00D61533">
      <w:pPr>
        <w:pStyle w:val="ListeParagraf"/>
        <w:numPr>
          <w:ilvl w:val="0"/>
          <w:numId w:val="43"/>
        </w:numPr>
        <w:rPr>
          <w:rFonts w:eastAsia="Calibri" w:cs="Times New Roman"/>
          <w:szCs w:val="24"/>
        </w:rPr>
      </w:pPr>
      <w:r>
        <w:rPr>
          <w:rFonts w:eastAsia="Calibri" w:cs="Times New Roman"/>
          <w:szCs w:val="24"/>
        </w:rPr>
        <w:t>Açıklanan kurallarla ilgili örnek şekil, tez yazım şablonunda gösterilmiştir.</w:t>
      </w:r>
    </w:p>
    <w:p w14:paraId="7F5FA4BC" w14:textId="77777777" w:rsidR="00D61533" w:rsidRPr="00D61533" w:rsidRDefault="00D61533" w:rsidP="00D61533"/>
    <w:p w14:paraId="70742305" w14:textId="77777777" w:rsidR="00797AFB" w:rsidRPr="00797AFB" w:rsidRDefault="00797AFB" w:rsidP="00EC65A4">
      <w:pPr>
        <w:pStyle w:val="b"/>
        <w:jc w:val="both"/>
      </w:pPr>
    </w:p>
    <w:p w14:paraId="327078D1" w14:textId="44151D81" w:rsidR="00797AFB" w:rsidRDefault="00787962" w:rsidP="00FB1229">
      <w:pPr>
        <w:pStyle w:val="Balk1"/>
      </w:pPr>
      <w:bookmarkStart w:id="20" w:name="_Toc56000172"/>
      <w:r>
        <w:t>BİRİNCİ BÖLÜM</w:t>
      </w:r>
      <w:bookmarkEnd w:id="20"/>
    </w:p>
    <w:p w14:paraId="7919C82F" w14:textId="77777777" w:rsidR="00A66D8C" w:rsidRPr="00A66D8C" w:rsidRDefault="00A66D8C" w:rsidP="00A66D8C"/>
    <w:p w14:paraId="1FD7C976" w14:textId="77777777" w:rsidR="00EC65A4" w:rsidRDefault="00EC65A4" w:rsidP="00D21E7B">
      <w:pPr>
        <w:pStyle w:val="ListeParagraf"/>
        <w:numPr>
          <w:ilvl w:val="0"/>
          <w:numId w:val="2"/>
        </w:numPr>
        <w:ind w:left="0" w:firstLine="426"/>
      </w:pPr>
      <w:r>
        <w:t>İngilizce Özet sayfasından hemen sonra tezin birinci bölümü yer almaktadır.</w:t>
      </w:r>
    </w:p>
    <w:p w14:paraId="34587E0C" w14:textId="77777777" w:rsidR="00797AFB" w:rsidRPr="005140A3" w:rsidRDefault="00797AFB" w:rsidP="00D21E7B">
      <w:pPr>
        <w:pStyle w:val="ListeParagraf"/>
        <w:numPr>
          <w:ilvl w:val="0"/>
          <w:numId w:val="2"/>
        </w:numPr>
        <w:ind w:left="0" w:firstLine="426"/>
      </w:pPr>
      <w:r>
        <w:t xml:space="preserve">Tezin </w:t>
      </w:r>
      <w:r w:rsidRPr="005140A3">
        <w:t>birinci bölümü tez</w:t>
      </w:r>
      <w:r>
        <w:t xml:space="preserve">de </w:t>
      </w:r>
      <w:r w:rsidRPr="005140A3">
        <w:t xml:space="preserve">araştırılan problem durumu, araştırmanın önemi ve amacı gibi </w:t>
      </w:r>
      <w:r>
        <w:t>tezin</w:t>
      </w:r>
      <w:r w:rsidRPr="005140A3">
        <w:t xml:space="preserve"> temel unsurlarını açıklayan bölümdür. </w:t>
      </w:r>
    </w:p>
    <w:p w14:paraId="41E86574" w14:textId="77777777" w:rsidR="00797AFB" w:rsidRPr="005140A3" w:rsidRDefault="00797AFB" w:rsidP="00D21E7B">
      <w:pPr>
        <w:pStyle w:val="ListeParagraf"/>
        <w:numPr>
          <w:ilvl w:val="0"/>
          <w:numId w:val="2"/>
        </w:numPr>
        <w:ind w:left="0" w:firstLine="426"/>
      </w:pPr>
      <w:r w:rsidRPr="005140A3">
        <w:lastRenderedPageBreak/>
        <w:t xml:space="preserve">Sayfanın ilk satırında ortalı olarak </w:t>
      </w:r>
      <w:r w:rsidRPr="005140A3">
        <w:rPr>
          <w:b/>
        </w:rPr>
        <w:t>BİRİNCİ BÖLÜM</w:t>
      </w:r>
      <w:r w:rsidRPr="005140A3">
        <w:t xml:space="preserve"> başlığı kalın olacak şekilde yazılmalı ve sonrasında bir satır boşluk bırakılarak </w:t>
      </w:r>
      <w:r w:rsidRPr="005140A3">
        <w:rPr>
          <w:b/>
        </w:rPr>
        <w:t>1. Giriş</w:t>
      </w:r>
      <w:r w:rsidRPr="005140A3">
        <w:t xml:space="preserve"> başlığı kalın ve ortalı olacak şekilde yazılmalıdır. </w:t>
      </w:r>
    </w:p>
    <w:p w14:paraId="0B88FDD8" w14:textId="77777777" w:rsidR="00797AFB" w:rsidRPr="005140A3" w:rsidRDefault="00797AFB" w:rsidP="00D21E7B">
      <w:pPr>
        <w:pStyle w:val="ListeParagraf"/>
        <w:numPr>
          <w:ilvl w:val="0"/>
          <w:numId w:val="2"/>
        </w:numPr>
        <w:ind w:left="0" w:firstLine="426"/>
      </w:pPr>
      <w:r w:rsidRPr="004E65EC">
        <w:t>1. Giriş</w:t>
      </w:r>
      <w:r w:rsidRPr="005140A3">
        <w:t xml:space="preserve"> başlığından sonra bir satır boşluk bırakılmalı ve birinci bölüme kısa bir giriş yapılmalıdır. Örnek bir giriş kısmı:</w:t>
      </w:r>
    </w:p>
    <w:p w14:paraId="217EEDC2" w14:textId="77777777" w:rsidR="00797AFB" w:rsidRPr="005140A3" w:rsidRDefault="00797AFB" w:rsidP="00D21E7B">
      <w:pPr>
        <w:pStyle w:val="ListeParagraf"/>
        <w:ind w:left="0" w:firstLine="426"/>
      </w:pPr>
    </w:p>
    <w:p w14:paraId="1D73FE5A" w14:textId="77777777" w:rsidR="00797AFB" w:rsidRPr="005140A3" w:rsidRDefault="00797AFB" w:rsidP="00787962">
      <w:pPr>
        <w:ind w:left="426" w:firstLine="0"/>
      </w:pPr>
      <w:r>
        <w:t>“</w:t>
      </w:r>
      <w:r w:rsidRPr="005140A3">
        <w:t xml:space="preserve">Akran destekli öğrenme stratejilerinin okuma güçlüğü olan ilkokul öğrencilerinin okuduğunu anlama becerilerine etkisinin incelendiği bu </w:t>
      </w:r>
      <w:r>
        <w:t xml:space="preserve">tezin </w:t>
      </w:r>
      <w:r w:rsidRPr="005140A3">
        <w:t xml:space="preserve">birinci bölümünde </w:t>
      </w:r>
      <w:r>
        <w:t xml:space="preserve">tezin </w:t>
      </w:r>
      <w:r w:rsidRPr="005140A3">
        <w:t xml:space="preserve">konusuyla ilgili problem durum özetlenecek ve araştırmanın amacı ve önemi açıklanacaktır. Ayrıca </w:t>
      </w:r>
      <w:r>
        <w:t xml:space="preserve">tezin </w:t>
      </w:r>
      <w:r w:rsidRPr="005140A3">
        <w:t>sayıltıları ve sınırlılıkları belirtilecek</w:t>
      </w:r>
      <w:r>
        <w:t>tir.”</w:t>
      </w:r>
    </w:p>
    <w:p w14:paraId="05F17221" w14:textId="77777777" w:rsidR="00797AFB" w:rsidRPr="005140A3" w:rsidRDefault="00797AFB" w:rsidP="00797AFB"/>
    <w:p w14:paraId="1AB40EA4" w14:textId="7D0A57D2" w:rsidR="00797AFB" w:rsidRDefault="00797AFB" w:rsidP="00D21E7B">
      <w:pPr>
        <w:pStyle w:val="ListeParagraf"/>
        <w:numPr>
          <w:ilvl w:val="0"/>
          <w:numId w:val="2"/>
        </w:numPr>
        <w:ind w:left="0" w:firstLine="426"/>
      </w:pPr>
      <w:r w:rsidRPr="005140A3">
        <w:t xml:space="preserve">Kısa bir girişten sonra </w:t>
      </w:r>
      <w:r>
        <w:t xml:space="preserve">tezin </w:t>
      </w:r>
      <w:r w:rsidRPr="005140A3">
        <w:t>problem durumu, araştırma</w:t>
      </w:r>
      <w:r>
        <w:t xml:space="preserve">nın önemi, varsayım/sayıltılar, </w:t>
      </w:r>
      <w:r w:rsidRPr="005140A3">
        <w:t>sınırlılıklar</w:t>
      </w:r>
      <w:r>
        <w:t xml:space="preserve">, tanımlar </w:t>
      </w:r>
      <w:r w:rsidRPr="005140A3">
        <w:t xml:space="preserve">gibi </w:t>
      </w:r>
      <w:r>
        <w:t xml:space="preserve">tezin </w:t>
      </w:r>
      <w:r w:rsidRPr="005140A3">
        <w:t xml:space="preserve">temel unsurları sırasıyla açıklanmalıdır. </w:t>
      </w:r>
      <w:r>
        <w:t>Tezde kullanılan kısa</w:t>
      </w:r>
      <w:r w:rsidR="00F823EB">
        <w:t>l</w:t>
      </w:r>
      <w:r>
        <w:t xml:space="preserve">tmalar ayrı bir başlık şeklinde bu bölümde verilmelidir.  </w:t>
      </w:r>
      <w:r w:rsidRPr="005140A3">
        <w:t xml:space="preserve">Bu bölümdeki başlıklar </w:t>
      </w:r>
      <w:r>
        <w:t>tez önerisinin</w:t>
      </w:r>
      <w:r w:rsidRPr="005140A3">
        <w:t xml:space="preserve"> yöntemine ve içeriğine göre değişiklik gösterebilir. Başlık seviyeleri konusunda genel yazım kuralları kısmını inceleyiniz.</w:t>
      </w:r>
    </w:p>
    <w:p w14:paraId="10D80722" w14:textId="77777777" w:rsidR="00C84766" w:rsidRDefault="00C84766" w:rsidP="00C84766">
      <w:pPr>
        <w:pStyle w:val="ListeParagraf"/>
        <w:ind w:left="426" w:firstLine="0"/>
      </w:pPr>
    </w:p>
    <w:p w14:paraId="3EB01D5B" w14:textId="13938CEA" w:rsidR="00FB1229" w:rsidRDefault="00FB1229" w:rsidP="002D4FBC">
      <w:pPr>
        <w:pStyle w:val="Balk2"/>
      </w:pPr>
      <w:bookmarkStart w:id="21" w:name="_Toc56000173"/>
      <w:r>
        <w:t>Araştırmanın Amacı Konusunda Örnek</w:t>
      </w:r>
      <w:bookmarkEnd w:id="21"/>
      <w:r w:rsidRPr="00797AFB">
        <w:t xml:space="preserve"> </w:t>
      </w:r>
    </w:p>
    <w:p w14:paraId="69048ECA" w14:textId="77777777" w:rsidR="00797AFB" w:rsidRPr="005140A3" w:rsidRDefault="00797AFB" w:rsidP="00FB1229">
      <w:pPr>
        <w:ind w:left="426" w:hanging="425"/>
        <w:rPr>
          <w:u w:val="single"/>
        </w:rPr>
      </w:pPr>
      <w:r w:rsidRPr="005140A3">
        <w:rPr>
          <w:u w:val="single"/>
        </w:rPr>
        <w:t>Örnek:</w:t>
      </w:r>
    </w:p>
    <w:p w14:paraId="6EE6CA33" w14:textId="77777777" w:rsidR="00797AFB" w:rsidRPr="005140A3" w:rsidRDefault="00797AFB" w:rsidP="003E0659">
      <w:pPr>
        <w:ind w:left="426" w:firstLine="0"/>
      </w:pPr>
      <w:r w:rsidRPr="005140A3">
        <w:t xml:space="preserve">Araştırmanın amacı; </w:t>
      </w:r>
      <w:r>
        <w:t>matematik</w:t>
      </w:r>
      <w:r w:rsidRPr="005140A3">
        <w:t xml:space="preserve"> eğitiminde </w:t>
      </w:r>
      <w:r>
        <w:t>akran</w:t>
      </w:r>
      <w:r w:rsidRPr="005140A3">
        <w:t xml:space="preserve"> odaklı öğretim yönteminin öğrencilerin problem çözme ve </w:t>
      </w:r>
      <w:r>
        <w:t>matematik okuryazarlık</w:t>
      </w:r>
      <w:r w:rsidRPr="005140A3">
        <w:t xml:space="preserve"> becerilerinin gelişimine etkisini araştırmaktır.</w:t>
      </w:r>
    </w:p>
    <w:p w14:paraId="26E7F92B" w14:textId="77777777" w:rsidR="00797AFB" w:rsidRPr="005140A3" w:rsidRDefault="00797AFB" w:rsidP="00FB1229">
      <w:pPr>
        <w:ind w:left="426" w:hanging="425"/>
      </w:pPr>
    </w:p>
    <w:p w14:paraId="2C4EBD2A" w14:textId="77777777" w:rsidR="00797AFB" w:rsidRPr="005140A3" w:rsidRDefault="00797AFB" w:rsidP="00FB1229">
      <w:pPr>
        <w:ind w:left="426" w:hanging="425"/>
        <w:rPr>
          <w:u w:val="single"/>
        </w:rPr>
      </w:pPr>
      <w:r w:rsidRPr="005140A3">
        <w:rPr>
          <w:u w:val="single"/>
        </w:rPr>
        <w:t>Kaynak:</w:t>
      </w:r>
    </w:p>
    <w:p w14:paraId="63BBC63A" w14:textId="77777777" w:rsidR="00797AFB" w:rsidRDefault="00797AFB" w:rsidP="003E0659">
      <w:pPr>
        <w:ind w:left="426" w:firstLine="0"/>
      </w:pPr>
      <w:r w:rsidRPr="002340DB">
        <w:t xml:space="preserve">Kavram, Y. (2016). </w:t>
      </w:r>
      <w:r w:rsidRPr="002340DB">
        <w:rPr>
          <w:i/>
        </w:rPr>
        <w:t>Matematik eğitiminde akran odaklı öğretimin öğrencilerin problem çözme ve matematik okuryazarlık becerilerine etkisi</w:t>
      </w:r>
      <w:r w:rsidRPr="002340DB">
        <w:t xml:space="preserve"> (Yayınlanmamış yüksek lisans tezi). Eskişehir Osmangazi Üniversitesi, Eskişehir.</w:t>
      </w:r>
    </w:p>
    <w:p w14:paraId="35B09456" w14:textId="54E12E0F" w:rsidR="00797AFB" w:rsidRDefault="00797AFB" w:rsidP="00797AFB">
      <w:pPr>
        <w:ind w:left="709" w:hanging="709"/>
      </w:pPr>
    </w:p>
    <w:p w14:paraId="3229E4CD" w14:textId="03EC014A" w:rsidR="00797AFB" w:rsidRPr="005140A3" w:rsidRDefault="003E0659" w:rsidP="002D4FBC">
      <w:pPr>
        <w:pStyle w:val="Balk2"/>
      </w:pPr>
      <w:bookmarkStart w:id="22" w:name="_Toc56000174"/>
      <w:r>
        <w:t>Araştırmanın Önemi Konusunda Örnek</w:t>
      </w:r>
      <w:bookmarkEnd w:id="22"/>
      <w:r w:rsidRPr="00797AFB">
        <w:t xml:space="preserve"> </w:t>
      </w:r>
    </w:p>
    <w:p w14:paraId="0C3B4A5E" w14:textId="77777777" w:rsidR="00797AFB" w:rsidRPr="005140A3" w:rsidRDefault="00797AFB" w:rsidP="003E0659">
      <w:pPr>
        <w:ind w:left="426" w:hanging="426"/>
        <w:rPr>
          <w:u w:val="single"/>
        </w:rPr>
      </w:pPr>
      <w:r w:rsidRPr="005140A3">
        <w:rPr>
          <w:u w:val="single"/>
        </w:rPr>
        <w:t>Örnek:</w:t>
      </w:r>
    </w:p>
    <w:p w14:paraId="59A0ACF9" w14:textId="77777777" w:rsidR="00797AFB" w:rsidRPr="005140A3" w:rsidRDefault="00797AFB" w:rsidP="003E0659">
      <w:pPr>
        <w:ind w:left="426" w:firstLine="0"/>
      </w:pPr>
      <w:r w:rsidRPr="005140A3">
        <w:t xml:space="preserve">Bu araştırmanın, </w:t>
      </w:r>
      <w:r>
        <w:t xml:space="preserve">matematik </w:t>
      </w:r>
      <w:r w:rsidRPr="005140A3">
        <w:t>eğitimin</w:t>
      </w:r>
      <w:r>
        <w:t>in</w:t>
      </w:r>
      <w:r w:rsidRPr="005140A3">
        <w:t xml:space="preserve"> kalitesinin artırılmasına yardımcı olabileceğine, öğretmenlere uygulayabilecekleri öğretim yöntem ve teknikleri açısından fikir verebileceğine ve böylece öğrencilerin </w:t>
      </w:r>
      <w:r>
        <w:t>problem çözme</w:t>
      </w:r>
      <w:r w:rsidRPr="005140A3">
        <w:t xml:space="preserve"> ve </w:t>
      </w:r>
      <w:r>
        <w:t>matematik okuryazarlık</w:t>
      </w:r>
      <w:r w:rsidRPr="005140A3">
        <w:t xml:space="preserve"> becerilerini geliştirebileceğine inanılmaktadır.</w:t>
      </w:r>
    </w:p>
    <w:p w14:paraId="0418A879" w14:textId="77777777" w:rsidR="00797AFB" w:rsidRPr="005140A3" w:rsidRDefault="00797AFB" w:rsidP="003E0659">
      <w:pPr>
        <w:ind w:left="426" w:firstLine="0"/>
      </w:pPr>
      <w:r w:rsidRPr="005140A3">
        <w:lastRenderedPageBreak/>
        <w:t xml:space="preserve">Bu </w:t>
      </w:r>
      <w:r>
        <w:t>deneysel</w:t>
      </w:r>
      <w:r w:rsidRPr="005140A3">
        <w:t xml:space="preserve"> çalışmasının, literatüre katkıda bulunacağı ve bundan sonraki çalışmalara ışık tutacağı düşünülmektedir.</w:t>
      </w:r>
    </w:p>
    <w:p w14:paraId="4103DF88" w14:textId="639A27F5" w:rsidR="00797AFB" w:rsidRDefault="00797AFB" w:rsidP="003E0659">
      <w:pPr>
        <w:ind w:left="426" w:hanging="426"/>
      </w:pPr>
    </w:p>
    <w:p w14:paraId="4CA33960" w14:textId="77777777" w:rsidR="00797AFB" w:rsidRPr="005140A3" w:rsidRDefault="00797AFB" w:rsidP="003E0659">
      <w:pPr>
        <w:ind w:left="426" w:hanging="426"/>
        <w:rPr>
          <w:u w:val="single"/>
        </w:rPr>
      </w:pPr>
      <w:r w:rsidRPr="005140A3">
        <w:rPr>
          <w:u w:val="single"/>
        </w:rPr>
        <w:t>Kaynak:</w:t>
      </w:r>
    </w:p>
    <w:p w14:paraId="2CDCF0F7" w14:textId="14A86F33" w:rsidR="00797AFB" w:rsidRDefault="00797AFB" w:rsidP="003E0659">
      <w:pPr>
        <w:ind w:left="426" w:firstLine="0"/>
      </w:pPr>
      <w:r w:rsidRPr="002340DB">
        <w:t xml:space="preserve">Kavram, Y. (2016). </w:t>
      </w:r>
      <w:r w:rsidRPr="002340DB">
        <w:rPr>
          <w:i/>
        </w:rPr>
        <w:t>Matematik eğitiminde akran odaklı öğretimin öğrencilerin problem çözme ve matematik okuryazarlık becerilerine etkisi</w:t>
      </w:r>
      <w:r w:rsidRPr="002340DB">
        <w:t xml:space="preserve"> (Yayınlanmamış yüksek lisans tezi). Eskişehir Osmangazi Üniversitesi, Eskişehir.</w:t>
      </w:r>
    </w:p>
    <w:p w14:paraId="1CBEBAE4" w14:textId="6D50C12A" w:rsidR="003E0659" w:rsidRDefault="003E0659" w:rsidP="003E0659">
      <w:pPr>
        <w:ind w:left="426" w:firstLine="0"/>
      </w:pPr>
    </w:p>
    <w:p w14:paraId="00E34FF6" w14:textId="4486177A" w:rsidR="003E0659" w:rsidRPr="005140A3" w:rsidRDefault="003E0659" w:rsidP="002D4FBC">
      <w:pPr>
        <w:pStyle w:val="Balk2"/>
      </w:pPr>
      <w:bookmarkStart w:id="23" w:name="_Toc56000175"/>
      <w:r>
        <w:t>Varsayımlar/Sayıltılar Konusunda Örnek</w:t>
      </w:r>
      <w:bookmarkEnd w:id="23"/>
      <w:r w:rsidRPr="00797AFB">
        <w:t xml:space="preserve"> </w:t>
      </w:r>
    </w:p>
    <w:p w14:paraId="1E0DDC6A" w14:textId="77777777" w:rsidR="00797AFB" w:rsidRPr="005140A3" w:rsidRDefault="00797AFB" w:rsidP="003E0659">
      <w:pPr>
        <w:ind w:firstLine="0"/>
        <w:rPr>
          <w:u w:val="single"/>
        </w:rPr>
      </w:pPr>
      <w:r w:rsidRPr="005140A3">
        <w:rPr>
          <w:u w:val="single"/>
        </w:rPr>
        <w:t>Örnek:</w:t>
      </w:r>
    </w:p>
    <w:p w14:paraId="14CD825D" w14:textId="77777777" w:rsidR="00797AFB" w:rsidRPr="005140A3" w:rsidRDefault="00797AFB" w:rsidP="003E0659">
      <w:pPr>
        <w:ind w:left="426" w:firstLine="0"/>
      </w:pPr>
      <w:r w:rsidRPr="005140A3">
        <w:t>Öğrencilerin ölçeği cevaplandırırken samimi yanıtlar verdikleri varsayılmıştır.</w:t>
      </w:r>
    </w:p>
    <w:p w14:paraId="2B0EDFF6" w14:textId="0E1D4AA6" w:rsidR="00797AFB" w:rsidRDefault="00797AFB" w:rsidP="003E0659">
      <w:pPr>
        <w:ind w:left="426" w:firstLine="0"/>
      </w:pPr>
      <w:r w:rsidRPr="005140A3">
        <w:t>Örneklem evreni temsil edici niteliktedir.</w:t>
      </w:r>
    </w:p>
    <w:p w14:paraId="14C5697F" w14:textId="77777777" w:rsidR="003E0659" w:rsidRPr="005140A3" w:rsidRDefault="003E0659" w:rsidP="003E0659">
      <w:pPr>
        <w:ind w:left="426" w:firstLine="0"/>
      </w:pPr>
    </w:p>
    <w:p w14:paraId="2FBB939B" w14:textId="5EE91356" w:rsidR="003E0659" w:rsidRPr="005140A3" w:rsidRDefault="003E0659" w:rsidP="002D4FBC">
      <w:pPr>
        <w:pStyle w:val="Balk2"/>
      </w:pPr>
      <w:bookmarkStart w:id="24" w:name="_Toc56000176"/>
      <w:r>
        <w:t>Sınırlılıklar Konusunda Örnek</w:t>
      </w:r>
      <w:bookmarkEnd w:id="24"/>
      <w:r w:rsidRPr="00797AFB">
        <w:t xml:space="preserve"> </w:t>
      </w:r>
    </w:p>
    <w:p w14:paraId="42FE108D" w14:textId="77777777" w:rsidR="00797AFB" w:rsidRPr="005140A3" w:rsidRDefault="00797AFB" w:rsidP="003E0659">
      <w:pPr>
        <w:ind w:firstLine="0"/>
        <w:rPr>
          <w:u w:val="single"/>
        </w:rPr>
      </w:pPr>
      <w:r w:rsidRPr="005140A3">
        <w:rPr>
          <w:u w:val="single"/>
        </w:rPr>
        <w:t>Örnek:</w:t>
      </w:r>
    </w:p>
    <w:p w14:paraId="27CDD28E" w14:textId="77777777" w:rsidR="00797AFB" w:rsidRDefault="00797AFB" w:rsidP="003E0659">
      <w:pPr>
        <w:ind w:left="426" w:hanging="1"/>
      </w:pPr>
      <w:r>
        <w:t>Araştırma 2017-2018 eğitim öğretim yılı ile sınırlıdır.</w:t>
      </w:r>
    </w:p>
    <w:p w14:paraId="1E13698E" w14:textId="77777777" w:rsidR="00797AFB" w:rsidRPr="00470885" w:rsidRDefault="00797AFB" w:rsidP="003E0659">
      <w:pPr>
        <w:ind w:left="426" w:hanging="1"/>
      </w:pPr>
      <w:r>
        <w:t>Araştırmanın katılımcıları XXXXX ili YYYY ilçesi okulları ile sınırlıdır.</w:t>
      </w:r>
    </w:p>
    <w:p w14:paraId="69C52980" w14:textId="77777777" w:rsidR="00797AFB" w:rsidRPr="005140A3" w:rsidRDefault="00797AFB" w:rsidP="00797AFB">
      <w:pPr>
        <w:ind w:firstLine="0"/>
      </w:pPr>
    </w:p>
    <w:p w14:paraId="4BD60730" w14:textId="77777777" w:rsidR="00797AFB" w:rsidRPr="005140A3" w:rsidRDefault="00797AFB" w:rsidP="00797AFB">
      <w:pPr>
        <w:pStyle w:val="ListeParagraf"/>
        <w:numPr>
          <w:ilvl w:val="0"/>
          <w:numId w:val="2"/>
        </w:numPr>
        <w:ind w:left="0" w:firstLine="426"/>
      </w:pPr>
      <w:r w:rsidRPr="005140A3">
        <w:t>Başlıklar başlıklandırma seviyelerine uygun olacak şekilde oluşturulmalıdır.</w:t>
      </w:r>
    </w:p>
    <w:p w14:paraId="6CDEA7A8" w14:textId="77777777" w:rsidR="00797AFB" w:rsidRPr="005140A3" w:rsidRDefault="00797AFB" w:rsidP="00797AFB">
      <w:pPr>
        <w:pStyle w:val="ListeParagraf"/>
        <w:numPr>
          <w:ilvl w:val="0"/>
          <w:numId w:val="2"/>
        </w:numPr>
        <w:ind w:left="0" w:firstLine="426"/>
      </w:pPr>
      <w:r w:rsidRPr="005140A3">
        <w:t xml:space="preserve">Her başlıktan önce bir satır boşluk olmalıdır. </w:t>
      </w:r>
    </w:p>
    <w:p w14:paraId="34D2D576" w14:textId="77777777" w:rsidR="00797AFB" w:rsidRPr="005140A3" w:rsidRDefault="00797AFB" w:rsidP="00797AFB">
      <w:pPr>
        <w:pStyle w:val="ListeParagraf"/>
        <w:numPr>
          <w:ilvl w:val="0"/>
          <w:numId w:val="2"/>
        </w:numPr>
        <w:ind w:left="0" w:firstLine="426"/>
      </w:pPr>
      <w:r w:rsidRPr="005140A3">
        <w:t>Başlıklardan sonra boşluk bırakılmamalıdır.</w:t>
      </w:r>
    </w:p>
    <w:p w14:paraId="1753EC68" w14:textId="6EACDACF" w:rsidR="00797AFB" w:rsidRDefault="00797AFB" w:rsidP="00797AFB">
      <w:pPr>
        <w:ind w:firstLine="0"/>
        <w:rPr>
          <w:noProof/>
          <w:lang w:eastAsia="tr-TR"/>
        </w:rPr>
      </w:pPr>
    </w:p>
    <w:p w14:paraId="4CE141DE" w14:textId="4CFB9DB0" w:rsidR="003E0659" w:rsidRPr="005140A3" w:rsidRDefault="003E0659" w:rsidP="002D4FBC">
      <w:pPr>
        <w:pStyle w:val="Balk2"/>
      </w:pPr>
      <w:bookmarkStart w:id="25" w:name="_Toc56000177"/>
      <w:r>
        <w:t>Tanımlar Konusunda Örnek</w:t>
      </w:r>
      <w:bookmarkEnd w:id="25"/>
      <w:r w:rsidRPr="00797AFB">
        <w:t xml:space="preserve"> </w:t>
      </w:r>
    </w:p>
    <w:p w14:paraId="637D6D9E" w14:textId="77777777" w:rsidR="003E0659" w:rsidRPr="005140A3" w:rsidRDefault="003E0659" w:rsidP="003E0659">
      <w:pPr>
        <w:ind w:firstLine="0"/>
        <w:rPr>
          <w:u w:val="single"/>
        </w:rPr>
      </w:pPr>
      <w:r w:rsidRPr="005140A3">
        <w:rPr>
          <w:u w:val="single"/>
        </w:rPr>
        <w:t>Örnek:</w:t>
      </w:r>
    </w:p>
    <w:p w14:paraId="0333910E" w14:textId="7ECFB127" w:rsidR="00797AFB" w:rsidRDefault="00797AFB" w:rsidP="003E0659">
      <w:pPr>
        <w:pStyle w:val="2Seviye"/>
        <w:ind w:left="426"/>
        <w:rPr>
          <w:b w:val="0"/>
        </w:rPr>
      </w:pPr>
      <w:r>
        <w:rPr>
          <w:b w:val="0"/>
          <w:i/>
        </w:rPr>
        <w:t>Mesleki Kimlik Deneyim Alanları:</w:t>
      </w:r>
      <w:r>
        <w:rPr>
          <w:b w:val="0"/>
        </w:rPr>
        <w:t xml:space="preserve"> Bireyin kariyer gelişim sürecinde farklı</w:t>
      </w:r>
      <w:r w:rsidR="00D21E7B">
        <w:rPr>
          <w:b w:val="0"/>
        </w:rPr>
        <w:t xml:space="preserve"> </w:t>
      </w:r>
      <w:r>
        <w:rPr>
          <w:b w:val="0"/>
        </w:rPr>
        <w:t>deneyimler yaşayarak ve sahip olmak istediği mesleğe yönelik yargılar oluşturması olarak tanımlanmaktadır (Tierney ve Rhoads, 1994, s. 58).</w:t>
      </w:r>
    </w:p>
    <w:p w14:paraId="6C507B6F" w14:textId="77777777" w:rsidR="00797AFB" w:rsidRPr="00B41C8F" w:rsidRDefault="00797AFB" w:rsidP="00797AFB">
      <w:pPr>
        <w:pStyle w:val="2Seviye"/>
        <w:rPr>
          <w:b w:val="0"/>
        </w:rPr>
      </w:pPr>
    </w:p>
    <w:p w14:paraId="669C37C0" w14:textId="77777777" w:rsidR="00797AFB" w:rsidRDefault="00797AFB" w:rsidP="00D21E7B">
      <w:pPr>
        <w:pStyle w:val="ListeParagraf"/>
        <w:numPr>
          <w:ilvl w:val="0"/>
          <w:numId w:val="6"/>
        </w:numPr>
        <w:ind w:left="0" w:firstLine="426"/>
        <w:rPr>
          <w:rFonts w:eastAsia="Calibri" w:cs="Times New Roman"/>
          <w:szCs w:val="24"/>
        </w:rPr>
      </w:pPr>
      <w:r w:rsidRPr="00D06685">
        <w:rPr>
          <w:rFonts w:eastAsia="Calibri" w:cs="Times New Roman"/>
          <w:szCs w:val="24"/>
        </w:rPr>
        <w:t xml:space="preserve">Tanımlar araştırmada geçen belli kavramlara açıklık getirmek amacıyla farklı ikinci bir yorumu gerektirmeyecek biçimde açık, net ve araştırmaya özgü olmalıdır. </w:t>
      </w:r>
    </w:p>
    <w:p w14:paraId="1213BD36" w14:textId="77777777" w:rsidR="00797AFB" w:rsidRDefault="00797AFB" w:rsidP="00D21E7B">
      <w:pPr>
        <w:pStyle w:val="ListeParagraf"/>
        <w:numPr>
          <w:ilvl w:val="0"/>
          <w:numId w:val="6"/>
        </w:numPr>
        <w:ind w:left="0" w:firstLine="426"/>
        <w:rPr>
          <w:rFonts w:eastAsia="Calibri" w:cs="Times New Roman"/>
          <w:szCs w:val="24"/>
        </w:rPr>
      </w:pPr>
      <w:r w:rsidRPr="00D06685">
        <w:rPr>
          <w:rFonts w:eastAsia="Calibri" w:cs="Times New Roman"/>
          <w:szCs w:val="24"/>
        </w:rPr>
        <w:t xml:space="preserve">Tanımlar, alfabetik sıra gözetilerek verilmelidir. </w:t>
      </w:r>
    </w:p>
    <w:p w14:paraId="1A4E68C8" w14:textId="77777777" w:rsidR="00797AFB" w:rsidRPr="00D06685" w:rsidRDefault="00797AFB" w:rsidP="00D21E7B">
      <w:pPr>
        <w:pStyle w:val="ListeParagraf"/>
        <w:numPr>
          <w:ilvl w:val="0"/>
          <w:numId w:val="6"/>
        </w:numPr>
        <w:ind w:left="0" w:firstLine="426"/>
        <w:rPr>
          <w:rFonts w:eastAsia="Calibri" w:cs="Times New Roman"/>
          <w:szCs w:val="24"/>
        </w:rPr>
      </w:pPr>
      <w:r w:rsidRPr="00D06685">
        <w:rPr>
          <w:rFonts w:eastAsia="Calibri" w:cs="Times New Roman"/>
          <w:color w:val="FF0000"/>
          <w:szCs w:val="24"/>
        </w:rPr>
        <w:t xml:space="preserve">Tanımların başlıkları italik </w:t>
      </w:r>
      <w:r w:rsidRPr="00D06685">
        <w:rPr>
          <w:rFonts w:eastAsia="Calibri" w:cs="Times New Roman"/>
          <w:szCs w:val="24"/>
        </w:rPr>
        <w:t xml:space="preserve">yazı karakteri ile ve her </w:t>
      </w:r>
      <w:r w:rsidRPr="00D06685">
        <w:rPr>
          <w:rFonts w:eastAsia="Calibri" w:cs="Times New Roman"/>
          <w:color w:val="FF0000"/>
          <w:szCs w:val="24"/>
        </w:rPr>
        <w:t>kelimesinin ilk</w:t>
      </w:r>
      <w:r w:rsidRPr="00D06685">
        <w:rPr>
          <w:rFonts w:eastAsia="Calibri" w:cs="Times New Roman"/>
          <w:szCs w:val="24"/>
        </w:rPr>
        <w:t xml:space="preserve"> </w:t>
      </w:r>
      <w:r w:rsidRPr="00D06685">
        <w:rPr>
          <w:rFonts w:eastAsia="Calibri" w:cs="Times New Roman"/>
          <w:color w:val="FF0000"/>
          <w:szCs w:val="24"/>
        </w:rPr>
        <w:t>harfi büyük olacak şekilde yazılmalı</w:t>
      </w:r>
      <w:r w:rsidRPr="00D06685">
        <w:rPr>
          <w:rFonts w:eastAsia="Calibri" w:cs="Times New Roman"/>
          <w:szCs w:val="24"/>
        </w:rPr>
        <w:t xml:space="preserve">, tanımlamaların açıklamaları ise halleri ise dik yazı karakteri ile yazılmalıdır. </w:t>
      </w:r>
    </w:p>
    <w:p w14:paraId="660986E2" w14:textId="153FC7B8" w:rsidR="003E0659" w:rsidRPr="005140A3" w:rsidRDefault="003E0659" w:rsidP="002D4FBC">
      <w:pPr>
        <w:pStyle w:val="Balk2"/>
      </w:pPr>
      <w:bookmarkStart w:id="26" w:name="_Toc56000178"/>
      <w:r>
        <w:lastRenderedPageBreak/>
        <w:t>Kısaltmalar Konusunda Örnek</w:t>
      </w:r>
      <w:bookmarkEnd w:id="26"/>
      <w:r w:rsidRPr="00797AFB">
        <w:t xml:space="preserve"> </w:t>
      </w:r>
    </w:p>
    <w:p w14:paraId="47D173A8" w14:textId="58DEFC08" w:rsidR="003E0659" w:rsidRPr="003E0659" w:rsidRDefault="003E0659" w:rsidP="00797AFB">
      <w:pPr>
        <w:ind w:firstLine="0"/>
        <w:rPr>
          <w:rFonts w:eastAsia="Calibri" w:cs="Times New Roman"/>
          <w:szCs w:val="24"/>
          <w:u w:val="single"/>
        </w:rPr>
      </w:pPr>
      <w:r w:rsidRPr="003E0659">
        <w:rPr>
          <w:rFonts w:eastAsia="Calibri" w:cs="Times New Roman"/>
          <w:szCs w:val="24"/>
          <w:u w:val="single"/>
        </w:rPr>
        <w:t>Örnek:</w:t>
      </w:r>
    </w:p>
    <w:p w14:paraId="022CF175" w14:textId="77777777" w:rsidR="00797AFB" w:rsidRDefault="00797AFB" w:rsidP="003E0659">
      <w:pPr>
        <w:pStyle w:val="Gvdemetni0"/>
        <w:shd w:val="clear" w:color="auto" w:fill="auto"/>
        <w:spacing w:before="0" w:line="360" w:lineRule="auto"/>
        <w:ind w:left="426" w:firstLine="0"/>
        <w:rPr>
          <w:sz w:val="24"/>
          <w:szCs w:val="24"/>
        </w:rPr>
      </w:pPr>
      <w:r w:rsidRPr="00F77760">
        <w:rPr>
          <w:i/>
          <w:sz w:val="24"/>
          <w:szCs w:val="24"/>
        </w:rPr>
        <w:t>SBS</w:t>
      </w:r>
      <w:r w:rsidRPr="00F77760">
        <w:rPr>
          <w:sz w:val="24"/>
          <w:szCs w:val="24"/>
        </w:rPr>
        <w:t>:</w:t>
      </w:r>
      <w:r>
        <w:rPr>
          <w:b/>
          <w:sz w:val="24"/>
          <w:szCs w:val="24"/>
        </w:rPr>
        <w:t xml:space="preserve"> </w:t>
      </w:r>
      <w:r w:rsidRPr="00F77760">
        <w:rPr>
          <w:sz w:val="24"/>
          <w:szCs w:val="24"/>
        </w:rPr>
        <w:t>Seviye Belirleme Sınavı</w:t>
      </w:r>
    </w:p>
    <w:p w14:paraId="1137B5A7" w14:textId="77777777" w:rsidR="00797AFB" w:rsidRDefault="00797AFB" w:rsidP="003E0659">
      <w:pPr>
        <w:pStyle w:val="Gvdemetni0"/>
        <w:shd w:val="clear" w:color="auto" w:fill="auto"/>
        <w:spacing w:before="0" w:line="360" w:lineRule="auto"/>
        <w:ind w:left="426" w:firstLine="0"/>
        <w:rPr>
          <w:sz w:val="24"/>
          <w:szCs w:val="24"/>
        </w:rPr>
      </w:pPr>
      <w:r w:rsidRPr="00F77760">
        <w:rPr>
          <w:i/>
          <w:sz w:val="24"/>
          <w:szCs w:val="24"/>
        </w:rPr>
        <w:t>MEB</w:t>
      </w:r>
      <w:r>
        <w:rPr>
          <w:sz w:val="24"/>
          <w:szCs w:val="24"/>
        </w:rPr>
        <w:t>: Milli Eğitim Bakanlığı</w:t>
      </w:r>
    </w:p>
    <w:p w14:paraId="2140783A" w14:textId="3694CA4B" w:rsidR="00797AFB" w:rsidRDefault="00797AFB" w:rsidP="003E0659">
      <w:pPr>
        <w:pStyle w:val="Gvdemetni0"/>
        <w:shd w:val="clear" w:color="auto" w:fill="auto"/>
        <w:spacing w:before="0" w:line="360" w:lineRule="auto"/>
        <w:ind w:left="426" w:firstLine="0"/>
        <w:rPr>
          <w:sz w:val="24"/>
          <w:szCs w:val="24"/>
        </w:rPr>
      </w:pPr>
      <w:r w:rsidRPr="00F77760">
        <w:rPr>
          <w:i/>
          <w:sz w:val="24"/>
          <w:szCs w:val="24"/>
        </w:rPr>
        <w:t>TTKB</w:t>
      </w:r>
      <w:r>
        <w:rPr>
          <w:sz w:val="24"/>
          <w:szCs w:val="24"/>
        </w:rPr>
        <w:t>: Tali</w:t>
      </w:r>
      <w:r w:rsidR="003E0659">
        <w:rPr>
          <w:sz w:val="24"/>
          <w:szCs w:val="24"/>
        </w:rPr>
        <w:t>m ve Terbiye Kurulu Başkanlığı</w:t>
      </w:r>
    </w:p>
    <w:p w14:paraId="41510829" w14:textId="77777777" w:rsidR="00797AFB" w:rsidRPr="004727B5" w:rsidRDefault="00797AFB" w:rsidP="00797AFB">
      <w:pPr>
        <w:pStyle w:val="2Seviye"/>
      </w:pPr>
    </w:p>
    <w:p w14:paraId="5CB2E47C" w14:textId="77777777" w:rsidR="00797AFB" w:rsidRDefault="00797AFB" w:rsidP="00D21E7B">
      <w:pPr>
        <w:pStyle w:val="ListeParagraf"/>
        <w:numPr>
          <w:ilvl w:val="0"/>
          <w:numId w:val="9"/>
        </w:numPr>
        <w:ind w:left="0" w:firstLine="426"/>
        <w:rPr>
          <w:rFonts w:eastAsia="Calibri" w:cs="Times New Roman"/>
          <w:szCs w:val="24"/>
        </w:rPr>
      </w:pPr>
      <w:r w:rsidRPr="00D06685">
        <w:rPr>
          <w:rFonts w:eastAsia="Calibri" w:cs="Times New Roman"/>
          <w:szCs w:val="24"/>
        </w:rPr>
        <w:t xml:space="preserve">Araştırmada kısaltma/lar kullanılıyorsa bunlar bir liste halinde </w:t>
      </w:r>
      <w:r w:rsidRPr="00D06685">
        <w:rPr>
          <w:rFonts w:eastAsia="Calibri" w:cs="Times New Roman"/>
          <w:color w:val="FF0000"/>
          <w:szCs w:val="24"/>
        </w:rPr>
        <w:t>alfabetik sıra gözetilerek</w:t>
      </w:r>
      <w:r w:rsidRPr="00D06685">
        <w:rPr>
          <w:rFonts w:eastAsia="Calibri" w:cs="Times New Roman"/>
          <w:szCs w:val="24"/>
        </w:rPr>
        <w:t xml:space="preserve"> açık halleri ile birlikte verilebilir. </w:t>
      </w:r>
      <w:bookmarkStart w:id="27" w:name="OLE_LINK88"/>
      <w:bookmarkStart w:id="28" w:name="OLE_LINK89"/>
      <w:bookmarkStart w:id="29" w:name="OLE_LINK90"/>
      <w:bookmarkStart w:id="30" w:name="OLE_LINK91"/>
      <w:bookmarkStart w:id="31" w:name="OLE_LINK92"/>
    </w:p>
    <w:p w14:paraId="55F44FD9" w14:textId="77777777" w:rsidR="00797AFB" w:rsidRPr="00D06685" w:rsidRDefault="00797AFB" w:rsidP="00D21E7B">
      <w:pPr>
        <w:pStyle w:val="ListeParagraf"/>
        <w:numPr>
          <w:ilvl w:val="0"/>
          <w:numId w:val="9"/>
        </w:numPr>
        <w:ind w:left="0" w:firstLine="426"/>
        <w:rPr>
          <w:rFonts w:eastAsia="Calibri" w:cs="Times New Roman"/>
          <w:szCs w:val="24"/>
        </w:rPr>
      </w:pPr>
      <w:r w:rsidRPr="00D06685">
        <w:rPr>
          <w:rFonts w:eastAsia="Calibri" w:cs="Times New Roman"/>
          <w:color w:val="FF0000"/>
          <w:szCs w:val="24"/>
        </w:rPr>
        <w:t xml:space="preserve">Kısaltmalar italik </w:t>
      </w:r>
      <w:r w:rsidRPr="00D06685">
        <w:rPr>
          <w:rFonts w:eastAsia="Calibri" w:cs="Times New Roman"/>
          <w:szCs w:val="24"/>
        </w:rPr>
        <w:t xml:space="preserve">yazı karakteri ile ve her </w:t>
      </w:r>
      <w:r w:rsidRPr="00D06685">
        <w:rPr>
          <w:rFonts w:eastAsia="Calibri" w:cs="Times New Roman"/>
          <w:color w:val="FF0000"/>
          <w:szCs w:val="24"/>
        </w:rPr>
        <w:t>harfi büyük olacak şekilde yazılmalı</w:t>
      </w:r>
      <w:r w:rsidRPr="00D06685">
        <w:rPr>
          <w:rFonts w:eastAsia="Calibri" w:cs="Times New Roman"/>
          <w:szCs w:val="24"/>
        </w:rPr>
        <w:t xml:space="preserve">, kısaltmaların açık halleri ise dik yazı karakteri ve her kelimenin ilk harfi büyük olacak şekilde yazılmalıdır. </w:t>
      </w:r>
      <w:bookmarkEnd w:id="27"/>
      <w:bookmarkEnd w:id="28"/>
      <w:bookmarkEnd w:id="29"/>
      <w:bookmarkEnd w:id="30"/>
      <w:bookmarkEnd w:id="31"/>
    </w:p>
    <w:p w14:paraId="18A819C4" w14:textId="0767E529" w:rsidR="00797AFB" w:rsidRDefault="00797AFB" w:rsidP="00797AFB">
      <w:pPr>
        <w:ind w:firstLine="0"/>
        <w:rPr>
          <w:noProof/>
          <w:lang w:eastAsia="tr-TR"/>
        </w:rPr>
      </w:pPr>
    </w:p>
    <w:p w14:paraId="37CF1090" w14:textId="76C5A951" w:rsidR="00787962" w:rsidRDefault="00A529BF" w:rsidP="00787962">
      <w:pPr>
        <w:pStyle w:val="Balk1"/>
        <w:rPr>
          <w:noProof/>
          <w:lang w:eastAsia="tr-TR"/>
        </w:rPr>
      </w:pPr>
      <w:bookmarkStart w:id="32" w:name="_Toc56000179"/>
      <w:r>
        <w:rPr>
          <w:noProof/>
          <w:lang w:eastAsia="tr-TR"/>
        </w:rPr>
        <w:t>İKİNCİ BÖLÜM</w:t>
      </w:r>
      <w:bookmarkEnd w:id="32"/>
    </w:p>
    <w:p w14:paraId="17FD736D" w14:textId="77777777" w:rsidR="00A66D8C" w:rsidRPr="00A66D8C" w:rsidRDefault="00A66D8C" w:rsidP="00A66D8C">
      <w:pPr>
        <w:rPr>
          <w:lang w:eastAsia="tr-TR"/>
        </w:rPr>
      </w:pPr>
    </w:p>
    <w:p w14:paraId="0E3CC24C" w14:textId="4A059237" w:rsidR="00787962" w:rsidRPr="005140A3" w:rsidRDefault="00787962" w:rsidP="002D4FBC">
      <w:pPr>
        <w:pStyle w:val="Balk2"/>
      </w:pPr>
      <w:bookmarkStart w:id="33" w:name="_Toc56000180"/>
      <w:r>
        <w:t>Kavramsal/Kuramsal Çerçeve</w:t>
      </w:r>
      <w:bookmarkEnd w:id="33"/>
      <w:r w:rsidRPr="00797AFB">
        <w:t xml:space="preserve"> </w:t>
      </w:r>
    </w:p>
    <w:p w14:paraId="2439C9DC" w14:textId="77777777" w:rsidR="00797AFB" w:rsidRPr="005140A3" w:rsidRDefault="00797AFB" w:rsidP="00D21E7B">
      <w:pPr>
        <w:pStyle w:val="ListeParagraf"/>
        <w:numPr>
          <w:ilvl w:val="0"/>
          <w:numId w:val="2"/>
        </w:numPr>
        <w:ind w:left="0" w:firstLine="426"/>
      </w:pPr>
      <w:r>
        <w:t xml:space="preserve">Tezin </w:t>
      </w:r>
      <w:r w:rsidRPr="005140A3">
        <w:t xml:space="preserve">ikinci bölümünde </w:t>
      </w:r>
      <w:r>
        <w:t>tezin</w:t>
      </w:r>
      <w:r w:rsidRPr="005140A3">
        <w:t xml:space="preserve"> kavramsal ve kuramsal çerçevesi ile </w:t>
      </w:r>
      <w:r>
        <w:t xml:space="preserve">tez </w:t>
      </w:r>
      <w:r w:rsidRPr="005140A3">
        <w:t xml:space="preserve">konusuyla ilgili alanyazında yer alan araştırmalar açıklanmaktadır. </w:t>
      </w:r>
    </w:p>
    <w:p w14:paraId="5801CBF8" w14:textId="77777777" w:rsidR="00797AFB" w:rsidRPr="005140A3" w:rsidRDefault="00797AFB" w:rsidP="00D21E7B">
      <w:pPr>
        <w:pStyle w:val="ListeParagraf"/>
        <w:numPr>
          <w:ilvl w:val="0"/>
          <w:numId w:val="2"/>
        </w:numPr>
        <w:ind w:left="0" w:firstLine="426"/>
      </w:pPr>
      <w:r w:rsidRPr="005140A3">
        <w:t xml:space="preserve">Sayfanın ilk satırında ortalı olarak </w:t>
      </w:r>
      <w:r w:rsidRPr="005140A3">
        <w:rPr>
          <w:b/>
        </w:rPr>
        <w:t>İKİNCİ BÖLÜM</w:t>
      </w:r>
      <w:r w:rsidRPr="005140A3">
        <w:t xml:space="preserve"> başlığı kalın olacak şekilde yazılmalı ve sonrasında bir satır boşluk bırakılarak </w:t>
      </w:r>
      <w:r w:rsidRPr="005140A3">
        <w:rPr>
          <w:b/>
        </w:rPr>
        <w:t>2. Kavramsal/Kuramsal Çerçeve</w:t>
      </w:r>
      <w:r w:rsidRPr="005140A3">
        <w:t xml:space="preserve"> başlığı kalın ve ortalı olacak şekilde yazılmalıdır. </w:t>
      </w:r>
    </w:p>
    <w:p w14:paraId="57FADB22" w14:textId="77777777" w:rsidR="00797AFB" w:rsidRPr="005140A3" w:rsidRDefault="00797AFB" w:rsidP="00D21E7B">
      <w:pPr>
        <w:pStyle w:val="ListeParagraf"/>
        <w:numPr>
          <w:ilvl w:val="0"/>
          <w:numId w:val="2"/>
        </w:numPr>
        <w:ind w:left="0" w:firstLine="426"/>
      </w:pPr>
      <w:r w:rsidRPr="005140A3">
        <w:rPr>
          <w:b/>
        </w:rPr>
        <w:t>2. Kavramsal/Kuramsal Çerçeve</w:t>
      </w:r>
      <w:r w:rsidRPr="005140A3">
        <w:t xml:space="preserve"> başlığından sonra bir satır boşluk bırakılmalı ve ikinci bölüme kısa bir giriş yapılmalıdır. Örnek bir giriş kısmı:</w:t>
      </w:r>
    </w:p>
    <w:p w14:paraId="4DB592B9" w14:textId="77777777" w:rsidR="00797AFB" w:rsidRPr="005140A3" w:rsidRDefault="00797AFB" w:rsidP="00797AFB">
      <w:pPr>
        <w:pStyle w:val="ListeParagraf"/>
        <w:ind w:left="426" w:firstLine="0"/>
      </w:pPr>
    </w:p>
    <w:p w14:paraId="49CAA836" w14:textId="77777777" w:rsidR="00797AFB" w:rsidRPr="005140A3" w:rsidRDefault="00797AFB" w:rsidP="001C12D9">
      <w:pPr>
        <w:ind w:left="709" w:firstLine="0"/>
      </w:pPr>
      <w:r>
        <w:t>Tezin</w:t>
      </w:r>
      <w:r w:rsidRPr="005140A3">
        <w:t xml:space="preserve"> ikinci bölümünde </w:t>
      </w:r>
      <w:r>
        <w:t>tez önerisinin</w:t>
      </w:r>
      <w:r w:rsidRPr="005140A3">
        <w:t xml:space="preserve"> konusuyla ilgili kavramsal/kuramsal çerçeve açıklanacak ve alanyazındaki araştırmalar incelenecektir. Öncelikle akran destekli öğrenme stratejilerinin dayandığı teoriler açıklanacaktır. Sonra akran destekli öğrenme stratejilerinin okuma becerilerinin geliştirilmesi amacıyla kullanıldığı alanyazındaki araştırmalar betimlenecektir. </w:t>
      </w:r>
    </w:p>
    <w:p w14:paraId="7EA3F3C2" w14:textId="77777777" w:rsidR="00797AFB" w:rsidRPr="005140A3" w:rsidRDefault="00797AFB" w:rsidP="004E65EC">
      <w:pPr>
        <w:ind w:left="720" w:hanging="11"/>
      </w:pPr>
    </w:p>
    <w:p w14:paraId="72CB5900" w14:textId="77777777" w:rsidR="00797AFB" w:rsidRPr="005140A3" w:rsidRDefault="00797AFB" w:rsidP="001C12D9">
      <w:pPr>
        <w:pStyle w:val="ListeParagraf"/>
        <w:numPr>
          <w:ilvl w:val="0"/>
          <w:numId w:val="2"/>
        </w:numPr>
        <w:ind w:left="0" w:firstLine="426"/>
      </w:pPr>
      <w:r w:rsidRPr="005140A3">
        <w:t xml:space="preserve">Kısa bir girişten sonra </w:t>
      </w:r>
      <w:r>
        <w:t xml:space="preserve">tezin </w:t>
      </w:r>
      <w:r w:rsidRPr="005140A3">
        <w:t xml:space="preserve">kavramsal/kuramsal çerçevesi ve alanyazındaki ilgili araştırmalar sırasıyla açıklanmalıdır. Bu bölümdeki başlıklar </w:t>
      </w:r>
      <w:r>
        <w:t xml:space="preserve">tez </w:t>
      </w:r>
      <w:r w:rsidRPr="005140A3">
        <w:t>konusuna ve içeriğine göre değişiklik gösterebilir. Başlık seviyeleri konusunda genel yazım kuralları kısmını inceleyiniz.</w:t>
      </w:r>
    </w:p>
    <w:p w14:paraId="7E225B31" w14:textId="77777777" w:rsidR="00797AFB" w:rsidRPr="005140A3" w:rsidRDefault="00797AFB" w:rsidP="001C12D9">
      <w:pPr>
        <w:pStyle w:val="ListeParagraf"/>
        <w:numPr>
          <w:ilvl w:val="0"/>
          <w:numId w:val="2"/>
        </w:numPr>
        <w:ind w:left="0" w:firstLine="426"/>
      </w:pPr>
      <w:r w:rsidRPr="005140A3">
        <w:t>Başlıklar başlıklandırma seviyelerine uygun olacak şekilde oluşturulmalıdır.</w:t>
      </w:r>
    </w:p>
    <w:p w14:paraId="0711734C" w14:textId="77777777" w:rsidR="00797AFB" w:rsidRPr="005140A3" w:rsidRDefault="00797AFB" w:rsidP="001C12D9">
      <w:pPr>
        <w:pStyle w:val="ListeParagraf"/>
        <w:numPr>
          <w:ilvl w:val="0"/>
          <w:numId w:val="2"/>
        </w:numPr>
        <w:ind w:left="0" w:firstLine="426"/>
      </w:pPr>
      <w:r w:rsidRPr="005140A3">
        <w:lastRenderedPageBreak/>
        <w:t xml:space="preserve">Her başlıktan önce bir satır boşluk olmalıdır. </w:t>
      </w:r>
    </w:p>
    <w:p w14:paraId="4380CDE7" w14:textId="77777777" w:rsidR="00797AFB" w:rsidRPr="005140A3" w:rsidRDefault="00797AFB" w:rsidP="001C12D9">
      <w:pPr>
        <w:pStyle w:val="ListeParagraf"/>
        <w:numPr>
          <w:ilvl w:val="0"/>
          <w:numId w:val="2"/>
        </w:numPr>
        <w:ind w:left="0" w:firstLine="426"/>
      </w:pPr>
      <w:r w:rsidRPr="005140A3">
        <w:t>Başlıklardan sonra boşluk bırakılmamalıdır.</w:t>
      </w:r>
    </w:p>
    <w:p w14:paraId="3F67DF99" w14:textId="77777777" w:rsidR="00797AFB" w:rsidRPr="005140A3" w:rsidRDefault="00797AFB" w:rsidP="00797AFB">
      <w:pPr>
        <w:ind w:firstLine="0"/>
        <w:textboxTightWrap w:val="none"/>
        <w:rPr>
          <w:rFonts w:eastAsia="Calibri" w:cs="Times New Roman"/>
          <w:b/>
          <w:szCs w:val="24"/>
        </w:rPr>
      </w:pPr>
    </w:p>
    <w:p w14:paraId="3DD48E77" w14:textId="00731909" w:rsidR="00A529BF" w:rsidRDefault="00A529BF" w:rsidP="00A529BF">
      <w:pPr>
        <w:pStyle w:val="Balk1"/>
        <w:rPr>
          <w:noProof/>
          <w:lang w:eastAsia="tr-TR"/>
        </w:rPr>
      </w:pPr>
      <w:bookmarkStart w:id="34" w:name="_Toc56000181"/>
      <w:r>
        <w:rPr>
          <w:noProof/>
          <w:lang w:eastAsia="tr-TR"/>
        </w:rPr>
        <w:t>ÜÇÜNCÜ BÖLÜM</w:t>
      </w:r>
      <w:bookmarkEnd w:id="34"/>
    </w:p>
    <w:p w14:paraId="5A940F3D" w14:textId="77777777" w:rsidR="00A66D8C" w:rsidRPr="00A66D8C" w:rsidRDefault="00A66D8C" w:rsidP="00A66D8C">
      <w:pPr>
        <w:rPr>
          <w:lang w:eastAsia="tr-TR"/>
        </w:rPr>
      </w:pPr>
    </w:p>
    <w:p w14:paraId="23B21C7E" w14:textId="1B057E5A" w:rsidR="00A529BF" w:rsidRPr="00A529BF" w:rsidRDefault="00A529BF" w:rsidP="002D4FBC">
      <w:pPr>
        <w:pStyle w:val="Balk2"/>
        <w:rPr>
          <w:lang w:eastAsia="tr-TR"/>
        </w:rPr>
      </w:pPr>
      <w:bookmarkStart w:id="35" w:name="_Toc56000182"/>
      <w:r>
        <w:rPr>
          <w:lang w:eastAsia="tr-TR"/>
        </w:rPr>
        <w:t>Yöntem</w:t>
      </w:r>
      <w:bookmarkEnd w:id="35"/>
    </w:p>
    <w:p w14:paraId="551A2C18" w14:textId="77777777" w:rsidR="001C12D9" w:rsidRPr="001C12D9" w:rsidRDefault="001C12D9" w:rsidP="001C12D9">
      <w:pPr>
        <w:pStyle w:val="ListeParagraf"/>
        <w:numPr>
          <w:ilvl w:val="0"/>
          <w:numId w:val="19"/>
        </w:numPr>
        <w:rPr>
          <w:i/>
          <w:vanish/>
          <w:highlight w:val="yellow"/>
        </w:rPr>
      </w:pPr>
    </w:p>
    <w:p w14:paraId="5B3AFCA9" w14:textId="77777777" w:rsidR="001C12D9" w:rsidRPr="001C12D9" w:rsidRDefault="001C12D9" w:rsidP="001C12D9">
      <w:pPr>
        <w:pStyle w:val="ListeParagraf"/>
        <w:numPr>
          <w:ilvl w:val="1"/>
          <w:numId w:val="19"/>
        </w:numPr>
        <w:rPr>
          <w:i/>
          <w:vanish/>
          <w:highlight w:val="yellow"/>
        </w:rPr>
      </w:pPr>
    </w:p>
    <w:p w14:paraId="55769387" w14:textId="77777777" w:rsidR="001C12D9" w:rsidRPr="001C12D9" w:rsidRDefault="001C12D9" w:rsidP="001C12D9">
      <w:pPr>
        <w:pStyle w:val="ListeParagraf"/>
        <w:numPr>
          <w:ilvl w:val="1"/>
          <w:numId w:val="19"/>
        </w:numPr>
        <w:rPr>
          <w:i/>
          <w:vanish/>
          <w:highlight w:val="yellow"/>
        </w:rPr>
      </w:pPr>
    </w:p>
    <w:p w14:paraId="304FCFCD" w14:textId="77777777" w:rsidR="001C12D9" w:rsidRPr="001C12D9" w:rsidRDefault="001C12D9" w:rsidP="001C12D9">
      <w:pPr>
        <w:pStyle w:val="ListeParagraf"/>
        <w:numPr>
          <w:ilvl w:val="1"/>
          <w:numId w:val="19"/>
        </w:numPr>
        <w:rPr>
          <w:i/>
          <w:vanish/>
          <w:highlight w:val="yellow"/>
        </w:rPr>
      </w:pPr>
    </w:p>
    <w:p w14:paraId="39A00791" w14:textId="77777777" w:rsidR="001C12D9" w:rsidRPr="001C12D9" w:rsidRDefault="001C12D9" w:rsidP="001C12D9">
      <w:pPr>
        <w:pStyle w:val="ListeParagraf"/>
        <w:numPr>
          <w:ilvl w:val="1"/>
          <w:numId w:val="19"/>
        </w:numPr>
        <w:rPr>
          <w:i/>
          <w:vanish/>
          <w:highlight w:val="yellow"/>
        </w:rPr>
      </w:pPr>
    </w:p>
    <w:p w14:paraId="35E6232D" w14:textId="77777777" w:rsidR="001C12D9" w:rsidRPr="001C12D9" w:rsidRDefault="001C12D9" w:rsidP="001C12D9">
      <w:pPr>
        <w:pStyle w:val="ListeParagraf"/>
        <w:numPr>
          <w:ilvl w:val="1"/>
          <w:numId w:val="19"/>
        </w:numPr>
        <w:rPr>
          <w:i/>
          <w:vanish/>
          <w:highlight w:val="yellow"/>
        </w:rPr>
      </w:pPr>
    </w:p>
    <w:p w14:paraId="2E8D2A28" w14:textId="77777777" w:rsidR="001C12D9" w:rsidRPr="001C12D9" w:rsidRDefault="001C12D9" w:rsidP="001C12D9">
      <w:pPr>
        <w:pStyle w:val="ListeParagraf"/>
        <w:numPr>
          <w:ilvl w:val="1"/>
          <w:numId w:val="19"/>
        </w:numPr>
        <w:rPr>
          <w:i/>
          <w:vanish/>
          <w:highlight w:val="yellow"/>
        </w:rPr>
      </w:pPr>
    </w:p>
    <w:p w14:paraId="55C7B81C" w14:textId="77777777" w:rsidR="001C12D9" w:rsidRPr="001C12D9" w:rsidRDefault="001C12D9" w:rsidP="001C12D9">
      <w:pPr>
        <w:pStyle w:val="ListeParagraf"/>
        <w:numPr>
          <w:ilvl w:val="1"/>
          <w:numId w:val="19"/>
        </w:numPr>
        <w:rPr>
          <w:i/>
          <w:vanish/>
          <w:highlight w:val="yellow"/>
        </w:rPr>
      </w:pPr>
    </w:p>
    <w:p w14:paraId="0BE4E1D1" w14:textId="77777777" w:rsidR="001C12D9" w:rsidRPr="001C12D9" w:rsidRDefault="001C12D9" w:rsidP="001C12D9">
      <w:pPr>
        <w:pStyle w:val="ListeParagraf"/>
        <w:numPr>
          <w:ilvl w:val="1"/>
          <w:numId w:val="19"/>
        </w:numPr>
        <w:rPr>
          <w:i/>
          <w:vanish/>
          <w:highlight w:val="yellow"/>
        </w:rPr>
      </w:pPr>
    </w:p>
    <w:p w14:paraId="35951977" w14:textId="77777777" w:rsidR="001C12D9" w:rsidRPr="001C12D9" w:rsidRDefault="001C12D9" w:rsidP="001C12D9">
      <w:pPr>
        <w:pStyle w:val="ListeParagraf"/>
        <w:numPr>
          <w:ilvl w:val="1"/>
          <w:numId w:val="19"/>
        </w:numPr>
        <w:rPr>
          <w:i/>
          <w:vanish/>
          <w:highlight w:val="yellow"/>
        </w:rPr>
      </w:pPr>
    </w:p>
    <w:p w14:paraId="500AF455" w14:textId="77777777" w:rsidR="001C12D9" w:rsidRPr="001C12D9" w:rsidRDefault="001C12D9" w:rsidP="001C12D9">
      <w:pPr>
        <w:pStyle w:val="ListeParagraf"/>
        <w:numPr>
          <w:ilvl w:val="1"/>
          <w:numId w:val="19"/>
        </w:numPr>
        <w:rPr>
          <w:i/>
          <w:vanish/>
          <w:highlight w:val="yellow"/>
        </w:rPr>
      </w:pPr>
    </w:p>
    <w:p w14:paraId="391C8609" w14:textId="77777777" w:rsidR="001C12D9" w:rsidRPr="001C12D9" w:rsidRDefault="001C12D9" w:rsidP="001C12D9">
      <w:pPr>
        <w:pStyle w:val="ListeParagraf"/>
        <w:numPr>
          <w:ilvl w:val="1"/>
          <w:numId w:val="19"/>
        </w:numPr>
        <w:rPr>
          <w:i/>
          <w:vanish/>
          <w:highlight w:val="yellow"/>
        </w:rPr>
      </w:pPr>
    </w:p>
    <w:p w14:paraId="6A6C88DC" w14:textId="77777777" w:rsidR="001C12D9" w:rsidRPr="001C12D9" w:rsidRDefault="001C12D9" w:rsidP="001C12D9">
      <w:pPr>
        <w:pStyle w:val="ListeParagraf"/>
        <w:numPr>
          <w:ilvl w:val="1"/>
          <w:numId w:val="19"/>
        </w:numPr>
        <w:rPr>
          <w:i/>
          <w:vanish/>
          <w:highlight w:val="yellow"/>
        </w:rPr>
      </w:pPr>
    </w:p>
    <w:p w14:paraId="0305FC67" w14:textId="77777777" w:rsidR="001C12D9" w:rsidRPr="001C12D9" w:rsidRDefault="001C12D9" w:rsidP="001C12D9">
      <w:pPr>
        <w:pStyle w:val="ListeParagraf"/>
        <w:keepNext/>
        <w:keepLines/>
        <w:numPr>
          <w:ilvl w:val="0"/>
          <w:numId w:val="12"/>
        </w:numPr>
        <w:spacing w:before="120" w:after="120"/>
        <w:contextualSpacing w:val="0"/>
        <w:outlineLvl w:val="3"/>
        <w:rPr>
          <w:rFonts w:eastAsiaTheme="majorEastAsia" w:cstheme="majorBidi"/>
          <w:bCs/>
          <w:i/>
          <w:iCs/>
          <w:vanish/>
          <w:highlight w:val="yellow"/>
        </w:rPr>
      </w:pPr>
    </w:p>
    <w:p w14:paraId="6F1569AF" w14:textId="77777777" w:rsidR="001C12D9" w:rsidRPr="001C12D9" w:rsidRDefault="001C12D9" w:rsidP="001C12D9">
      <w:pPr>
        <w:pStyle w:val="ListeParagraf"/>
        <w:keepNext/>
        <w:keepLines/>
        <w:numPr>
          <w:ilvl w:val="1"/>
          <w:numId w:val="12"/>
        </w:numPr>
        <w:spacing w:before="120" w:after="120"/>
        <w:contextualSpacing w:val="0"/>
        <w:outlineLvl w:val="3"/>
        <w:rPr>
          <w:rFonts w:eastAsiaTheme="majorEastAsia" w:cstheme="majorBidi"/>
          <w:bCs/>
          <w:i/>
          <w:iCs/>
          <w:vanish/>
          <w:highlight w:val="yellow"/>
        </w:rPr>
      </w:pPr>
    </w:p>
    <w:p w14:paraId="24881C62" w14:textId="77777777" w:rsidR="001C12D9" w:rsidRPr="001C12D9" w:rsidRDefault="001C12D9" w:rsidP="001C12D9">
      <w:pPr>
        <w:pStyle w:val="ListeParagraf"/>
        <w:keepNext/>
        <w:keepLines/>
        <w:numPr>
          <w:ilvl w:val="1"/>
          <w:numId w:val="12"/>
        </w:numPr>
        <w:spacing w:before="120" w:after="120"/>
        <w:contextualSpacing w:val="0"/>
        <w:outlineLvl w:val="3"/>
        <w:rPr>
          <w:rFonts w:eastAsiaTheme="majorEastAsia" w:cstheme="majorBidi"/>
          <w:bCs/>
          <w:i/>
          <w:iCs/>
          <w:vanish/>
          <w:highlight w:val="yellow"/>
        </w:rPr>
      </w:pPr>
    </w:p>
    <w:p w14:paraId="165E0B7F" w14:textId="77777777" w:rsidR="001C12D9" w:rsidRPr="001C12D9" w:rsidRDefault="001C12D9" w:rsidP="001C12D9">
      <w:pPr>
        <w:pStyle w:val="ListeParagraf"/>
        <w:keepNext/>
        <w:keepLines/>
        <w:numPr>
          <w:ilvl w:val="1"/>
          <w:numId w:val="12"/>
        </w:numPr>
        <w:spacing w:before="120" w:after="120"/>
        <w:contextualSpacing w:val="0"/>
        <w:outlineLvl w:val="3"/>
        <w:rPr>
          <w:rFonts w:eastAsiaTheme="majorEastAsia" w:cstheme="majorBidi"/>
          <w:bCs/>
          <w:i/>
          <w:iCs/>
          <w:vanish/>
          <w:highlight w:val="yellow"/>
        </w:rPr>
      </w:pPr>
    </w:p>
    <w:p w14:paraId="6253DD50" w14:textId="77777777" w:rsidR="001C12D9" w:rsidRPr="001C12D9" w:rsidRDefault="001C12D9" w:rsidP="001C12D9">
      <w:pPr>
        <w:pStyle w:val="ListeParagraf"/>
        <w:keepNext/>
        <w:keepLines/>
        <w:numPr>
          <w:ilvl w:val="1"/>
          <w:numId w:val="12"/>
        </w:numPr>
        <w:spacing w:before="120" w:after="120"/>
        <w:contextualSpacing w:val="0"/>
        <w:outlineLvl w:val="3"/>
        <w:rPr>
          <w:rFonts w:eastAsiaTheme="majorEastAsia" w:cstheme="majorBidi"/>
          <w:bCs/>
          <w:i/>
          <w:iCs/>
          <w:vanish/>
          <w:highlight w:val="yellow"/>
        </w:rPr>
      </w:pPr>
    </w:p>
    <w:p w14:paraId="259B7FD7" w14:textId="77777777" w:rsidR="001C12D9" w:rsidRPr="001C12D9" w:rsidRDefault="001C12D9" w:rsidP="001C12D9">
      <w:pPr>
        <w:pStyle w:val="ListeParagraf"/>
        <w:keepNext/>
        <w:keepLines/>
        <w:numPr>
          <w:ilvl w:val="1"/>
          <w:numId w:val="12"/>
        </w:numPr>
        <w:spacing w:before="120" w:after="120"/>
        <w:contextualSpacing w:val="0"/>
        <w:outlineLvl w:val="3"/>
        <w:rPr>
          <w:rFonts w:eastAsiaTheme="majorEastAsia" w:cstheme="majorBidi"/>
          <w:bCs/>
          <w:i/>
          <w:iCs/>
          <w:vanish/>
          <w:highlight w:val="yellow"/>
        </w:rPr>
      </w:pPr>
    </w:p>
    <w:p w14:paraId="3C8EC083" w14:textId="77777777" w:rsidR="001C12D9" w:rsidRPr="001C12D9" w:rsidRDefault="001C12D9" w:rsidP="001C12D9">
      <w:pPr>
        <w:pStyle w:val="ListeParagraf"/>
        <w:keepNext/>
        <w:keepLines/>
        <w:numPr>
          <w:ilvl w:val="1"/>
          <w:numId w:val="12"/>
        </w:numPr>
        <w:spacing w:before="120" w:after="120"/>
        <w:contextualSpacing w:val="0"/>
        <w:outlineLvl w:val="3"/>
        <w:rPr>
          <w:rFonts w:eastAsiaTheme="majorEastAsia" w:cstheme="majorBidi"/>
          <w:bCs/>
          <w:i/>
          <w:iCs/>
          <w:vanish/>
          <w:highlight w:val="yellow"/>
        </w:rPr>
      </w:pPr>
    </w:p>
    <w:p w14:paraId="79DB074A" w14:textId="77777777" w:rsidR="001C12D9" w:rsidRPr="001C12D9" w:rsidRDefault="001C12D9" w:rsidP="001C12D9">
      <w:pPr>
        <w:pStyle w:val="ListeParagraf"/>
        <w:keepNext/>
        <w:keepLines/>
        <w:numPr>
          <w:ilvl w:val="1"/>
          <w:numId w:val="12"/>
        </w:numPr>
        <w:spacing w:before="120" w:after="120"/>
        <w:contextualSpacing w:val="0"/>
        <w:outlineLvl w:val="3"/>
        <w:rPr>
          <w:rFonts w:eastAsiaTheme="majorEastAsia" w:cstheme="majorBidi"/>
          <w:bCs/>
          <w:i/>
          <w:iCs/>
          <w:vanish/>
          <w:highlight w:val="yellow"/>
        </w:rPr>
      </w:pPr>
    </w:p>
    <w:p w14:paraId="21E2065B" w14:textId="77777777" w:rsidR="001C12D9" w:rsidRPr="001C12D9" w:rsidRDefault="001C12D9" w:rsidP="001C12D9">
      <w:pPr>
        <w:pStyle w:val="ListeParagraf"/>
        <w:keepNext/>
        <w:keepLines/>
        <w:numPr>
          <w:ilvl w:val="1"/>
          <w:numId w:val="12"/>
        </w:numPr>
        <w:spacing w:before="120" w:after="120"/>
        <w:contextualSpacing w:val="0"/>
        <w:outlineLvl w:val="3"/>
        <w:rPr>
          <w:rFonts w:eastAsiaTheme="majorEastAsia" w:cstheme="majorBidi"/>
          <w:bCs/>
          <w:i/>
          <w:iCs/>
          <w:vanish/>
          <w:highlight w:val="yellow"/>
        </w:rPr>
      </w:pPr>
    </w:p>
    <w:p w14:paraId="543DB52F" w14:textId="77777777" w:rsidR="001C12D9" w:rsidRPr="001C12D9" w:rsidRDefault="001C12D9" w:rsidP="001C12D9">
      <w:pPr>
        <w:pStyle w:val="ListeParagraf"/>
        <w:keepNext/>
        <w:keepLines/>
        <w:numPr>
          <w:ilvl w:val="1"/>
          <w:numId w:val="12"/>
        </w:numPr>
        <w:spacing w:before="120" w:after="120"/>
        <w:contextualSpacing w:val="0"/>
        <w:outlineLvl w:val="3"/>
        <w:rPr>
          <w:rFonts w:eastAsiaTheme="majorEastAsia" w:cstheme="majorBidi"/>
          <w:bCs/>
          <w:i/>
          <w:iCs/>
          <w:vanish/>
          <w:highlight w:val="yellow"/>
        </w:rPr>
      </w:pPr>
    </w:p>
    <w:p w14:paraId="24D7025A" w14:textId="77777777" w:rsidR="001C12D9" w:rsidRPr="001C12D9" w:rsidRDefault="001C12D9" w:rsidP="001C12D9">
      <w:pPr>
        <w:pStyle w:val="ListeParagraf"/>
        <w:keepNext/>
        <w:keepLines/>
        <w:numPr>
          <w:ilvl w:val="1"/>
          <w:numId w:val="12"/>
        </w:numPr>
        <w:spacing w:before="120" w:after="120"/>
        <w:contextualSpacing w:val="0"/>
        <w:outlineLvl w:val="3"/>
        <w:rPr>
          <w:rFonts w:eastAsiaTheme="majorEastAsia" w:cstheme="majorBidi"/>
          <w:bCs/>
          <w:i/>
          <w:iCs/>
          <w:vanish/>
          <w:highlight w:val="yellow"/>
        </w:rPr>
      </w:pPr>
    </w:p>
    <w:p w14:paraId="016B4458" w14:textId="77777777" w:rsidR="001C12D9" w:rsidRPr="001C12D9" w:rsidRDefault="001C12D9" w:rsidP="001C12D9">
      <w:pPr>
        <w:pStyle w:val="ListeParagraf"/>
        <w:keepNext/>
        <w:keepLines/>
        <w:numPr>
          <w:ilvl w:val="1"/>
          <w:numId w:val="12"/>
        </w:numPr>
        <w:spacing w:before="120" w:after="120"/>
        <w:contextualSpacing w:val="0"/>
        <w:outlineLvl w:val="3"/>
        <w:rPr>
          <w:rFonts w:eastAsiaTheme="majorEastAsia" w:cstheme="majorBidi"/>
          <w:bCs/>
          <w:i/>
          <w:iCs/>
          <w:vanish/>
          <w:highlight w:val="yellow"/>
        </w:rPr>
      </w:pPr>
    </w:p>
    <w:p w14:paraId="578C6C1A" w14:textId="77777777" w:rsidR="001C12D9" w:rsidRPr="001C12D9" w:rsidRDefault="001C12D9" w:rsidP="001C12D9">
      <w:pPr>
        <w:pStyle w:val="ListeParagraf"/>
        <w:keepNext/>
        <w:keepLines/>
        <w:numPr>
          <w:ilvl w:val="1"/>
          <w:numId w:val="12"/>
        </w:numPr>
        <w:spacing w:before="120" w:after="120"/>
        <w:contextualSpacing w:val="0"/>
        <w:outlineLvl w:val="3"/>
        <w:rPr>
          <w:rFonts w:eastAsiaTheme="majorEastAsia" w:cstheme="majorBidi"/>
          <w:bCs/>
          <w:i/>
          <w:iCs/>
          <w:vanish/>
          <w:highlight w:val="yellow"/>
        </w:rPr>
      </w:pPr>
    </w:p>
    <w:p w14:paraId="5BEEC0F4" w14:textId="77777777" w:rsidR="00797AFB" w:rsidRPr="005140A3" w:rsidRDefault="00797AFB" w:rsidP="001C12D9">
      <w:pPr>
        <w:pStyle w:val="ListeParagraf"/>
        <w:numPr>
          <w:ilvl w:val="0"/>
          <w:numId w:val="2"/>
        </w:numPr>
        <w:ind w:left="0" w:firstLine="426"/>
      </w:pPr>
      <w:r>
        <w:t>Tezin</w:t>
      </w:r>
      <w:r w:rsidRPr="005140A3">
        <w:t xml:space="preserve"> üçü</w:t>
      </w:r>
      <w:r>
        <w:t>n</w:t>
      </w:r>
      <w:r w:rsidRPr="005140A3">
        <w:t xml:space="preserve">cü bölümünde </w:t>
      </w:r>
      <w:r>
        <w:t xml:space="preserve">tezin </w:t>
      </w:r>
      <w:r w:rsidRPr="005140A3">
        <w:t xml:space="preserve">yöntemi detaylı bir şekilde açıklanmaktadır. </w:t>
      </w:r>
    </w:p>
    <w:p w14:paraId="716D4394" w14:textId="77777777" w:rsidR="00797AFB" w:rsidRDefault="00797AFB" w:rsidP="001C12D9">
      <w:pPr>
        <w:pStyle w:val="ListeParagraf"/>
        <w:numPr>
          <w:ilvl w:val="0"/>
          <w:numId w:val="2"/>
        </w:numPr>
        <w:ind w:left="0" w:firstLine="426"/>
      </w:pPr>
      <w:r w:rsidRPr="005140A3">
        <w:t xml:space="preserve">Sayfanın ilk satırında ortalı olarak </w:t>
      </w:r>
      <w:r w:rsidRPr="005140A3">
        <w:rPr>
          <w:b/>
        </w:rPr>
        <w:t>ÜÇÜNCÜ BÖLÜM</w:t>
      </w:r>
      <w:r w:rsidRPr="005140A3">
        <w:t xml:space="preserve"> başlığı kalın olacak şekilde yazılmalı ve sonrasında bir satır boşluk bırakılarak </w:t>
      </w:r>
      <w:r w:rsidRPr="005140A3">
        <w:rPr>
          <w:b/>
        </w:rPr>
        <w:t xml:space="preserve">3. Yöntem </w:t>
      </w:r>
      <w:r w:rsidRPr="005140A3">
        <w:t xml:space="preserve">başlığı kalın ve ortalı olacak şekilde yazılmalıdır. </w:t>
      </w:r>
    </w:p>
    <w:p w14:paraId="07C67709" w14:textId="77777777" w:rsidR="00797AFB" w:rsidRPr="005140A3" w:rsidRDefault="00797AFB" w:rsidP="001C12D9">
      <w:pPr>
        <w:pStyle w:val="ListeParagraf"/>
        <w:numPr>
          <w:ilvl w:val="0"/>
          <w:numId w:val="2"/>
        </w:numPr>
        <w:ind w:left="0" w:firstLine="426"/>
      </w:pPr>
      <w:r w:rsidRPr="005140A3">
        <w:rPr>
          <w:b/>
        </w:rPr>
        <w:t>3. Yöntem</w:t>
      </w:r>
      <w:r w:rsidRPr="005140A3">
        <w:t xml:space="preserve"> başlığından sonra bir satır boşluk bırakılmalı ve üçüncü bölüme kısa bir giriş yapılmalıdır. Örnek bir giriş kısmı:</w:t>
      </w:r>
    </w:p>
    <w:p w14:paraId="63D147E5" w14:textId="77777777" w:rsidR="00797AFB" w:rsidRPr="005140A3" w:rsidRDefault="00797AFB" w:rsidP="001C12D9">
      <w:pPr>
        <w:pStyle w:val="ListeParagraf"/>
        <w:ind w:left="0" w:firstLine="426"/>
      </w:pPr>
    </w:p>
    <w:p w14:paraId="6EBFFBCC" w14:textId="77777777" w:rsidR="00797AFB" w:rsidRPr="005140A3" w:rsidRDefault="00797AFB" w:rsidP="001C12D9">
      <w:pPr>
        <w:ind w:left="709" w:firstLine="0"/>
      </w:pPr>
      <w:r>
        <w:t xml:space="preserve">Tezin </w:t>
      </w:r>
      <w:r w:rsidRPr="005140A3">
        <w:t xml:space="preserve">üçüncü bölümünde </w:t>
      </w:r>
      <w:r>
        <w:t xml:space="preserve">tezin </w:t>
      </w:r>
      <w:r w:rsidRPr="005140A3">
        <w:t xml:space="preserve">yöntemi ile ilgili detaylar açıklanacaktır. Öncelikle araştırma deseni ve evren/örneklem bilgileri belirtilecektir. Sonra veri toplama araçları ile verilerin toplanması ve çözümlenmesi süreçleri detaylandırılacaktır. </w:t>
      </w:r>
    </w:p>
    <w:p w14:paraId="562BB89E" w14:textId="77777777" w:rsidR="00797AFB" w:rsidRPr="005140A3" w:rsidRDefault="00797AFB" w:rsidP="001C12D9">
      <w:pPr>
        <w:tabs>
          <w:tab w:val="left" w:pos="5712"/>
        </w:tabs>
        <w:ind w:firstLine="426"/>
      </w:pPr>
      <w:r w:rsidRPr="005140A3">
        <w:tab/>
      </w:r>
    </w:p>
    <w:p w14:paraId="66567ACF" w14:textId="77777777" w:rsidR="00797AFB" w:rsidRPr="005140A3" w:rsidRDefault="00797AFB" w:rsidP="001C12D9">
      <w:pPr>
        <w:pStyle w:val="ListeParagraf"/>
        <w:numPr>
          <w:ilvl w:val="0"/>
          <w:numId w:val="2"/>
        </w:numPr>
        <w:ind w:left="0" w:firstLine="426"/>
      </w:pPr>
      <w:r w:rsidRPr="005140A3">
        <w:t xml:space="preserve">Kısa bir girişten sonra </w:t>
      </w:r>
      <w:r>
        <w:t xml:space="preserve">tezin </w:t>
      </w:r>
      <w:r w:rsidRPr="005140A3">
        <w:t xml:space="preserve">yöntemiyle ilgili tüm detaylar açıklanmalıdır. Bu bölümdeki başlıklar </w:t>
      </w:r>
      <w:r>
        <w:t xml:space="preserve">tezin </w:t>
      </w:r>
      <w:r w:rsidRPr="005140A3">
        <w:t>yöntemine ve içeriğine göre değişiklik gösterebilir. Başlık seviyeleri konusunda genel yazım kuralları kısmını inceleyiniz.</w:t>
      </w:r>
    </w:p>
    <w:p w14:paraId="2E16CE83" w14:textId="77777777" w:rsidR="00A529BF" w:rsidRDefault="00A529BF" w:rsidP="002D4FBC">
      <w:pPr>
        <w:pStyle w:val="Balk2"/>
        <w:numPr>
          <w:ilvl w:val="0"/>
          <w:numId w:val="0"/>
        </w:numPr>
      </w:pPr>
    </w:p>
    <w:p w14:paraId="1EB2493E" w14:textId="46D90C86" w:rsidR="00797AFB" w:rsidRDefault="00A529BF" w:rsidP="002D4FBC">
      <w:pPr>
        <w:pStyle w:val="Balk2"/>
      </w:pPr>
      <w:bookmarkStart w:id="36" w:name="_Toc56000183"/>
      <w:r>
        <w:t>Araştırmanın Deseni Konusunda Örnekler</w:t>
      </w:r>
      <w:bookmarkEnd w:id="36"/>
    </w:p>
    <w:p w14:paraId="327F324A" w14:textId="77777777" w:rsidR="00797AFB" w:rsidRPr="005140A3" w:rsidRDefault="00797AFB" w:rsidP="00A529BF">
      <w:pPr>
        <w:ind w:firstLine="0"/>
        <w:rPr>
          <w:u w:val="single"/>
        </w:rPr>
      </w:pPr>
      <w:r w:rsidRPr="005140A3">
        <w:rPr>
          <w:u w:val="single"/>
        </w:rPr>
        <w:t>Örnek</w:t>
      </w:r>
      <w:r>
        <w:rPr>
          <w:u w:val="single"/>
        </w:rPr>
        <w:t>:</w:t>
      </w:r>
    </w:p>
    <w:p w14:paraId="54B91A0C" w14:textId="77777777" w:rsidR="00797AFB" w:rsidRPr="005140A3" w:rsidRDefault="00797AFB" w:rsidP="00A529BF">
      <w:pPr>
        <w:ind w:left="426" w:firstLine="0"/>
      </w:pPr>
      <w:r w:rsidRPr="005140A3">
        <w:lastRenderedPageBreak/>
        <w:t xml:space="preserve">Bu araştırmada nicel araştırma yöntemlerinden </w:t>
      </w:r>
      <w:r>
        <w:t>yarı deneysel</w:t>
      </w:r>
      <w:r w:rsidRPr="005140A3">
        <w:t xml:space="preserve"> araştırma yöntemi ve tarama modeli kullanıl</w:t>
      </w:r>
      <w:r>
        <w:t>acaktır</w:t>
      </w:r>
      <w:r w:rsidRPr="005140A3">
        <w:t>. Tarama modeli, araştırmanın konusunun geçmişte ya da halen var olan durumuyla ilgili hipo</w:t>
      </w:r>
      <w:r>
        <w:t>tez önerileri</w:t>
      </w:r>
      <w:r w:rsidRPr="005140A3">
        <w:t xml:space="preserve"> test etmek ya da soruları cevaplamak için veri toplamayı ya da betimlemeyi sağlayan bir araştırma modelidir (Karasar, 1999, s. 77).</w:t>
      </w:r>
    </w:p>
    <w:p w14:paraId="5C291E0B" w14:textId="77777777" w:rsidR="00797AFB" w:rsidRPr="005140A3" w:rsidRDefault="00797AFB" w:rsidP="00A529BF">
      <w:pPr>
        <w:ind w:firstLine="0"/>
      </w:pPr>
    </w:p>
    <w:p w14:paraId="3072641D" w14:textId="77777777" w:rsidR="00797AFB" w:rsidRPr="005140A3" w:rsidRDefault="00797AFB" w:rsidP="00A529BF">
      <w:pPr>
        <w:ind w:firstLine="0"/>
        <w:rPr>
          <w:u w:val="single"/>
        </w:rPr>
      </w:pPr>
      <w:r w:rsidRPr="005140A3">
        <w:rPr>
          <w:u w:val="single"/>
        </w:rPr>
        <w:t>Kaynak:</w:t>
      </w:r>
    </w:p>
    <w:p w14:paraId="2F777764" w14:textId="0764DD18" w:rsidR="00797AFB" w:rsidRDefault="00797AFB" w:rsidP="00A529BF">
      <w:pPr>
        <w:ind w:left="426" w:firstLine="0"/>
      </w:pPr>
      <w:r w:rsidRPr="002340DB">
        <w:t xml:space="preserve">Kavram, Y. (2016). </w:t>
      </w:r>
      <w:r w:rsidRPr="002340DB">
        <w:rPr>
          <w:i/>
        </w:rPr>
        <w:t>Matematik eğitiminde akran odaklı öğretimin öğrencilerin problem çözme ve matematik okuryazarlık becerilerine etkisi</w:t>
      </w:r>
      <w:r w:rsidRPr="002340DB">
        <w:t xml:space="preserve"> (Yayınlanmamış yüksek lisans tezi). Eskişehir Osmangazi Üniversitesi, Eskişehir.</w:t>
      </w:r>
    </w:p>
    <w:p w14:paraId="1008F318" w14:textId="72A6FA80" w:rsidR="00A529BF" w:rsidRDefault="00A529BF" w:rsidP="00A529BF">
      <w:pPr>
        <w:ind w:left="426" w:firstLine="0"/>
      </w:pPr>
    </w:p>
    <w:p w14:paraId="0AE4F158" w14:textId="7B016E18" w:rsidR="00A529BF" w:rsidRPr="002340DB" w:rsidRDefault="00A529BF" w:rsidP="002D4FBC">
      <w:pPr>
        <w:pStyle w:val="Balk2"/>
      </w:pPr>
      <w:bookmarkStart w:id="37" w:name="_Toc56000184"/>
      <w:r>
        <w:t>Araştırmanın Evren/Örneklemi Konusunda Örnekler</w:t>
      </w:r>
      <w:bookmarkEnd w:id="37"/>
    </w:p>
    <w:p w14:paraId="51FF32EC" w14:textId="77777777" w:rsidR="00797AFB" w:rsidRPr="005140A3" w:rsidRDefault="00797AFB" w:rsidP="00B454B7">
      <w:pPr>
        <w:pStyle w:val="ListeParagraf"/>
        <w:numPr>
          <w:ilvl w:val="0"/>
          <w:numId w:val="16"/>
        </w:numPr>
        <w:ind w:left="0" w:firstLine="426"/>
      </w:pPr>
      <w:r w:rsidRPr="005140A3">
        <w:t>Evren ve örneklem ile ilgili olarak aşağıdaki hususlara dikkat edilmelidir:</w:t>
      </w:r>
    </w:p>
    <w:p w14:paraId="46516146" w14:textId="77777777" w:rsidR="00797AFB" w:rsidRPr="005140A3" w:rsidRDefault="00797AFB" w:rsidP="00B454B7">
      <w:pPr>
        <w:pStyle w:val="ListeParagraf"/>
        <w:numPr>
          <w:ilvl w:val="0"/>
          <w:numId w:val="16"/>
        </w:numPr>
        <w:ind w:left="0" w:firstLine="426"/>
      </w:pPr>
      <w:r w:rsidRPr="005140A3">
        <w:t>Örneklemin evreni temsil edebilir nitelikte olduğuna dair bilgiler açıkça ortaya konmalıdır.</w:t>
      </w:r>
    </w:p>
    <w:p w14:paraId="3B0D9698" w14:textId="77777777" w:rsidR="00797AFB" w:rsidRPr="005140A3" w:rsidRDefault="00797AFB" w:rsidP="00B454B7">
      <w:pPr>
        <w:pStyle w:val="ListeParagraf"/>
        <w:numPr>
          <w:ilvl w:val="0"/>
          <w:numId w:val="16"/>
        </w:numPr>
        <w:ind w:left="0" w:firstLine="426"/>
      </w:pPr>
      <w:r w:rsidRPr="005140A3">
        <w:t xml:space="preserve">Evrenin ifade edilişinde, örneklemin temsil edicilik niteliği esas alınmalıdır. Örneğin, araştırma örneklemi sadece Kadıköy ilçesinden alınmışsa, İstanbul İli evren olarak ifade edilmemelidir. </w:t>
      </w:r>
    </w:p>
    <w:p w14:paraId="135708BB" w14:textId="77777777" w:rsidR="00797AFB" w:rsidRPr="005140A3" w:rsidRDefault="00797AFB" w:rsidP="00B454B7">
      <w:pPr>
        <w:pStyle w:val="ListeParagraf"/>
        <w:numPr>
          <w:ilvl w:val="0"/>
          <w:numId w:val="16"/>
        </w:numPr>
        <w:ind w:left="0" w:firstLine="426"/>
      </w:pPr>
      <w:r w:rsidRPr="005140A3">
        <w:t xml:space="preserve">Araştırma “nitel araştırma” ya da “deneysel modelli araştırma” olarak düzenlenmişse, evren belirtilmemeli, örneklem yerine de “çalışma </w:t>
      </w:r>
      <w:r>
        <w:t xml:space="preserve">grubu” başlığı kullanılmalıdır. </w:t>
      </w:r>
    </w:p>
    <w:p w14:paraId="0CF6BAAA" w14:textId="77777777" w:rsidR="00797AFB" w:rsidRPr="005140A3" w:rsidRDefault="00797AFB" w:rsidP="00797AFB">
      <w:pPr>
        <w:ind w:firstLine="0"/>
      </w:pPr>
    </w:p>
    <w:p w14:paraId="7063BF3B" w14:textId="77777777" w:rsidR="00797AFB" w:rsidRPr="005140A3" w:rsidRDefault="00797AFB" w:rsidP="00A529BF">
      <w:pPr>
        <w:ind w:firstLine="0"/>
        <w:rPr>
          <w:u w:val="single"/>
        </w:rPr>
      </w:pPr>
      <w:r w:rsidRPr="005140A3">
        <w:rPr>
          <w:u w:val="single"/>
        </w:rPr>
        <w:t>Örnek:</w:t>
      </w:r>
    </w:p>
    <w:p w14:paraId="3DAC3278" w14:textId="77777777" w:rsidR="00797AFB" w:rsidRDefault="00797AFB" w:rsidP="00A529BF">
      <w:pPr>
        <w:ind w:left="426" w:firstLine="1"/>
      </w:pPr>
      <w:r w:rsidRPr="005140A3">
        <w:t>Araştırmanın çalışma grubunu en son 20</w:t>
      </w:r>
      <w:r>
        <w:t>16</w:t>
      </w:r>
      <w:r w:rsidRPr="005140A3">
        <w:t xml:space="preserve"> yılında güncellenen İlköğretim </w:t>
      </w:r>
      <w:r>
        <w:t>Matematik</w:t>
      </w:r>
      <w:r w:rsidRPr="005140A3">
        <w:t xml:space="preserve"> dersi </w:t>
      </w:r>
      <w:r>
        <w:t>4</w:t>
      </w:r>
      <w:r w:rsidRPr="005140A3">
        <w:t xml:space="preserve">. </w:t>
      </w:r>
      <w:r>
        <w:t>s</w:t>
      </w:r>
      <w:r w:rsidRPr="005140A3">
        <w:t xml:space="preserve">ınıf seviyesi öğretim programında yer alan </w:t>
      </w:r>
      <w:r>
        <w:t>12</w:t>
      </w:r>
      <w:r w:rsidRPr="005140A3">
        <w:t xml:space="preserve"> hedef, </w:t>
      </w:r>
      <w:r>
        <w:t>55</w:t>
      </w:r>
      <w:r w:rsidRPr="005140A3">
        <w:t xml:space="preserve"> kazanım; </w:t>
      </w:r>
      <w:r>
        <w:t>346</w:t>
      </w:r>
      <w:r w:rsidRPr="005140A3">
        <w:t xml:space="preserve"> yazılı sınav sorusu ve </w:t>
      </w:r>
      <w:r>
        <w:t>44</w:t>
      </w:r>
      <w:r w:rsidRPr="005140A3">
        <w:t xml:space="preserve"> SBS sorusu oluştur</w:t>
      </w:r>
      <w:r>
        <w:t>acaktır</w:t>
      </w:r>
      <w:r w:rsidRPr="005140A3">
        <w:t>. Hedeflerin, kazanımların ve SBS sorularının tamamı araştırma kapsamına alın</w:t>
      </w:r>
      <w:r>
        <w:t>acaktır</w:t>
      </w:r>
      <w:r w:rsidRPr="005140A3">
        <w:t>. Yazılı sınav soruları, 201</w:t>
      </w:r>
      <w:r>
        <w:t>7</w:t>
      </w:r>
      <w:r w:rsidRPr="005140A3">
        <w:t>-201</w:t>
      </w:r>
      <w:r>
        <w:t>8</w:t>
      </w:r>
      <w:r w:rsidRPr="005140A3">
        <w:t xml:space="preserve"> eğitim öğretim yılında </w:t>
      </w:r>
      <w:r>
        <w:t>Kırıkkale</w:t>
      </w:r>
      <w:r w:rsidRPr="005140A3">
        <w:t xml:space="preserve"> il merkezi ve </w:t>
      </w:r>
      <w:r>
        <w:t>Kırşehir</w:t>
      </w:r>
      <w:r w:rsidRPr="005140A3">
        <w:t xml:space="preserve"> iline bağlı </w:t>
      </w:r>
      <w:r>
        <w:t>Kaman</w:t>
      </w:r>
      <w:r w:rsidRPr="005140A3">
        <w:t xml:space="preserve">, </w:t>
      </w:r>
      <w:r>
        <w:t>Akçakent</w:t>
      </w:r>
      <w:r w:rsidRPr="005140A3">
        <w:t xml:space="preserve">, </w:t>
      </w:r>
      <w:r>
        <w:t>Mucur ve Boztepe</w:t>
      </w:r>
      <w:r w:rsidRPr="005140A3">
        <w:t xml:space="preserve"> ilçelerinde yer alan okullar arasından seçilen </w:t>
      </w:r>
      <w:r>
        <w:t>2</w:t>
      </w:r>
      <w:r w:rsidRPr="005140A3">
        <w:t xml:space="preserve">0 okulda </w:t>
      </w:r>
      <w:r>
        <w:t>Matematik</w:t>
      </w:r>
      <w:r w:rsidRPr="005140A3">
        <w:t xml:space="preserve"> öğretmenlerinin güz döneminde uyguladığı </w:t>
      </w:r>
      <w:r>
        <w:t>2</w:t>
      </w:r>
      <w:r w:rsidRPr="005140A3">
        <w:t>. yazılı sınav kâğıtlarında yer alan sorular</w:t>
      </w:r>
      <w:r>
        <w:t>dan oluşacaktır</w:t>
      </w:r>
      <w:r w:rsidRPr="005140A3">
        <w:t xml:space="preserve">. Yazılı sınav sorularının uygulandığı </w:t>
      </w:r>
      <w:r>
        <w:t>2</w:t>
      </w:r>
      <w:r w:rsidRPr="005140A3">
        <w:t>0 okul amaçlı örnekleme yöntemlerinden maksimum çeşitleme örneklemesi yoluyla seçil</w:t>
      </w:r>
      <w:r>
        <w:t>ecektir</w:t>
      </w:r>
      <w:r w:rsidRPr="005140A3">
        <w:t>.</w:t>
      </w:r>
    </w:p>
    <w:p w14:paraId="1218FF23" w14:textId="77777777" w:rsidR="004E65EC" w:rsidRDefault="004E65EC" w:rsidP="004E65EC">
      <w:pPr>
        <w:ind w:left="708" w:firstLine="1"/>
      </w:pPr>
    </w:p>
    <w:p w14:paraId="6784AFF4" w14:textId="77777777" w:rsidR="00797AFB" w:rsidRPr="005140A3" w:rsidRDefault="00797AFB" w:rsidP="00A529BF">
      <w:pPr>
        <w:ind w:hanging="1"/>
        <w:rPr>
          <w:u w:val="single"/>
        </w:rPr>
      </w:pPr>
      <w:r w:rsidRPr="005140A3">
        <w:rPr>
          <w:u w:val="single"/>
        </w:rPr>
        <w:t>Kaynak:</w:t>
      </w:r>
    </w:p>
    <w:p w14:paraId="685F23D7" w14:textId="77777777" w:rsidR="00797AFB" w:rsidRPr="002340DB" w:rsidRDefault="00797AFB" w:rsidP="00A529BF">
      <w:pPr>
        <w:ind w:left="426" w:hanging="1"/>
      </w:pPr>
      <w:r w:rsidRPr="002340DB">
        <w:lastRenderedPageBreak/>
        <w:t xml:space="preserve">Kavram, Y. (2016). </w:t>
      </w:r>
      <w:r w:rsidRPr="002340DB">
        <w:rPr>
          <w:i/>
        </w:rPr>
        <w:t>Matematik eğitiminde akran odaklı öğretimin öğrencilerin problem çözme ve matematik okuryazarlık becerilerine etkisi</w:t>
      </w:r>
      <w:r w:rsidRPr="002340DB">
        <w:t xml:space="preserve"> (Yayınlanmamış yüksek lisans tezi). Eskişehir Osmangazi Üniversitesi, Eskişehir.</w:t>
      </w:r>
    </w:p>
    <w:p w14:paraId="24EEE724" w14:textId="2709AF55" w:rsidR="00797AFB" w:rsidRDefault="00797AFB" w:rsidP="00797AFB">
      <w:pPr>
        <w:ind w:firstLine="0"/>
        <w:rPr>
          <w:u w:val="single"/>
        </w:rPr>
      </w:pPr>
    </w:p>
    <w:p w14:paraId="39981184" w14:textId="4242BE67" w:rsidR="00A529BF" w:rsidRPr="005140A3" w:rsidRDefault="00A529BF" w:rsidP="002D4FBC">
      <w:pPr>
        <w:pStyle w:val="Balk2"/>
      </w:pPr>
      <w:bookmarkStart w:id="38" w:name="_Toc56000185"/>
      <w:r>
        <w:t>Veri Toplama Araç ve/veya Teknikleri Konusunda Örnek</w:t>
      </w:r>
      <w:bookmarkEnd w:id="38"/>
    </w:p>
    <w:p w14:paraId="446C7A0B" w14:textId="77777777" w:rsidR="00797AFB" w:rsidRPr="005140A3" w:rsidRDefault="00797AFB" w:rsidP="00A529BF">
      <w:pPr>
        <w:ind w:firstLine="0"/>
        <w:rPr>
          <w:u w:val="single"/>
        </w:rPr>
      </w:pPr>
      <w:r w:rsidRPr="005140A3">
        <w:rPr>
          <w:u w:val="single"/>
        </w:rPr>
        <w:t>Örnek:</w:t>
      </w:r>
    </w:p>
    <w:p w14:paraId="1092C3FA" w14:textId="77777777" w:rsidR="00797AFB" w:rsidRPr="005140A3" w:rsidRDefault="00797AFB" w:rsidP="00A529BF">
      <w:pPr>
        <w:autoSpaceDE w:val="0"/>
        <w:autoSpaceDN w:val="0"/>
        <w:adjustRightInd w:val="0"/>
        <w:ind w:left="426" w:firstLine="1"/>
        <w:rPr>
          <w:rFonts w:cs="Times New Roman"/>
        </w:rPr>
      </w:pPr>
      <w:r w:rsidRPr="005140A3">
        <w:rPr>
          <w:rFonts w:cs="Times New Roman"/>
        </w:rPr>
        <w:t>Verilerin toplanmasında araştırma kapsamında, araştırmacı tarafından geliştirile</w:t>
      </w:r>
      <w:r>
        <w:rPr>
          <w:rFonts w:cs="Times New Roman"/>
        </w:rPr>
        <w:t>cek/geliştirilmiş</w:t>
      </w:r>
      <w:r w:rsidRPr="005140A3">
        <w:rPr>
          <w:rFonts w:cs="Times New Roman"/>
        </w:rPr>
        <w:t xml:space="preserve"> </w:t>
      </w:r>
      <w:r w:rsidRPr="005140A3">
        <w:rPr>
          <w:rFonts w:cs="Times New Roman"/>
          <w:i/>
          <w:iCs/>
        </w:rPr>
        <w:t>‘</w:t>
      </w:r>
      <w:r>
        <w:rPr>
          <w:rFonts w:cs="Times New Roman"/>
          <w:i/>
          <w:iCs/>
        </w:rPr>
        <w:t>Matematik</w:t>
      </w:r>
      <w:r w:rsidRPr="005140A3">
        <w:rPr>
          <w:rFonts w:cs="Times New Roman"/>
          <w:i/>
          <w:iCs/>
        </w:rPr>
        <w:t xml:space="preserve"> Okuryazarlığı Düzey Belirleme Ölçeği (MODÖ)’ </w:t>
      </w:r>
      <w:r w:rsidRPr="005140A3">
        <w:rPr>
          <w:rFonts w:cs="Times New Roman"/>
        </w:rPr>
        <w:t>kullanıl</w:t>
      </w:r>
      <w:r>
        <w:rPr>
          <w:rFonts w:cs="Times New Roman"/>
        </w:rPr>
        <w:t>acaktır</w:t>
      </w:r>
      <w:r w:rsidRPr="005140A3">
        <w:rPr>
          <w:rFonts w:cs="Times New Roman"/>
        </w:rPr>
        <w:t xml:space="preserve">. Ölçek iki bölümden </w:t>
      </w:r>
      <w:r>
        <w:rPr>
          <w:rFonts w:cs="Times New Roman"/>
        </w:rPr>
        <w:t>oluşacaktır/</w:t>
      </w:r>
      <w:r w:rsidRPr="005140A3">
        <w:rPr>
          <w:rFonts w:cs="Times New Roman"/>
        </w:rPr>
        <w:t xml:space="preserve">oluşmaktadır. Ölçme aracının birinci bölümünde öğrencilerin kişisel bilgileri, </w:t>
      </w:r>
      <w:r>
        <w:rPr>
          <w:rFonts w:cs="Times New Roman"/>
        </w:rPr>
        <w:t>matematik işlemlerini</w:t>
      </w:r>
      <w:r w:rsidRPr="005140A3">
        <w:rPr>
          <w:rFonts w:cs="Times New Roman"/>
        </w:rPr>
        <w:t xml:space="preserve"> kullanma sıklıkları ve kullanım amaçları, ayrıca </w:t>
      </w:r>
      <w:r>
        <w:rPr>
          <w:rFonts w:cs="Times New Roman"/>
        </w:rPr>
        <w:t>matematik</w:t>
      </w:r>
      <w:r w:rsidRPr="005140A3">
        <w:rPr>
          <w:rFonts w:cs="Times New Roman"/>
        </w:rPr>
        <w:t xml:space="preserve"> dersine ilişkin bilgi ve görüşleri yer </w:t>
      </w:r>
      <w:r>
        <w:rPr>
          <w:rFonts w:cs="Times New Roman"/>
        </w:rPr>
        <w:t>alacaktır/</w:t>
      </w:r>
      <w:r w:rsidRPr="005140A3">
        <w:rPr>
          <w:rFonts w:cs="Times New Roman"/>
        </w:rPr>
        <w:t xml:space="preserve">almaktadır. İkinci bölümde ise 34 sorudan oluşan 5’li Likert yapısına sahip </w:t>
      </w:r>
      <w:r>
        <w:rPr>
          <w:rFonts w:cs="Times New Roman"/>
        </w:rPr>
        <w:t>matematik</w:t>
      </w:r>
      <w:r w:rsidRPr="005140A3">
        <w:rPr>
          <w:rFonts w:cs="Times New Roman"/>
        </w:rPr>
        <w:t xml:space="preserve"> okuryazarlık düzeyini belirlemek amacıyla oluşturulan ölçek maddeleri yer </w:t>
      </w:r>
      <w:r>
        <w:rPr>
          <w:rFonts w:cs="Times New Roman"/>
        </w:rPr>
        <w:t>alacaktır/</w:t>
      </w:r>
      <w:r w:rsidRPr="005140A3">
        <w:rPr>
          <w:rFonts w:cs="Times New Roman"/>
        </w:rPr>
        <w:t xml:space="preserve">almaktadır. Ölçekte yer alan maddeler; 1= ‘Bana hiç uymuyor’, 2= ‘Bana çok az uyuyor’, 3= ‘Bana oldukça uyuyor’, 4= ‘Bana çok uyuyor’ ve 5= </w:t>
      </w:r>
      <w:r>
        <w:rPr>
          <w:rFonts w:cs="Times New Roman"/>
        </w:rPr>
        <w:t xml:space="preserve">‘Bana tamamen uyuyor’ şeklinde </w:t>
      </w:r>
      <w:r w:rsidRPr="005140A3">
        <w:rPr>
          <w:rFonts w:cs="Times New Roman"/>
        </w:rPr>
        <w:t>derecelendiril</w:t>
      </w:r>
      <w:r>
        <w:rPr>
          <w:rFonts w:cs="Times New Roman"/>
        </w:rPr>
        <w:t>ecektir/d</w:t>
      </w:r>
      <w:r w:rsidRPr="005140A3">
        <w:rPr>
          <w:rFonts w:cs="Times New Roman"/>
        </w:rPr>
        <w:t xml:space="preserve">erecelendirilmiştir. Ölçekten elde edilen puanların en düşüğü ‘1.00’ ve en yükseği ‘5.00’ olacak şekilde beş seviye grubu </w:t>
      </w:r>
      <w:r>
        <w:rPr>
          <w:rFonts w:cs="Times New Roman"/>
        </w:rPr>
        <w:t>belirlenecektir/</w:t>
      </w:r>
      <w:r w:rsidRPr="005140A3">
        <w:rPr>
          <w:rFonts w:cs="Times New Roman"/>
        </w:rPr>
        <w:t xml:space="preserve">belirlenmiştir. </w:t>
      </w:r>
    </w:p>
    <w:p w14:paraId="69750856" w14:textId="77777777" w:rsidR="00797AFB" w:rsidRPr="005140A3" w:rsidRDefault="00797AFB" w:rsidP="00797AFB">
      <w:pPr>
        <w:ind w:left="709" w:hanging="709"/>
      </w:pPr>
    </w:p>
    <w:p w14:paraId="49CDC620" w14:textId="77777777" w:rsidR="00797AFB" w:rsidRPr="005140A3" w:rsidRDefault="00797AFB" w:rsidP="00A529BF">
      <w:pPr>
        <w:ind w:hanging="1"/>
        <w:rPr>
          <w:u w:val="single"/>
        </w:rPr>
      </w:pPr>
      <w:r w:rsidRPr="005140A3">
        <w:rPr>
          <w:u w:val="single"/>
        </w:rPr>
        <w:t>Kaynak:</w:t>
      </w:r>
    </w:p>
    <w:p w14:paraId="76368F44" w14:textId="77777777" w:rsidR="00797AFB" w:rsidRPr="002340DB" w:rsidRDefault="00797AFB" w:rsidP="00A529BF">
      <w:pPr>
        <w:ind w:left="426" w:hanging="1"/>
      </w:pPr>
      <w:r w:rsidRPr="002340DB">
        <w:t xml:space="preserve">Kavram, Y. (2016). </w:t>
      </w:r>
      <w:r w:rsidRPr="002340DB">
        <w:rPr>
          <w:i/>
        </w:rPr>
        <w:t>Matematik eğitiminde akran odaklı öğretimin öğrencilerin problem çözme ve matematik okuryazarlık becerilerine etkisi</w:t>
      </w:r>
      <w:r w:rsidRPr="002340DB">
        <w:t xml:space="preserve"> (Yayınlanmamış yüksek lisans tezi). Eskişehir Osmangazi Üniversitesi, Eskişehir.</w:t>
      </w:r>
    </w:p>
    <w:p w14:paraId="26231525" w14:textId="05BFB4E7" w:rsidR="00797AFB" w:rsidRDefault="00797AFB" w:rsidP="00797AFB">
      <w:pPr>
        <w:ind w:firstLine="0"/>
      </w:pPr>
    </w:p>
    <w:p w14:paraId="268BC6EE" w14:textId="46C52430" w:rsidR="00A529BF" w:rsidRPr="005140A3" w:rsidRDefault="00A529BF" w:rsidP="002D4FBC">
      <w:pPr>
        <w:pStyle w:val="Balk2"/>
      </w:pPr>
      <w:bookmarkStart w:id="39" w:name="_Toc56000186"/>
      <w:r>
        <w:t>Verilerin Toplanması Konusunda Örnek</w:t>
      </w:r>
      <w:bookmarkEnd w:id="39"/>
    </w:p>
    <w:p w14:paraId="53F54AF8" w14:textId="77777777" w:rsidR="00797AFB" w:rsidRPr="005140A3" w:rsidRDefault="00797AFB" w:rsidP="00A529BF">
      <w:pPr>
        <w:ind w:firstLine="0"/>
        <w:rPr>
          <w:u w:val="single"/>
        </w:rPr>
      </w:pPr>
      <w:r w:rsidRPr="005140A3">
        <w:rPr>
          <w:u w:val="single"/>
        </w:rPr>
        <w:t>Örnek:</w:t>
      </w:r>
    </w:p>
    <w:p w14:paraId="0449DBD2" w14:textId="14E3209D" w:rsidR="00797AFB" w:rsidRPr="005140A3" w:rsidRDefault="00797AFB" w:rsidP="00A529BF">
      <w:pPr>
        <w:autoSpaceDE w:val="0"/>
        <w:autoSpaceDN w:val="0"/>
        <w:adjustRightInd w:val="0"/>
        <w:ind w:left="426" w:firstLine="1"/>
        <w:rPr>
          <w:rFonts w:cs="Times New Roman"/>
        </w:rPr>
      </w:pPr>
      <w:r>
        <w:rPr>
          <w:rFonts w:cs="Times New Roman"/>
        </w:rPr>
        <w:t>Matematiksel</w:t>
      </w:r>
      <w:r w:rsidRPr="005140A3">
        <w:rPr>
          <w:rFonts w:cs="Times New Roman"/>
        </w:rPr>
        <w:t xml:space="preserve"> Yaratıcılık Testi, </w:t>
      </w:r>
      <w:r>
        <w:rPr>
          <w:rFonts w:cs="Times New Roman"/>
        </w:rPr>
        <w:t>Matematik</w:t>
      </w:r>
      <w:r w:rsidRPr="005140A3">
        <w:rPr>
          <w:rFonts w:cs="Times New Roman"/>
        </w:rPr>
        <w:t xml:space="preserve"> Tutum Ölçeği ve kişisel özelliklerin belirlenmesi amacıyla kullanılan kişisel bilgi formu; </w:t>
      </w:r>
      <w:r>
        <w:rPr>
          <w:rFonts w:cs="Times New Roman"/>
        </w:rPr>
        <w:t>Ankara</w:t>
      </w:r>
      <w:r w:rsidRPr="005140A3">
        <w:rPr>
          <w:rFonts w:cs="Times New Roman"/>
        </w:rPr>
        <w:t xml:space="preserve"> İl Milli Eğitim Müdürlüğü</w:t>
      </w:r>
      <w:r w:rsidR="00A529BF">
        <w:rPr>
          <w:rFonts w:cs="Times New Roman"/>
        </w:rPr>
        <w:t>’</w:t>
      </w:r>
      <w:r w:rsidRPr="005140A3">
        <w:rPr>
          <w:rFonts w:cs="Times New Roman"/>
        </w:rPr>
        <w:t>ne bağlı rastgele seçile</w:t>
      </w:r>
      <w:r>
        <w:rPr>
          <w:rFonts w:cs="Times New Roman"/>
        </w:rPr>
        <w:t>cek</w:t>
      </w:r>
      <w:r w:rsidRPr="005140A3">
        <w:rPr>
          <w:rFonts w:cs="Times New Roman"/>
        </w:rPr>
        <w:t xml:space="preserve"> </w:t>
      </w:r>
      <w:r>
        <w:rPr>
          <w:rFonts w:cs="Times New Roman"/>
        </w:rPr>
        <w:t>22</w:t>
      </w:r>
      <w:r w:rsidRPr="005140A3">
        <w:rPr>
          <w:rFonts w:cs="Times New Roman"/>
        </w:rPr>
        <w:t xml:space="preserve"> ilköğretim okulunun </w:t>
      </w:r>
      <w:r>
        <w:rPr>
          <w:rFonts w:cs="Times New Roman"/>
        </w:rPr>
        <w:t>dördüncü</w:t>
      </w:r>
      <w:r w:rsidRPr="005140A3">
        <w:rPr>
          <w:rFonts w:cs="Times New Roman"/>
        </w:rPr>
        <w:t xml:space="preserve"> sınıflarında öğrenim gören, toplam </w:t>
      </w:r>
      <w:r>
        <w:rPr>
          <w:rFonts w:cs="Times New Roman"/>
        </w:rPr>
        <w:t>344</w:t>
      </w:r>
      <w:r w:rsidRPr="005140A3">
        <w:rPr>
          <w:rFonts w:cs="Times New Roman"/>
        </w:rPr>
        <w:t xml:space="preserve"> öğrenciye, 20</w:t>
      </w:r>
      <w:r>
        <w:rPr>
          <w:rFonts w:cs="Times New Roman"/>
        </w:rPr>
        <w:t>17</w:t>
      </w:r>
      <w:r w:rsidRPr="005140A3">
        <w:rPr>
          <w:rFonts w:cs="Times New Roman"/>
        </w:rPr>
        <w:t>–201</w:t>
      </w:r>
      <w:r>
        <w:rPr>
          <w:rFonts w:cs="Times New Roman"/>
        </w:rPr>
        <w:t>8</w:t>
      </w:r>
      <w:r w:rsidRPr="005140A3">
        <w:rPr>
          <w:rFonts w:cs="Times New Roman"/>
        </w:rPr>
        <w:t xml:space="preserve"> eğitim-öğretim yılının </w:t>
      </w:r>
      <w:r>
        <w:rPr>
          <w:rFonts w:cs="Times New Roman"/>
        </w:rPr>
        <w:t>ikinci</w:t>
      </w:r>
      <w:r w:rsidRPr="005140A3">
        <w:rPr>
          <w:rFonts w:cs="Times New Roman"/>
        </w:rPr>
        <w:t xml:space="preserve"> döneminde (</w:t>
      </w:r>
      <w:r>
        <w:rPr>
          <w:rFonts w:cs="Times New Roman"/>
        </w:rPr>
        <w:t>Nisan</w:t>
      </w:r>
      <w:r w:rsidRPr="005140A3">
        <w:rPr>
          <w:rFonts w:cs="Times New Roman"/>
        </w:rPr>
        <w:t>-</w:t>
      </w:r>
      <w:r>
        <w:rPr>
          <w:rFonts w:cs="Times New Roman"/>
        </w:rPr>
        <w:t>Mayıs</w:t>
      </w:r>
      <w:r w:rsidRPr="005140A3">
        <w:rPr>
          <w:rFonts w:cs="Times New Roman"/>
        </w:rPr>
        <w:t xml:space="preserve"> aylarında) uygulan</w:t>
      </w:r>
      <w:r>
        <w:rPr>
          <w:rFonts w:cs="Times New Roman"/>
        </w:rPr>
        <w:t>acaktır</w:t>
      </w:r>
      <w:r w:rsidRPr="005140A3">
        <w:rPr>
          <w:rFonts w:cs="Times New Roman"/>
        </w:rPr>
        <w:t>. Veriler; Kişisel Bilgi Formu ve ilgili ölçeklerin örneklemdeki öğrencilere, araştırmacı tarafından uygulanması yoluyla elde edil</w:t>
      </w:r>
      <w:r>
        <w:rPr>
          <w:rFonts w:cs="Times New Roman"/>
        </w:rPr>
        <w:t>ecektir</w:t>
      </w:r>
      <w:r w:rsidRPr="005140A3">
        <w:rPr>
          <w:rFonts w:cs="Times New Roman"/>
        </w:rPr>
        <w:t xml:space="preserve">. Öğrencilere ölçekler hakkında ayrıntılı bilgi verilerek, gönüllü olarak örnekleme dâhil olmak </w:t>
      </w:r>
      <w:r w:rsidRPr="005140A3">
        <w:rPr>
          <w:rFonts w:cs="Times New Roman"/>
        </w:rPr>
        <w:lastRenderedPageBreak/>
        <w:t>isteyenlere ölçek dağıtıl</w:t>
      </w:r>
      <w:r>
        <w:rPr>
          <w:rFonts w:cs="Times New Roman"/>
        </w:rPr>
        <w:t>acaktır</w:t>
      </w:r>
      <w:r w:rsidRPr="005140A3">
        <w:rPr>
          <w:rFonts w:cs="Times New Roman"/>
        </w:rPr>
        <w:t xml:space="preserve">. Öğrencilere ölçeği cevaplandırmaları için, yaklaşık </w:t>
      </w:r>
      <w:r>
        <w:rPr>
          <w:rFonts w:cs="Times New Roman"/>
        </w:rPr>
        <w:t>30 dakika</w:t>
      </w:r>
      <w:r w:rsidRPr="005140A3">
        <w:rPr>
          <w:rFonts w:cs="Times New Roman"/>
        </w:rPr>
        <w:t xml:space="preserve"> süre veril</w:t>
      </w:r>
      <w:r>
        <w:rPr>
          <w:rFonts w:cs="Times New Roman"/>
        </w:rPr>
        <w:t>ecektir.</w:t>
      </w:r>
    </w:p>
    <w:p w14:paraId="2082C4F5" w14:textId="77777777" w:rsidR="00797AFB" w:rsidRPr="005140A3" w:rsidRDefault="00797AFB" w:rsidP="00797AFB">
      <w:pPr>
        <w:ind w:left="709" w:hanging="709"/>
      </w:pPr>
    </w:p>
    <w:p w14:paraId="53CAB149" w14:textId="77777777" w:rsidR="00797AFB" w:rsidRPr="005140A3" w:rsidRDefault="00797AFB" w:rsidP="00A529BF">
      <w:pPr>
        <w:ind w:firstLine="0"/>
        <w:rPr>
          <w:u w:val="single"/>
        </w:rPr>
      </w:pPr>
      <w:r w:rsidRPr="005140A3">
        <w:rPr>
          <w:u w:val="single"/>
        </w:rPr>
        <w:t>Kaynak:</w:t>
      </w:r>
    </w:p>
    <w:p w14:paraId="220025E6" w14:textId="77777777" w:rsidR="00797AFB" w:rsidRPr="002340DB" w:rsidRDefault="00797AFB" w:rsidP="00A529BF">
      <w:pPr>
        <w:ind w:left="426" w:hanging="1"/>
      </w:pPr>
      <w:r w:rsidRPr="002340DB">
        <w:t xml:space="preserve">Kavram, Y. (2016). </w:t>
      </w:r>
      <w:r w:rsidRPr="002340DB">
        <w:rPr>
          <w:i/>
        </w:rPr>
        <w:t>Matematik eğitiminde akran odaklı öğretimin öğrencilerin problem çözme ve matematik okuryazarlık becerilerine etkisi</w:t>
      </w:r>
      <w:r w:rsidRPr="002340DB">
        <w:t xml:space="preserve"> (Yayınlanmamış yüksek lisans tezi). Eskişehir Osmangazi Üniversitesi, Eskişehir.</w:t>
      </w:r>
    </w:p>
    <w:p w14:paraId="7ABA9D00" w14:textId="5C6C8640" w:rsidR="00797AFB" w:rsidRDefault="00797AFB" w:rsidP="00797AFB">
      <w:pPr>
        <w:ind w:firstLine="0"/>
      </w:pPr>
    </w:p>
    <w:p w14:paraId="4A67266F" w14:textId="0EBC44AC" w:rsidR="00A529BF" w:rsidRDefault="00A529BF" w:rsidP="002D4FBC">
      <w:pPr>
        <w:pStyle w:val="Balk2"/>
      </w:pPr>
      <w:bookmarkStart w:id="40" w:name="_Toc56000187"/>
      <w:r>
        <w:t>Verilerin Çözümlenmesi Konusunda Örnek</w:t>
      </w:r>
      <w:bookmarkEnd w:id="40"/>
    </w:p>
    <w:p w14:paraId="70E642EA" w14:textId="77777777" w:rsidR="00797AFB" w:rsidRPr="005140A3" w:rsidRDefault="00797AFB" w:rsidP="00A529BF">
      <w:pPr>
        <w:ind w:firstLine="0"/>
        <w:rPr>
          <w:u w:val="single"/>
        </w:rPr>
      </w:pPr>
      <w:r w:rsidRPr="005140A3">
        <w:rPr>
          <w:u w:val="single"/>
        </w:rPr>
        <w:t>Örnek:</w:t>
      </w:r>
    </w:p>
    <w:p w14:paraId="4CA1FE66" w14:textId="77777777" w:rsidR="00797AFB" w:rsidRPr="005140A3" w:rsidRDefault="00797AFB" w:rsidP="00A529BF">
      <w:pPr>
        <w:autoSpaceDE w:val="0"/>
        <w:autoSpaceDN w:val="0"/>
        <w:adjustRightInd w:val="0"/>
        <w:ind w:left="426" w:firstLine="1"/>
        <w:rPr>
          <w:rFonts w:cs="Times New Roman"/>
        </w:rPr>
      </w:pPr>
      <w:r w:rsidRPr="005140A3">
        <w:rPr>
          <w:rFonts w:cs="Times New Roman"/>
        </w:rPr>
        <w:t>Veri analizinde, ölçeklere ait ortalama puanlar, bunlara ait standart sapmalar ve gruplar arası puan farklılıklarını gözlemlemek amacıyla istatistik teknikler kullanıl</w:t>
      </w:r>
      <w:r>
        <w:rPr>
          <w:rFonts w:cs="Times New Roman"/>
        </w:rPr>
        <w:t>acaktır</w:t>
      </w:r>
      <w:r w:rsidRPr="005140A3">
        <w:rPr>
          <w:rFonts w:cs="Times New Roman"/>
        </w:rPr>
        <w:t xml:space="preserve">. Öğrencilerin </w:t>
      </w:r>
      <w:r>
        <w:rPr>
          <w:rFonts w:cs="Times New Roman"/>
        </w:rPr>
        <w:t>matematik okuryazarlık</w:t>
      </w:r>
      <w:r w:rsidRPr="005140A3">
        <w:rPr>
          <w:rFonts w:cs="Times New Roman"/>
        </w:rPr>
        <w:t xml:space="preserve"> düzeyleri ve tutumlarının; kişisel özellikleri bakımından farklılık olup olmadığını ve farklılıkların hangi gruplar lehine olduğunu belirlemek amacıyla verilerin; t – testi, tek yönlü varyans analizi (ANOVA), aritmetik ortalama, standart sapma hesaplamaları yapıl</w:t>
      </w:r>
      <w:r>
        <w:rPr>
          <w:rFonts w:cs="Times New Roman"/>
        </w:rPr>
        <w:t>acaktır</w:t>
      </w:r>
      <w:r w:rsidRPr="005140A3">
        <w:rPr>
          <w:rFonts w:cs="Times New Roman"/>
        </w:rPr>
        <w:t xml:space="preserve">. Ayrıca </w:t>
      </w:r>
      <w:r>
        <w:rPr>
          <w:rFonts w:cs="Times New Roman"/>
        </w:rPr>
        <w:t>matematiğe karşı</w:t>
      </w:r>
      <w:r w:rsidRPr="005140A3">
        <w:rPr>
          <w:rFonts w:cs="Times New Roman"/>
        </w:rPr>
        <w:t xml:space="preserve"> tutum ölçeği ve </w:t>
      </w:r>
      <w:r>
        <w:rPr>
          <w:rFonts w:cs="Times New Roman"/>
        </w:rPr>
        <w:t>matematik okuryazarlık</w:t>
      </w:r>
      <w:r w:rsidRPr="005140A3">
        <w:rPr>
          <w:rFonts w:cs="Times New Roman"/>
        </w:rPr>
        <w:t xml:space="preserve"> testi arasındaki ilişkiyi belirlemek amacıyla toplam puanlar üzerinden korelasyon hesabı yapıl</w:t>
      </w:r>
      <w:r>
        <w:rPr>
          <w:rFonts w:cs="Times New Roman"/>
        </w:rPr>
        <w:t>acaktır</w:t>
      </w:r>
      <w:r w:rsidRPr="005140A3">
        <w:rPr>
          <w:rFonts w:cs="Times New Roman"/>
        </w:rPr>
        <w:t>. Verilerin analizinde istatistiksel anlamlılık değeri 0.5 olarak belirlen</w:t>
      </w:r>
      <w:r>
        <w:rPr>
          <w:rFonts w:cs="Times New Roman"/>
        </w:rPr>
        <w:t>ecektir</w:t>
      </w:r>
      <w:r w:rsidRPr="005140A3">
        <w:rPr>
          <w:rFonts w:cs="Times New Roman"/>
        </w:rPr>
        <w:t xml:space="preserve"> ve SPSS programında analizler gerçekleştiril</w:t>
      </w:r>
      <w:r>
        <w:rPr>
          <w:rFonts w:cs="Times New Roman"/>
        </w:rPr>
        <w:t>ecektir</w:t>
      </w:r>
      <w:r w:rsidRPr="005140A3">
        <w:rPr>
          <w:rFonts w:cs="Times New Roman"/>
        </w:rPr>
        <w:t>.</w:t>
      </w:r>
    </w:p>
    <w:p w14:paraId="7DA95E66" w14:textId="77777777" w:rsidR="00797AFB" w:rsidRPr="005140A3" w:rsidRDefault="00797AFB" w:rsidP="00797AFB">
      <w:pPr>
        <w:ind w:left="709" w:hanging="709"/>
      </w:pPr>
    </w:p>
    <w:p w14:paraId="65977CF8" w14:textId="77777777" w:rsidR="00797AFB" w:rsidRPr="005140A3" w:rsidRDefault="00797AFB" w:rsidP="00A529BF">
      <w:pPr>
        <w:ind w:firstLine="0"/>
        <w:rPr>
          <w:u w:val="single"/>
        </w:rPr>
      </w:pPr>
      <w:r w:rsidRPr="005140A3">
        <w:rPr>
          <w:u w:val="single"/>
        </w:rPr>
        <w:t>Kaynak:</w:t>
      </w:r>
    </w:p>
    <w:p w14:paraId="7FA21121" w14:textId="77777777" w:rsidR="00797AFB" w:rsidRPr="002340DB" w:rsidRDefault="00797AFB" w:rsidP="00A529BF">
      <w:pPr>
        <w:ind w:left="426" w:firstLine="0"/>
      </w:pPr>
      <w:r w:rsidRPr="002340DB">
        <w:t xml:space="preserve">Kavram, Y. (2016). </w:t>
      </w:r>
      <w:r w:rsidRPr="002340DB">
        <w:rPr>
          <w:i/>
        </w:rPr>
        <w:t>Matematik eğitiminde akran odaklı öğretimin öğrencilerin problem çözme ve matematik okuryazarlık becerilerine etkisi</w:t>
      </w:r>
      <w:r w:rsidRPr="002340DB">
        <w:t xml:space="preserve"> (Yayınlanmamış yüksek lisans tezi). Eskişehir Osmangazi Üniversitesi, Eskişehir.</w:t>
      </w:r>
    </w:p>
    <w:p w14:paraId="0778136E" w14:textId="77777777" w:rsidR="00797AFB" w:rsidRPr="005140A3" w:rsidRDefault="00797AFB" w:rsidP="00797AFB">
      <w:pPr>
        <w:ind w:firstLine="0"/>
      </w:pPr>
    </w:p>
    <w:p w14:paraId="248E20EE" w14:textId="77777777" w:rsidR="00797AFB" w:rsidRDefault="00797AFB" w:rsidP="00B454B7">
      <w:pPr>
        <w:pStyle w:val="ListeParagraf"/>
        <w:numPr>
          <w:ilvl w:val="0"/>
          <w:numId w:val="4"/>
        </w:numPr>
        <w:ind w:left="0" w:firstLine="426"/>
      </w:pPr>
      <w:r w:rsidRPr="005140A3">
        <w:t>Başlıklar başlıklandırma seviyelerine uygun olacak şekilde oluşturulmalıdır.</w:t>
      </w:r>
    </w:p>
    <w:p w14:paraId="7B920640" w14:textId="77777777" w:rsidR="00797AFB" w:rsidRDefault="00797AFB" w:rsidP="00B454B7">
      <w:pPr>
        <w:pStyle w:val="ListeParagraf"/>
        <w:numPr>
          <w:ilvl w:val="0"/>
          <w:numId w:val="4"/>
        </w:numPr>
        <w:ind w:left="0" w:firstLine="426"/>
      </w:pPr>
      <w:r w:rsidRPr="005140A3">
        <w:t xml:space="preserve">Her başlıktan önce bir satır boşluk olmalıdır. </w:t>
      </w:r>
    </w:p>
    <w:p w14:paraId="2C06C381" w14:textId="77777777" w:rsidR="00797AFB" w:rsidRDefault="00797AFB" w:rsidP="00B454B7">
      <w:pPr>
        <w:pStyle w:val="ListeParagraf"/>
        <w:numPr>
          <w:ilvl w:val="0"/>
          <w:numId w:val="4"/>
        </w:numPr>
        <w:ind w:left="0" w:firstLine="426"/>
      </w:pPr>
      <w:r w:rsidRPr="005140A3">
        <w:t>Başlıklardan sonra boşluk bırakılmamalıdır.</w:t>
      </w:r>
    </w:p>
    <w:p w14:paraId="1A870841" w14:textId="38ADFF65" w:rsidR="00797AFB" w:rsidRDefault="00797AFB" w:rsidP="00797AFB">
      <w:pPr>
        <w:ind w:firstLine="0"/>
        <w:textboxTightWrap w:val="none"/>
        <w:rPr>
          <w:rFonts w:eastAsia="Calibri" w:cs="Times New Roman"/>
          <w:b/>
          <w:szCs w:val="24"/>
        </w:rPr>
      </w:pPr>
    </w:p>
    <w:p w14:paraId="20AE2BD5" w14:textId="31D10DE9" w:rsidR="00A529BF" w:rsidRDefault="00A529BF" w:rsidP="00A529BF">
      <w:pPr>
        <w:pStyle w:val="Balk1"/>
        <w:rPr>
          <w:noProof/>
          <w:lang w:eastAsia="tr-TR"/>
        </w:rPr>
      </w:pPr>
      <w:bookmarkStart w:id="41" w:name="_Toc56000188"/>
      <w:r>
        <w:rPr>
          <w:noProof/>
          <w:lang w:eastAsia="tr-TR"/>
        </w:rPr>
        <w:t>DÖRDÜNCÜ BÖLÜM</w:t>
      </w:r>
      <w:bookmarkEnd w:id="41"/>
    </w:p>
    <w:p w14:paraId="3C0F6116" w14:textId="77777777" w:rsidR="00A66D8C" w:rsidRPr="00A66D8C" w:rsidRDefault="00A66D8C" w:rsidP="00A66D8C">
      <w:pPr>
        <w:rPr>
          <w:lang w:eastAsia="tr-TR"/>
        </w:rPr>
      </w:pPr>
    </w:p>
    <w:p w14:paraId="062B8B01" w14:textId="1395EB59" w:rsidR="00A529BF" w:rsidRDefault="00A529BF" w:rsidP="002D4FBC">
      <w:pPr>
        <w:pStyle w:val="Balk2"/>
      </w:pPr>
      <w:bookmarkStart w:id="42" w:name="_Toc56000189"/>
      <w:r>
        <w:t>Bulgular ve Yorum</w:t>
      </w:r>
      <w:bookmarkEnd w:id="42"/>
    </w:p>
    <w:p w14:paraId="762DC812" w14:textId="77777777" w:rsidR="00B454B7" w:rsidRPr="00B454B7" w:rsidRDefault="00B454B7" w:rsidP="00B454B7">
      <w:pPr>
        <w:pStyle w:val="ListeParagraf"/>
        <w:numPr>
          <w:ilvl w:val="0"/>
          <w:numId w:val="20"/>
        </w:numPr>
        <w:rPr>
          <w:i/>
          <w:vanish/>
          <w:highlight w:val="yellow"/>
        </w:rPr>
      </w:pPr>
    </w:p>
    <w:p w14:paraId="0EDB0B20" w14:textId="77777777" w:rsidR="00B454B7" w:rsidRPr="00B454B7" w:rsidRDefault="00B454B7" w:rsidP="00B454B7">
      <w:pPr>
        <w:pStyle w:val="ListeParagraf"/>
        <w:numPr>
          <w:ilvl w:val="1"/>
          <w:numId w:val="20"/>
        </w:numPr>
        <w:rPr>
          <w:i/>
          <w:vanish/>
          <w:highlight w:val="yellow"/>
        </w:rPr>
      </w:pPr>
    </w:p>
    <w:p w14:paraId="228DF885" w14:textId="77777777" w:rsidR="00B454B7" w:rsidRPr="00B454B7" w:rsidRDefault="00B454B7" w:rsidP="00B454B7">
      <w:pPr>
        <w:pStyle w:val="ListeParagraf"/>
        <w:numPr>
          <w:ilvl w:val="1"/>
          <w:numId w:val="20"/>
        </w:numPr>
        <w:rPr>
          <w:i/>
          <w:vanish/>
          <w:highlight w:val="yellow"/>
        </w:rPr>
      </w:pPr>
    </w:p>
    <w:p w14:paraId="4ADCAB7E" w14:textId="77777777" w:rsidR="00B454B7" w:rsidRPr="00B454B7" w:rsidRDefault="00B454B7" w:rsidP="00B454B7">
      <w:pPr>
        <w:pStyle w:val="ListeParagraf"/>
        <w:numPr>
          <w:ilvl w:val="1"/>
          <w:numId w:val="20"/>
        </w:numPr>
        <w:rPr>
          <w:i/>
          <w:vanish/>
          <w:highlight w:val="yellow"/>
        </w:rPr>
      </w:pPr>
    </w:p>
    <w:p w14:paraId="6FF1C198" w14:textId="77777777" w:rsidR="00B454B7" w:rsidRPr="00B454B7" w:rsidRDefault="00B454B7" w:rsidP="00B454B7">
      <w:pPr>
        <w:pStyle w:val="ListeParagraf"/>
        <w:numPr>
          <w:ilvl w:val="1"/>
          <w:numId w:val="20"/>
        </w:numPr>
        <w:rPr>
          <w:i/>
          <w:vanish/>
          <w:highlight w:val="yellow"/>
        </w:rPr>
      </w:pPr>
    </w:p>
    <w:p w14:paraId="25F6B4C7" w14:textId="77777777" w:rsidR="00B454B7" w:rsidRPr="00B454B7" w:rsidRDefault="00B454B7" w:rsidP="00B454B7">
      <w:pPr>
        <w:pStyle w:val="ListeParagraf"/>
        <w:numPr>
          <w:ilvl w:val="1"/>
          <w:numId w:val="20"/>
        </w:numPr>
        <w:rPr>
          <w:i/>
          <w:vanish/>
          <w:highlight w:val="yellow"/>
        </w:rPr>
      </w:pPr>
    </w:p>
    <w:p w14:paraId="0C0261EA" w14:textId="77777777" w:rsidR="00B454B7" w:rsidRPr="00B454B7" w:rsidRDefault="00B454B7" w:rsidP="00B454B7">
      <w:pPr>
        <w:pStyle w:val="ListeParagraf"/>
        <w:numPr>
          <w:ilvl w:val="1"/>
          <w:numId w:val="20"/>
        </w:numPr>
        <w:rPr>
          <w:i/>
          <w:vanish/>
          <w:highlight w:val="yellow"/>
        </w:rPr>
      </w:pPr>
    </w:p>
    <w:p w14:paraId="2428FFE6" w14:textId="77777777" w:rsidR="00B454B7" w:rsidRPr="00B454B7" w:rsidRDefault="00B454B7" w:rsidP="00B454B7">
      <w:pPr>
        <w:pStyle w:val="ListeParagraf"/>
        <w:numPr>
          <w:ilvl w:val="1"/>
          <w:numId w:val="20"/>
        </w:numPr>
        <w:rPr>
          <w:i/>
          <w:vanish/>
          <w:highlight w:val="yellow"/>
        </w:rPr>
      </w:pPr>
    </w:p>
    <w:p w14:paraId="665BEB30" w14:textId="77777777" w:rsidR="00B454B7" w:rsidRPr="00B454B7" w:rsidRDefault="00B454B7" w:rsidP="00B454B7">
      <w:pPr>
        <w:pStyle w:val="ListeParagraf"/>
        <w:numPr>
          <w:ilvl w:val="1"/>
          <w:numId w:val="20"/>
        </w:numPr>
        <w:rPr>
          <w:i/>
          <w:vanish/>
          <w:highlight w:val="yellow"/>
        </w:rPr>
      </w:pPr>
    </w:p>
    <w:p w14:paraId="7BD9C9E2" w14:textId="77777777" w:rsidR="00B454B7" w:rsidRPr="00B454B7" w:rsidRDefault="00B454B7" w:rsidP="00B454B7">
      <w:pPr>
        <w:pStyle w:val="ListeParagraf"/>
        <w:numPr>
          <w:ilvl w:val="1"/>
          <w:numId w:val="20"/>
        </w:numPr>
        <w:rPr>
          <w:i/>
          <w:vanish/>
          <w:highlight w:val="yellow"/>
        </w:rPr>
      </w:pPr>
    </w:p>
    <w:p w14:paraId="6CCD8C38" w14:textId="77777777" w:rsidR="00B454B7" w:rsidRPr="00B454B7" w:rsidRDefault="00B454B7" w:rsidP="00B454B7">
      <w:pPr>
        <w:pStyle w:val="ListeParagraf"/>
        <w:numPr>
          <w:ilvl w:val="1"/>
          <w:numId w:val="20"/>
        </w:numPr>
        <w:rPr>
          <w:i/>
          <w:vanish/>
          <w:highlight w:val="yellow"/>
        </w:rPr>
      </w:pPr>
    </w:p>
    <w:p w14:paraId="40E587F3" w14:textId="77777777" w:rsidR="00B454B7" w:rsidRPr="00B454B7" w:rsidRDefault="00B454B7" w:rsidP="00B454B7">
      <w:pPr>
        <w:pStyle w:val="ListeParagraf"/>
        <w:numPr>
          <w:ilvl w:val="1"/>
          <w:numId w:val="20"/>
        </w:numPr>
        <w:rPr>
          <w:i/>
          <w:vanish/>
          <w:highlight w:val="yellow"/>
        </w:rPr>
      </w:pPr>
    </w:p>
    <w:p w14:paraId="6FAE8F86" w14:textId="77777777" w:rsidR="00B454B7" w:rsidRPr="00B454B7" w:rsidRDefault="00B454B7" w:rsidP="00B454B7">
      <w:pPr>
        <w:pStyle w:val="ListeParagraf"/>
        <w:numPr>
          <w:ilvl w:val="1"/>
          <w:numId w:val="20"/>
        </w:numPr>
        <w:rPr>
          <w:i/>
          <w:vanish/>
          <w:highlight w:val="yellow"/>
        </w:rPr>
      </w:pPr>
    </w:p>
    <w:p w14:paraId="1BFDC69E" w14:textId="77777777" w:rsidR="00B454B7" w:rsidRPr="00B454B7" w:rsidRDefault="00B454B7" w:rsidP="00B454B7">
      <w:pPr>
        <w:pStyle w:val="ListeParagraf"/>
        <w:numPr>
          <w:ilvl w:val="1"/>
          <w:numId w:val="20"/>
        </w:numPr>
        <w:rPr>
          <w:i/>
          <w:vanish/>
          <w:highlight w:val="yellow"/>
        </w:rPr>
      </w:pPr>
    </w:p>
    <w:p w14:paraId="331EE8D1" w14:textId="77777777" w:rsidR="00A529BF" w:rsidRPr="00A529BF" w:rsidRDefault="00797AFB" w:rsidP="00A529BF">
      <w:pPr>
        <w:pStyle w:val="ListeParagraf"/>
        <w:numPr>
          <w:ilvl w:val="0"/>
          <w:numId w:val="32"/>
        </w:numPr>
        <w:autoSpaceDE w:val="0"/>
        <w:autoSpaceDN w:val="0"/>
        <w:adjustRightInd w:val="0"/>
        <w:ind w:left="0" w:firstLine="426"/>
        <w:rPr>
          <w:rFonts w:cs="Times New Roman"/>
          <w:szCs w:val="23"/>
        </w:rPr>
      </w:pPr>
      <w:r w:rsidRPr="00A529BF">
        <w:rPr>
          <w:rFonts w:cs="Times New Roman"/>
          <w:szCs w:val="23"/>
        </w:rPr>
        <w:t>Bulgular araştırmanın amacı ve alt amaçlara ya da denence/</w:t>
      </w:r>
      <w:r w:rsidR="00A529BF" w:rsidRPr="00A529BF">
        <w:rPr>
          <w:rFonts w:cs="Times New Roman"/>
          <w:szCs w:val="23"/>
        </w:rPr>
        <w:t>hipotezlere uygun sunulmalıdır.</w:t>
      </w:r>
    </w:p>
    <w:p w14:paraId="4EDD4BA5" w14:textId="77777777" w:rsidR="00A529BF" w:rsidRPr="00A529BF" w:rsidRDefault="00797AFB" w:rsidP="00A529BF">
      <w:pPr>
        <w:pStyle w:val="ListeParagraf"/>
        <w:numPr>
          <w:ilvl w:val="0"/>
          <w:numId w:val="32"/>
        </w:numPr>
        <w:autoSpaceDE w:val="0"/>
        <w:autoSpaceDN w:val="0"/>
        <w:adjustRightInd w:val="0"/>
        <w:ind w:left="0" w:firstLine="426"/>
        <w:rPr>
          <w:rFonts w:cs="Times New Roman"/>
          <w:szCs w:val="23"/>
        </w:rPr>
      </w:pPr>
      <w:r w:rsidRPr="00A529BF">
        <w:rPr>
          <w:rFonts w:cs="Times New Roman"/>
          <w:szCs w:val="23"/>
        </w:rPr>
        <w:t xml:space="preserve">Sunulan bulgunun hangi alt amaç veya hipotezle ilgili olduğu açık olmalıdır. </w:t>
      </w:r>
    </w:p>
    <w:p w14:paraId="75B5AAD7" w14:textId="55ACA784" w:rsidR="00A529BF" w:rsidRPr="00A529BF" w:rsidRDefault="00797AFB" w:rsidP="00A529BF">
      <w:pPr>
        <w:pStyle w:val="ListeParagraf"/>
        <w:numPr>
          <w:ilvl w:val="0"/>
          <w:numId w:val="32"/>
        </w:numPr>
        <w:autoSpaceDE w:val="0"/>
        <w:autoSpaceDN w:val="0"/>
        <w:adjustRightInd w:val="0"/>
        <w:ind w:left="0" w:firstLine="426"/>
        <w:rPr>
          <w:rFonts w:cs="Times New Roman"/>
          <w:szCs w:val="23"/>
        </w:rPr>
      </w:pPr>
      <w:r w:rsidRPr="00A529BF">
        <w:rPr>
          <w:rFonts w:cs="Times New Roman"/>
          <w:szCs w:val="23"/>
        </w:rPr>
        <w:t>Çalışma bulgularının yer alacağı tablolar APA</w:t>
      </w:r>
      <w:r w:rsidR="00583BCC">
        <w:rPr>
          <w:rFonts w:cs="Times New Roman"/>
          <w:szCs w:val="23"/>
        </w:rPr>
        <w:t>7</w:t>
      </w:r>
      <w:r w:rsidRPr="00A529BF">
        <w:rPr>
          <w:rFonts w:cs="Times New Roman"/>
          <w:szCs w:val="23"/>
        </w:rPr>
        <w:t xml:space="preserve"> formatına göre yapılandırılmalıdır. </w:t>
      </w:r>
    </w:p>
    <w:p w14:paraId="507D8A56" w14:textId="77777777" w:rsidR="00A529BF" w:rsidRPr="00A529BF" w:rsidRDefault="00797AFB" w:rsidP="00A529BF">
      <w:pPr>
        <w:pStyle w:val="ListeParagraf"/>
        <w:numPr>
          <w:ilvl w:val="0"/>
          <w:numId w:val="32"/>
        </w:numPr>
        <w:autoSpaceDE w:val="0"/>
        <w:autoSpaceDN w:val="0"/>
        <w:adjustRightInd w:val="0"/>
        <w:ind w:left="0" w:firstLine="426"/>
        <w:rPr>
          <w:rFonts w:cs="Times New Roman"/>
          <w:szCs w:val="23"/>
        </w:rPr>
      </w:pPr>
      <w:r w:rsidRPr="00A529BF">
        <w:rPr>
          <w:rFonts w:cs="Times New Roman"/>
          <w:szCs w:val="23"/>
        </w:rPr>
        <w:t>Bulgular direk istatistik programlarının çıktılarının yapıştırılması şeklinde olmamalıdır.</w:t>
      </w:r>
    </w:p>
    <w:p w14:paraId="35B51FF3" w14:textId="77777777" w:rsidR="00A529BF" w:rsidRPr="00A529BF" w:rsidRDefault="00797AFB" w:rsidP="00A529BF">
      <w:pPr>
        <w:pStyle w:val="ListeParagraf"/>
        <w:numPr>
          <w:ilvl w:val="0"/>
          <w:numId w:val="32"/>
        </w:numPr>
        <w:autoSpaceDE w:val="0"/>
        <w:autoSpaceDN w:val="0"/>
        <w:adjustRightInd w:val="0"/>
        <w:ind w:left="0" w:firstLine="426"/>
        <w:rPr>
          <w:rFonts w:cs="Times New Roman"/>
          <w:szCs w:val="23"/>
        </w:rPr>
      </w:pPr>
      <w:r w:rsidRPr="00A529BF">
        <w:rPr>
          <w:rFonts w:cs="Times New Roman"/>
          <w:szCs w:val="23"/>
        </w:rPr>
        <w:t>Tablolardaki bilgiler mutlaka yazı</w:t>
      </w:r>
      <w:r w:rsidR="00A529BF" w:rsidRPr="00A529BF">
        <w:rPr>
          <w:rFonts w:cs="Times New Roman"/>
          <w:szCs w:val="23"/>
        </w:rPr>
        <w:t>lı olarak da ifade edilmelidir.</w:t>
      </w:r>
    </w:p>
    <w:p w14:paraId="6AC39F02" w14:textId="5CE4198D" w:rsidR="00797AFB" w:rsidRPr="00A529BF" w:rsidRDefault="00797AFB" w:rsidP="00A529BF">
      <w:pPr>
        <w:pStyle w:val="ListeParagraf"/>
        <w:numPr>
          <w:ilvl w:val="0"/>
          <w:numId w:val="32"/>
        </w:numPr>
        <w:autoSpaceDE w:val="0"/>
        <w:autoSpaceDN w:val="0"/>
        <w:adjustRightInd w:val="0"/>
        <w:ind w:left="0" w:firstLine="426"/>
        <w:rPr>
          <w:rFonts w:cs="Times New Roman"/>
          <w:szCs w:val="23"/>
        </w:rPr>
      </w:pPr>
      <w:r w:rsidRPr="00A529BF">
        <w:rPr>
          <w:rFonts w:cs="Times New Roman"/>
          <w:szCs w:val="23"/>
        </w:rPr>
        <w:t>Bulguların ne anlama geldiği açıklanmalıdır.</w:t>
      </w:r>
    </w:p>
    <w:p w14:paraId="1A051FBE" w14:textId="1BA5F657" w:rsidR="00B454B7" w:rsidRDefault="00B454B7" w:rsidP="00B454B7">
      <w:pPr>
        <w:pStyle w:val="Gvdemetni0"/>
        <w:shd w:val="clear" w:color="auto" w:fill="auto"/>
        <w:spacing w:before="0" w:line="360" w:lineRule="auto"/>
        <w:ind w:left="709" w:firstLine="0"/>
        <w:rPr>
          <w:sz w:val="24"/>
          <w:szCs w:val="24"/>
          <w:u w:val="single"/>
        </w:rPr>
      </w:pPr>
      <w:bookmarkStart w:id="43" w:name="bookmark42"/>
    </w:p>
    <w:p w14:paraId="48E82426" w14:textId="022DBC62" w:rsidR="00A529BF" w:rsidRDefault="00A529BF" w:rsidP="002D4FBC">
      <w:pPr>
        <w:pStyle w:val="Balk2"/>
      </w:pPr>
      <w:bookmarkStart w:id="44" w:name="_Toc56000190"/>
      <w:r>
        <w:t>Nicel Araştırmalarda Bulgular Yazımı</w:t>
      </w:r>
      <w:bookmarkEnd w:id="44"/>
    </w:p>
    <w:bookmarkEnd w:id="43"/>
    <w:p w14:paraId="46794F77" w14:textId="0A8D001B" w:rsidR="00797AFB" w:rsidRPr="00B654E3" w:rsidRDefault="00797AFB" w:rsidP="00A529BF">
      <w:pPr>
        <w:pStyle w:val="Gvdemetni0"/>
        <w:numPr>
          <w:ilvl w:val="0"/>
          <w:numId w:val="33"/>
        </w:numPr>
        <w:shd w:val="clear" w:color="auto" w:fill="auto"/>
        <w:spacing w:before="0" w:line="360" w:lineRule="auto"/>
        <w:ind w:left="0" w:right="20" w:firstLine="426"/>
        <w:rPr>
          <w:sz w:val="24"/>
          <w:szCs w:val="24"/>
        </w:rPr>
      </w:pPr>
      <w:r w:rsidRPr="00B654E3">
        <w:rPr>
          <w:sz w:val="24"/>
          <w:szCs w:val="24"/>
        </w:rPr>
        <w:t>Her bir araştırma sorusu/hipotezi için,</w:t>
      </w:r>
      <w:r>
        <w:rPr>
          <w:sz w:val="24"/>
          <w:szCs w:val="24"/>
        </w:rPr>
        <w:t xml:space="preserve"> sırasıyla, önce</w:t>
      </w:r>
      <w:r w:rsidRPr="00B654E3">
        <w:rPr>
          <w:sz w:val="24"/>
          <w:szCs w:val="24"/>
        </w:rPr>
        <w:t xml:space="preserve"> giriş cümlesi</w:t>
      </w:r>
      <w:r>
        <w:rPr>
          <w:sz w:val="24"/>
          <w:szCs w:val="24"/>
        </w:rPr>
        <w:t xml:space="preserve"> yazılmalı</w:t>
      </w:r>
      <w:r w:rsidRPr="00B654E3">
        <w:rPr>
          <w:sz w:val="24"/>
          <w:szCs w:val="24"/>
        </w:rPr>
        <w:t>,</w:t>
      </w:r>
      <w:r>
        <w:rPr>
          <w:sz w:val="24"/>
          <w:szCs w:val="24"/>
        </w:rPr>
        <w:t xml:space="preserve"> sonra</w:t>
      </w:r>
      <w:r w:rsidRPr="00B654E3">
        <w:rPr>
          <w:sz w:val="24"/>
          <w:szCs w:val="24"/>
        </w:rPr>
        <w:t xml:space="preserve"> tablo</w:t>
      </w:r>
      <w:r>
        <w:rPr>
          <w:sz w:val="24"/>
          <w:szCs w:val="24"/>
        </w:rPr>
        <w:t>ya yer verilmeli</w:t>
      </w:r>
      <w:r w:rsidRPr="00B654E3">
        <w:rPr>
          <w:sz w:val="24"/>
          <w:szCs w:val="24"/>
        </w:rPr>
        <w:t xml:space="preserve"> ve </w:t>
      </w:r>
      <w:r>
        <w:rPr>
          <w:sz w:val="24"/>
          <w:szCs w:val="24"/>
        </w:rPr>
        <w:t xml:space="preserve">son olarak da </w:t>
      </w:r>
      <w:r w:rsidRPr="00B654E3">
        <w:rPr>
          <w:sz w:val="24"/>
          <w:szCs w:val="24"/>
        </w:rPr>
        <w:t>bulgu metni</w:t>
      </w:r>
      <w:r>
        <w:rPr>
          <w:sz w:val="24"/>
          <w:szCs w:val="24"/>
        </w:rPr>
        <w:t xml:space="preserve"> yazılmalıdır.</w:t>
      </w:r>
    </w:p>
    <w:p w14:paraId="1C7C718E" w14:textId="2429C9A5" w:rsidR="00A529BF" w:rsidRDefault="00A529BF" w:rsidP="00A529BF">
      <w:pPr>
        <w:pStyle w:val="Gvdemetni0"/>
        <w:shd w:val="clear" w:color="auto" w:fill="auto"/>
        <w:spacing w:before="0" w:line="360" w:lineRule="auto"/>
        <w:ind w:firstLine="0"/>
        <w:rPr>
          <w:sz w:val="24"/>
          <w:szCs w:val="24"/>
          <w:u w:val="single"/>
        </w:rPr>
      </w:pPr>
    </w:p>
    <w:p w14:paraId="72298F1D" w14:textId="77777777" w:rsidR="009852CB" w:rsidRDefault="009852CB" w:rsidP="00A529BF">
      <w:pPr>
        <w:pStyle w:val="Gvdemetni0"/>
        <w:shd w:val="clear" w:color="auto" w:fill="auto"/>
        <w:spacing w:before="0" w:line="360" w:lineRule="auto"/>
        <w:ind w:firstLine="0"/>
        <w:rPr>
          <w:sz w:val="24"/>
          <w:szCs w:val="24"/>
          <w:u w:val="single"/>
        </w:rPr>
      </w:pPr>
    </w:p>
    <w:p w14:paraId="7B8E0859" w14:textId="43E0A73C" w:rsidR="00B454B7" w:rsidRPr="00A529BF" w:rsidRDefault="00A529BF" w:rsidP="00A529BF">
      <w:pPr>
        <w:pStyle w:val="Gvdemetni0"/>
        <w:shd w:val="clear" w:color="auto" w:fill="auto"/>
        <w:spacing w:before="0" w:line="360" w:lineRule="auto"/>
        <w:ind w:firstLine="0"/>
        <w:rPr>
          <w:sz w:val="24"/>
          <w:szCs w:val="24"/>
          <w:u w:val="single"/>
        </w:rPr>
      </w:pPr>
      <w:r w:rsidRPr="00A529BF">
        <w:rPr>
          <w:sz w:val="24"/>
          <w:szCs w:val="24"/>
          <w:u w:val="single"/>
        </w:rPr>
        <w:t>Örnek:</w:t>
      </w:r>
    </w:p>
    <w:p w14:paraId="1A607F16" w14:textId="32AA3DA3" w:rsidR="00B454B7" w:rsidRDefault="00797AFB" w:rsidP="00A66D8C">
      <w:pPr>
        <w:pStyle w:val="Gvdemetni0"/>
        <w:shd w:val="clear" w:color="auto" w:fill="auto"/>
        <w:spacing w:before="0" w:line="360" w:lineRule="auto"/>
        <w:ind w:left="426" w:firstLine="0"/>
        <w:rPr>
          <w:sz w:val="24"/>
          <w:szCs w:val="24"/>
        </w:rPr>
      </w:pPr>
      <w:r w:rsidRPr="00937086">
        <w:rPr>
          <w:sz w:val="24"/>
          <w:szCs w:val="24"/>
        </w:rPr>
        <w:t xml:space="preserve">Araştırmanın </w:t>
      </w:r>
      <w:r>
        <w:rPr>
          <w:sz w:val="24"/>
          <w:szCs w:val="24"/>
        </w:rPr>
        <w:t>ikinci</w:t>
      </w:r>
      <w:r w:rsidRPr="00937086">
        <w:rPr>
          <w:sz w:val="24"/>
          <w:szCs w:val="24"/>
        </w:rPr>
        <w:t xml:space="preserve"> amacı/sorusu, öğretmenlerin dokuzuncu sınıf fen alanı öğretim programlarına yönelik görüşlerinin cinsiyete göre anlamlı bir farklılık gösterip göstermediğini belirlemeye yöneliktir.</w:t>
      </w:r>
    </w:p>
    <w:p w14:paraId="480B57ED" w14:textId="77777777" w:rsidR="00A66D8C" w:rsidRPr="00B654E3" w:rsidRDefault="00A66D8C" w:rsidP="00A66D8C">
      <w:pPr>
        <w:pStyle w:val="Gvdemetni0"/>
        <w:shd w:val="clear" w:color="auto" w:fill="auto"/>
        <w:spacing w:before="0" w:line="360" w:lineRule="auto"/>
        <w:ind w:left="426" w:firstLine="0"/>
        <w:rPr>
          <w:sz w:val="24"/>
          <w:szCs w:val="24"/>
        </w:rPr>
      </w:pPr>
    </w:p>
    <w:p w14:paraId="0DAFBFC2" w14:textId="77777777" w:rsidR="00797AFB" w:rsidRPr="00F524E4" w:rsidRDefault="00797AFB" w:rsidP="002D4FBC">
      <w:pPr>
        <w:framePr w:w="8731" w:wrap="notBeside" w:vAnchor="text" w:hAnchor="page" w:x="1681" w:y="17"/>
        <w:ind w:firstLine="708"/>
        <w:rPr>
          <w:rFonts w:cs="Times New Roman"/>
          <w:b/>
          <w:szCs w:val="24"/>
        </w:rPr>
      </w:pPr>
      <w:r w:rsidRPr="00F524E4">
        <w:rPr>
          <w:rFonts w:cs="Times New Roman"/>
          <w:b/>
          <w:szCs w:val="24"/>
        </w:rPr>
        <w:lastRenderedPageBreak/>
        <w:t>Tablo 4.2</w:t>
      </w:r>
    </w:p>
    <w:p w14:paraId="2A5C25BB" w14:textId="77777777" w:rsidR="00797AFB" w:rsidRPr="004D39DD" w:rsidRDefault="00797AFB" w:rsidP="002D4FBC">
      <w:pPr>
        <w:framePr w:w="8731" w:wrap="notBeside" w:vAnchor="text" w:hAnchor="page" w:x="1681" w:y="17"/>
        <w:tabs>
          <w:tab w:val="left" w:leader="underscore" w:pos="7142"/>
        </w:tabs>
        <w:ind w:left="709" w:firstLine="0"/>
        <w:rPr>
          <w:rFonts w:cs="Times New Roman"/>
          <w:bCs/>
          <w:i/>
          <w:color w:val="000000"/>
          <w:szCs w:val="24"/>
        </w:rPr>
      </w:pPr>
      <w:r w:rsidRPr="004D39DD">
        <w:rPr>
          <w:i/>
          <w:iCs/>
          <w:sz w:val="22"/>
          <w:szCs w:val="23"/>
        </w:rPr>
        <w:t>Öğretmenlerin Dokuzuncu Sınıf Fen Alanı Öğretim Programlarına Yönelik Görüşlerinin Cinsiyet Değişkenine Göre T-Testi Sonuçları</w:t>
      </w:r>
    </w:p>
    <w:tbl>
      <w:tblPr>
        <w:tblOverlap w:val="never"/>
        <w:tblW w:w="8051" w:type="dxa"/>
        <w:tblInd w:w="709" w:type="dxa"/>
        <w:tblLayout w:type="fixed"/>
        <w:tblCellMar>
          <w:left w:w="10" w:type="dxa"/>
          <w:right w:w="10" w:type="dxa"/>
        </w:tblCellMar>
        <w:tblLook w:val="04A0" w:firstRow="1" w:lastRow="0" w:firstColumn="1" w:lastColumn="0" w:noHBand="0" w:noVBand="1"/>
      </w:tblPr>
      <w:tblGrid>
        <w:gridCol w:w="1276"/>
        <w:gridCol w:w="1842"/>
        <w:gridCol w:w="993"/>
        <w:gridCol w:w="1134"/>
        <w:gridCol w:w="1033"/>
        <w:gridCol w:w="943"/>
        <w:gridCol w:w="830"/>
      </w:tblGrid>
      <w:tr w:rsidR="00797AFB" w:rsidRPr="00B654E3" w14:paraId="0C68A3F1" w14:textId="77777777" w:rsidTr="002D4FBC">
        <w:trPr>
          <w:trHeight w:hRule="exact" w:val="298"/>
        </w:trPr>
        <w:tc>
          <w:tcPr>
            <w:tcW w:w="1276" w:type="dxa"/>
            <w:tcBorders>
              <w:top w:val="single" w:sz="4" w:space="0" w:color="auto"/>
            </w:tcBorders>
            <w:shd w:val="clear" w:color="auto" w:fill="FFFFFF"/>
          </w:tcPr>
          <w:p w14:paraId="2C204FE0" w14:textId="77777777" w:rsidR="00797AFB" w:rsidRPr="00D84F6A" w:rsidRDefault="00797AFB" w:rsidP="002D4FBC">
            <w:pPr>
              <w:pStyle w:val="Gvdemetni0"/>
              <w:framePr w:w="8731" w:wrap="notBeside" w:vAnchor="text" w:hAnchor="page" w:x="1681" w:y="17"/>
              <w:shd w:val="clear" w:color="auto" w:fill="auto"/>
              <w:spacing w:before="0" w:line="360" w:lineRule="auto"/>
              <w:ind w:firstLine="0"/>
              <w:rPr>
                <w:sz w:val="20"/>
                <w:szCs w:val="24"/>
              </w:rPr>
            </w:pPr>
            <w:r>
              <w:rPr>
                <w:rStyle w:val="Gvdemetni105ptKaln"/>
                <w:sz w:val="20"/>
                <w:szCs w:val="24"/>
              </w:rPr>
              <w:t>Cinsiyet</w:t>
            </w:r>
          </w:p>
        </w:tc>
        <w:tc>
          <w:tcPr>
            <w:tcW w:w="1842" w:type="dxa"/>
            <w:tcBorders>
              <w:top w:val="single" w:sz="4" w:space="0" w:color="auto"/>
            </w:tcBorders>
            <w:shd w:val="clear" w:color="auto" w:fill="FFFFFF"/>
          </w:tcPr>
          <w:p w14:paraId="6EA50F27" w14:textId="77777777" w:rsidR="00797AFB" w:rsidRPr="00D84F6A" w:rsidRDefault="00797AFB" w:rsidP="002D4FBC">
            <w:pPr>
              <w:pStyle w:val="Gvdemetni0"/>
              <w:framePr w:w="8731" w:wrap="notBeside" w:vAnchor="text" w:hAnchor="page" w:x="1681" w:y="17"/>
              <w:shd w:val="clear" w:color="auto" w:fill="auto"/>
              <w:spacing w:before="0" w:line="360" w:lineRule="auto"/>
              <w:ind w:left="154" w:right="300" w:firstLine="0"/>
              <w:jc w:val="center"/>
              <w:rPr>
                <w:sz w:val="20"/>
                <w:szCs w:val="24"/>
              </w:rPr>
            </w:pPr>
            <w:r>
              <w:rPr>
                <w:rStyle w:val="Gvdemetni105ptKaln"/>
                <w:sz w:val="20"/>
                <w:szCs w:val="24"/>
              </w:rPr>
              <w:t xml:space="preserve">                         </w:t>
            </w:r>
            <w:r w:rsidRPr="00D84F6A">
              <w:rPr>
                <w:rStyle w:val="Gvdemetni105ptKaln"/>
                <w:sz w:val="20"/>
                <w:szCs w:val="24"/>
              </w:rPr>
              <w:t xml:space="preserve">n        </w:t>
            </w:r>
          </w:p>
        </w:tc>
        <w:tc>
          <w:tcPr>
            <w:tcW w:w="993" w:type="dxa"/>
            <w:tcBorders>
              <w:top w:val="single" w:sz="4" w:space="0" w:color="auto"/>
            </w:tcBorders>
            <w:shd w:val="clear" w:color="auto" w:fill="FFFFFF"/>
          </w:tcPr>
          <w:p w14:paraId="4D432FA5" w14:textId="77777777" w:rsidR="00797AFB" w:rsidRPr="004578EE" w:rsidRDefault="00A62991" w:rsidP="002D4FBC">
            <w:pPr>
              <w:pStyle w:val="Gvdemetni0"/>
              <w:framePr w:w="8731" w:wrap="notBeside" w:vAnchor="text" w:hAnchor="page" w:x="1681" w:y="17"/>
              <w:shd w:val="clear" w:color="auto" w:fill="auto"/>
              <w:spacing w:before="0" w:line="360" w:lineRule="auto"/>
              <w:ind w:left="154" w:right="138" w:firstLine="0"/>
              <w:jc w:val="right"/>
              <w:rPr>
                <w:b/>
                <w:sz w:val="20"/>
                <w:szCs w:val="24"/>
              </w:rPr>
            </w:pPr>
            <m:oMathPara>
              <m:oMathParaPr>
                <m:jc m:val="right"/>
              </m:oMathParaPr>
              <m:oMath>
                <m:acc>
                  <m:accPr>
                    <m:chr m:val="̅"/>
                    <m:ctrlPr>
                      <w:rPr>
                        <w:rFonts w:ascii="Cambria Math" w:hAnsi="Cambria Math"/>
                        <w:b/>
                        <w:i/>
                        <w:sz w:val="20"/>
                        <w:szCs w:val="20"/>
                      </w:rPr>
                    </m:ctrlPr>
                  </m:accPr>
                  <m:e>
                    <m:r>
                      <m:rPr>
                        <m:sty m:val="bi"/>
                      </m:rPr>
                      <w:rPr>
                        <w:rFonts w:ascii="Cambria Math" w:hAnsi="Cambria Math"/>
                        <w:sz w:val="20"/>
                        <w:szCs w:val="20"/>
                      </w:rPr>
                      <m:t>x</m:t>
                    </m:r>
                  </m:e>
                </m:acc>
                <m:r>
                  <m:rPr>
                    <m:sty m:val="p"/>
                  </m:rPr>
                  <w:rPr>
                    <w:rFonts w:ascii="Cambria Math" w:hAnsi="Cambria Math"/>
                    <w:sz w:val="20"/>
                    <w:szCs w:val="20"/>
                  </w:rPr>
                  <w:br/>
                </m:r>
              </m:oMath>
            </m:oMathPara>
            <w:r w:rsidR="00797AFB" w:rsidRPr="004578EE">
              <w:rPr>
                <w:b/>
                <w:sz w:val="18"/>
                <w:szCs w:val="24"/>
              </w:rPr>
              <w:t xml:space="preserve"> </w:t>
            </w:r>
            <w:r w:rsidR="00797AFB" w:rsidRPr="004578EE">
              <w:rPr>
                <w:rFonts w:ascii="Cambria Math" w:hAnsi="Cambria Math"/>
                <w:b/>
                <w:sz w:val="20"/>
                <w:szCs w:val="20"/>
              </w:rPr>
              <w:br/>
            </w:r>
            <w:r w:rsidR="00797AFB" w:rsidRPr="004578EE">
              <w:rPr>
                <w:rFonts w:ascii="Cambria Math" w:hAnsi="Cambria Math"/>
                <w:b/>
                <w:sz w:val="20"/>
                <w:szCs w:val="20"/>
              </w:rPr>
              <w:br/>
            </w:r>
          </w:p>
        </w:tc>
        <w:tc>
          <w:tcPr>
            <w:tcW w:w="1134" w:type="dxa"/>
            <w:tcBorders>
              <w:top w:val="single" w:sz="4" w:space="0" w:color="auto"/>
            </w:tcBorders>
            <w:shd w:val="clear" w:color="auto" w:fill="FFFFFF"/>
          </w:tcPr>
          <w:p w14:paraId="2587BD1C" w14:textId="77777777" w:rsidR="00797AFB" w:rsidRPr="00581F78" w:rsidRDefault="00797AFB" w:rsidP="002D4FBC">
            <w:pPr>
              <w:pStyle w:val="Gvdemetni0"/>
              <w:framePr w:w="8731" w:wrap="notBeside" w:vAnchor="text" w:hAnchor="page" w:x="1681" w:y="17"/>
              <w:shd w:val="clear" w:color="auto" w:fill="auto"/>
              <w:spacing w:before="0" w:line="360" w:lineRule="auto"/>
              <w:ind w:left="154" w:right="180" w:firstLine="0"/>
              <w:jc w:val="center"/>
              <w:rPr>
                <w:sz w:val="20"/>
                <w:szCs w:val="24"/>
              </w:rPr>
            </w:pPr>
            <w:r w:rsidRPr="00581F78">
              <w:rPr>
                <w:rStyle w:val="Gvdemetni105ptKaln"/>
                <w:sz w:val="20"/>
                <w:szCs w:val="24"/>
              </w:rPr>
              <w:t xml:space="preserve">          ss</w:t>
            </w:r>
          </w:p>
        </w:tc>
        <w:tc>
          <w:tcPr>
            <w:tcW w:w="1033" w:type="dxa"/>
            <w:tcBorders>
              <w:top w:val="single" w:sz="4" w:space="0" w:color="auto"/>
            </w:tcBorders>
            <w:shd w:val="clear" w:color="auto" w:fill="FFFFFF"/>
          </w:tcPr>
          <w:p w14:paraId="636EB1CA" w14:textId="77777777" w:rsidR="00797AFB" w:rsidRPr="004D39DD" w:rsidRDefault="00797AFB" w:rsidP="002D4FBC">
            <w:pPr>
              <w:pStyle w:val="Gvdemetni0"/>
              <w:framePr w:w="8731" w:wrap="notBeside" w:vAnchor="text" w:hAnchor="page" w:x="1681" w:y="17"/>
              <w:shd w:val="clear" w:color="auto" w:fill="auto"/>
              <w:spacing w:before="0" w:line="360" w:lineRule="auto"/>
              <w:ind w:left="154" w:right="260" w:firstLine="0"/>
              <w:jc w:val="center"/>
              <w:rPr>
                <w:sz w:val="20"/>
                <w:szCs w:val="20"/>
              </w:rPr>
            </w:pPr>
            <w:r w:rsidRPr="004D39DD">
              <w:rPr>
                <w:rStyle w:val="Gvdemetni105ptKaln"/>
                <w:sz w:val="20"/>
                <w:szCs w:val="20"/>
              </w:rPr>
              <w:t xml:space="preserve">        t</w:t>
            </w:r>
          </w:p>
        </w:tc>
        <w:tc>
          <w:tcPr>
            <w:tcW w:w="943" w:type="dxa"/>
            <w:tcBorders>
              <w:top w:val="single" w:sz="4" w:space="0" w:color="auto"/>
            </w:tcBorders>
            <w:shd w:val="clear" w:color="auto" w:fill="FFFFFF"/>
          </w:tcPr>
          <w:p w14:paraId="28A76B53" w14:textId="77777777" w:rsidR="00797AFB" w:rsidRPr="004D39DD" w:rsidRDefault="00797AFB" w:rsidP="002D4FBC">
            <w:pPr>
              <w:pStyle w:val="Gvdemetni0"/>
              <w:framePr w:w="8731" w:wrap="notBeside" w:vAnchor="text" w:hAnchor="page" w:x="1681" w:y="17"/>
              <w:shd w:val="clear" w:color="auto" w:fill="auto"/>
              <w:spacing w:before="0" w:line="360" w:lineRule="auto"/>
              <w:ind w:left="154" w:right="260" w:firstLine="0"/>
              <w:rPr>
                <w:sz w:val="20"/>
                <w:szCs w:val="20"/>
              </w:rPr>
            </w:pPr>
            <w:r w:rsidRPr="004D39DD">
              <w:rPr>
                <w:rStyle w:val="Gvdemetni105ptKaln"/>
                <w:sz w:val="20"/>
                <w:szCs w:val="20"/>
              </w:rPr>
              <w:t xml:space="preserve">      p</w:t>
            </w:r>
          </w:p>
        </w:tc>
        <w:tc>
          <w:tcPr>
            <w:tcW w:w="830" w:type="dxa"/>
            <w:tcBorders>
              <w:top w:val="single" w:sz="4" w:space="0" w:color="auto"/>
            </w:tcBorders>
            <w:shd w:val="clear" w:color="auto" w:fill="FFFFFF"/>
          </w:tcPr>
          <w:p w14:paraId="39CD19EE" w14:textId="77777777" w:rsidR="00797AFB" w:rsidRPr="00D84F6A" w:rsidRDefault="00797AFB" w:rsidP="002D4FBC">
            <w:pPr>
              <w:pStyle w:val="Gvdemetni0"/>
              <w:framePr w:w="8731" w:wrap="notBeside" w:vAnchor="text" w:hAnchor="page" w:x="1681" w:y="17"/>
              <w:shd w:val="clear" w:color="auto" w:fill="auto"/>
              <w:spacing w:before="0" w:line="360" w:lineRule="auto"/>
              <w:ind w:left="-637" w:right="313" w:firstLine="0"/>
              <w:jc w:val="right"/>
              <w:rPr>
                <w:sz w:val="20"/>
                <w:szCs w:val="24"/>
              </w:rPr>
            </w:pPr>
            <w:r w:rsidRPr="00D84F6A">
              <w:rPr>
                <w:rStyle w:val="Gvdemetni105ptKaln"/>
                <w:sz w:val="20"/>
                <w:szCs w:val="24"/>
              </w:rPr>
              <w:t>p</w:t>
            </w:r>
          </w:p>
        </w:tc>
      </w:tr>
      <w:tr w:rsidR="00797AFB" w:rsidRPr="00B654E3" w14:paraId="1F789D25" w14:textId="77777777" w:rsidTr="002D4FBC">
        <w:trPr>
          <w:trHeight w:hRule="exact" w:val="272"/>
        </w:trPr>
        <w:tc>
          <w:tcPr>
            <w:tcW w:w="1276" w:type="dxa"/>
            <w:tcBorders>
              <w:top w:val="single" w:sz="4" w:space="0" w:color="auto"/>
            </w:tcBorders>
            <w:shd w:val="clear" w:color="auto" w:fill="FFFFFF"/>
          </w:tcPr>
          <w:p w14:paraId="25661E48" w14:textId="77777777" w:rsidR="00797AFB" w:rsidRPr="00D84F6A" w:rsidRDefault="00797AFB" w:rsidP="002D4FBC">
            <w:pPr>
              <w:pStyle w:val="Gvdemetni0"/>
              <w:framePr w:w="8731" w:wrap="notBeside" w:vAnchor="text" w:hAnchor="page" w:x="1681" w:y="17"/>
              <w:shd w:val="clear" w:color="auto" w:fill="auto"/>
              <w:spacing w:before="0" w:line="360" w:lineRule="auto"/>
              <w:ind w:firstLine="0"/>
              <w:rPr>
                <w:sz w:val="20"/>
                <w:szCs w:val="24"/>
              </w:rPr>
            </w:pPr>
            <w:r w:rsidRPr="00D84F6A">
              <w:rPr>
                <w:rStyle w:val="Gvdemetni105pt"/>
                <w:sz w:val="20"/>
                <w:szCs w:val="24"/>
              </w:rPr>
              <w:t>K</w:t>
            </w:r>
            <w:r>
              <w:rPr>
                <w:rStyle w:val="Gvdemetni105pt"/>
                <w:sz w:val="20"/>
                <w:szCs w:val="24"/>
              </w:rPr>
              <w:t>adın</w:t>
            </w:r>
          </w:p>
        </w:tc>
        <w:tc>
          <w:tcPr>
            <w:tcW w:w="1842" w:type="dxa"/>
            <w:tcBorders>
              <w:top w:val="single" w:sz="4" w:space="0" w:color="auto"/>
            </w:tcBorders>
            <w:shd w:val="clear" w:color="auto" w:fill="FFFFFF"/>
          </w:tcPr>
          <w:p w14:paraId="59A47FCE" w14:textId="77777777" w:rsidR="00797AFB" w:rsidRPr="00D84F6A" w:rsidRDefault="00797AFB" w:rsidP="002D4FBC">
            <w:pPr>
              <w:pStyle w:val="Gvdemetni0"/>
              <w:framePr w:w="8731" w:wrap="notBeside" w:vAnchor="text" w:hAnchor="page" w:x="1681" w:y="17"/>
              <w:shd w:val="clear" w:color="auto" w:fill="auto"/>
              <w:spacing w:before="0" w:line="360" w:lineRule="auto"/>
              <w:ind w:left="154" w:right="300" w:firstLine="0"/>
              <w:jc w:val="right"/>
              <w:rPr>
                <w:sz w:val="20"/>
                <w:szCs w:val="24"/>
              </w:rPr>
            </w:pPr>
            <w:r>
              <w:rPr>
                <w:rStyle w:val="Gvdemetni105pt"/>
                <w:sz w:val="20"/>
                <w:szCs w:val="24"/>
              </w:rPr>
              <w:t xml:space="preserve">  </w:t>
            </w:r>
            <w:r w:rsidRPr="00D84F6A">
              <w:rPr>
                <w:rStyle w:val="Gvdemetni105pt"/>
                <w:sz w:val="20"/>
                <w:szCs w:val="24"/>
              </w:rPr>
              <w:t>1</w:t>
            </w:r>
            <w:r>
              <w:rPr>
                <w:rStyle w:val="Gvdemetni105pt"/>
                <w:sz w:val="20"/>
                <w:szCs w:val="24"/>
              </w:rPr>
              <w:t>18</w:t>
            </w:r>
          </w:p>
        </w:tc>
        <w:tc>
          <w:tcPr>
            <w:tcW w:w="993" w:type="dxa"/>
            <w:tcBorders>
              <w:top w:val="single" w:sz="4" w:space="0" w:color="auto"/>
            </w:tcBorders>
            <w:shd w:val="clear" w:color="auto" w:fill="FFFFFF"/>
          </w:tcPr>
          <w:p w14:paraId="16C7DEE6" w14:textId="77777777" w:rsidR="00797AFB" w:rsidRPr="00D84F6A" w:rsidRDefault="00797AFB" w:rsidP="002D4FBC">
            <w:pPr>
              <w:pStyle w:val="Gvdemetni0"/>
              <w:framePr w:w="8731" w:wrap="notBeside" w:vAnchor="text" w:hAnchor="page" w:x="1681" w:y="17"/>
              <w:shd w:val="clear" w:color="auto" w:fill="auto"/>
              <w:spacing w:before="0" w:line="360" w:lineRule="auto"/>
              <w:ind w:left="154" w:right="138" w:firstLine="0"/>
              <w:jc w:val="right"/>
              <w:rPr>
                <w:sz w:val="20"/>
                <w:szCs w:val="24"/>
              </w:rPr>
            </w:pPr>
            <w:r>
              <w:rPr>
                <w:rStyle w:val="Gvdemetni105pt"/>
                <w:sz w:val="20"/>
                <w:szCs w:val="24"/>
              </w:rPr>
              <w:t xml:space="preserve"> 3.11</w:t>
            </w:r>
          </w:p>
        </w:tc>
        <w:tc>
          <w:tcPr>
            <w:tcW w:w="1134" w:type="dxa"/>
            <w:tcBorders>
              <w:top w:val="single" w:sz="4" w:space="0" w:color="auto"/>
            </w:tcBorders>
            <w:shd w:val="clear" w:color="auto" w:fill="FFFFFF"/>
          </w:tcPr>
          <w:p w14:paraId="0CBEE7F6" w14:textId="77777777" w:rsidR="00797AFB" w:rsidRPr="004578EE" w:rsidRDefault="00797AFB" w:rsidP="002D4FBC">
            <w:pPr>
              <w:pStyle w:val="Gvdemetni0"/>
              <w:framePr w:w="8731" w:wrap="notBeside" w:vAnchor="text" w:hAnchor="page" w:x="1681" w:y="17"/>
              <w:shd w:val="clear" w:color="auto" w:fill="auto"/>
              <w:spacing w:before="0" w:line="360" w:lineRule="auto"/>
              <w:ind w:left="154" w:right="180" w:firstLine="0"/>
              <w:jc w:val="right"/>
              <w:rPr>
                <w:sz w:val="20"/>
                <w:szCs w:val="24"/>
              </w:rPr>
            </w:pPr>
            <w:r w:rsidRPr="004578EE">
              <w:rPr>
                <w:rStyle w:val="Gvdemetni105pt"/>
                <w:sz w:val="20"/>
                <w:szCs w:val="24"/>
              </w:rPr>
              <w:t>0.39</w:t>
            </w:r>
          </w:p>
        </w:tc>
        <w:tc>
          <w:tcPr>
            <w:tcW w:w="1033" w:type="dxa"/>
            <w:tcBorders>
              <w:top w:val="single" w:sz="4" w:space="0" w:color="auto"/>
            </w:tcBorders>
            <w:shd w:val="clear" w:color="auto" w:fill="FFFFFF"/>
          </w:tcPr>
          <w:p w14:paraId="12D58A02" w14:textId="77777777" w:rsidR="00797AFB" w:rsidRPr="004D39DD" w:rsidRDefault="00797AFB" w:rsidP="002D4FBC">
            <w:pPr>
              <w:framePr w:w="8731" w:wrap="notBeside" w:vAnchor="text" w:hAnchor="page" w:x="1681" w:y="17"/>
              <w:ind w:left="154"/>
              <w:rPr>
                <w:rFonts w:cs="Times New Roman"/>
                <w:sz w:val="20"/>
                <w:szCs w:val="20"/>
              </w:rPr>
            </w:pPr>
          </w:p>
        </w:tc>
        <w:tc>
          <w:tcPr>
            <w:tcW w:w="943" w:type="dxa"/>
            <w:tcBorders>
              <w:top w:val="single" w:sz="4" w:space="0" w:color="auto"/>
            </w:tcBorders>
            <w:shd w:val="clear" w:color="auto" w:fill="FFFFFF"/>
          </w:tcPr>
          <w:p w14:paraId="251C26B3" w14:textId="77777777" w:rsidR="00797AFB" w:rsidRPr="004D39DD" w:rsidRDefault="00797AFB" w:rsidP="002D4FBC">
            <w:pPr>
              <w:framePr w:w="8731" w:wrap="notBeside" w:vAnchor="text" w:hAnchor="page" w:x="1681" w:y="17"/>
              <w:ind w:left="154"/>
              <w:rPr>
                <w:rFonts w:cs="Times New Roman"/>
                <w:sz w:val="20"/>
                <w:szCs w:val="20"/>
              </w:rPr>
            </w:pPr>
          </w:p>
        </w:tc>
        <w:tc>
          <w:tcPr>
            <w:tcW w:w="830" w:type="dxa"/>
            <w:tcBorders>
              <w:top w:val="single" w:sz="4" w:space="0" w:color="auto"/>
            </w:tcBorders>
            <w:shd w:val="clear" w:color="auto" w:fill="FFFFFF"/>
          </w:tcPr>
          <w:p w14:paraId="44056ECE" w14:textId="77777777" w:rsidR="00797AFB" w:rsidRPr="00D84F6A" w:rsidRDefault="00797AFB" w:rsidP="002D4FBC">
            <w:pPr>
              <w:framePr w:w="8731" w:wrap="notBeside" w:vAnchor="text" w:hAnchor="page" w:x="1681" w:y="17"/>
              <w:ind w:left="154"/>
              <w:rPr>
                <w:rFonts w:cs="Times New Roman"/>
                <w:sz w:val="20"/>
                <w:szCs w:val="24"/>
              </w:rPr>
            </w:pPr>
          </w:p>
        </w:tc>
      </w:tr>
      <w:tr w:rsidR="00797AFB" w:rsidRPr="00B654E3" w14:paraId="3CF3CD71" w14:textId="77777777" w:rsidTr="002D4FBC">
        <w:trPr>
          <w:trHeight w:hRule="exact" w:val="272"/>
        </w:trPr>
        <w:tc>
          <w:tcPr>
            <w:tcW w:w="1276" w:type="dxa"/>
            <w:shd w:val="clear" w:color="auto" w:fill="FFFFFF"/>
          </w:tcPr>
          <w:p w14:paraId="713152C7" w14:textId="77777777" w:rsidR="00797AFB" w:rsidRPr="00D84F6A" w:rsidRDefault="00797AFB" w:rsidP="002D4FBC">
            <w:pPr>
              <w:pStyle w:val="Gvdemetni0"/>
              <w:framePr w:w="8731" w:wrap="notBeside" w:vAnchor="text" w:hAnchor="page" w:x="1681" w:y="17"/>
              <w:shd w:val="clear" w:color="auto" w:fill="auto"/>
              <w:spacing w:before="0" w:line="360" w:lineRule="auto"/>
              <w:ind w:firstLine="0"/>
              <w:rPr>
                <w:sz w:val="20"/>
                <w:szCs w:val="24"/>
              </w:rPr>
            </w:pPr>
            <w:r w:rsidRPr="00D84F6A">
              <w:rPr>
                <w:rStyle w:val="Gvdemetni105pt"/>
                <w:sz w:val="20"/>
                <w:szCs w:val="24"/>
              </w:rPr>
              <w:t>Erkek</w:t>
            </w:r>
          </w:p>
        </w:tc>
        <w:tc>
          <w:tcPr>
            <w:tcW w:w="1842" w:type="dxa"/>
            <w:shd w:val="clear" w:color="auto" w:fill="FFFFFF"/>
          </w:tcPr>
          <w:p w14:paraId="0C41A14B" w14:textId="77777777" w:rsidR="00797AFB" w:rsidRPr="00D84F6A" w:rsidRDefault="00797AFB" w:rsidP="002D4FBC">
            <w:pPr>
              <w:pStyle w:val="Gvdemetni0"/>
              <w:framePr w:w="8731" w:wrap="notBeside" w:vAnchor="text" w:hAnchor="page" w:x="1681" w:y="17"/>
              <w:shd w:val="clear" w:color="auto" w:fill="auto"/>
              <w:spacing w:before="0" w:line="360" w:lineRule="auto"/>
              <w:ind w:left="154" w:right="300" w:firstLine="0"/>
              <w:jc w:val="right"/>
              <w:rPr>
                <w:sz w:val="20"/>
                <w:szCs w:val="24"/>
              </w:rPr>
            </w:pPr>
            <w:r>
              <w:rPr>
                <w:rStyle w:val="Gvdemetni105pt"/>
                <w:sz w:val="20"/>
                <w:szCs w:val="24"/>
              </w:rPr>
              <w:t>64</w:t>
            </w:r>
          </w:p>
        </w:tc>
        <w:tc>
          <w:tcPr>
            <w:tcW w:w="993" w:type="dxa"/>
            <w:shd w:val="clear" w:color="auto" w:fill="FFFFFF"/>
          </w:tcPr>
          <w:p w14:paraId="4CD57D9B" w14:textId="77777777" w:rsidR="00797AFB" w:rsidRPr="00D84F6A" w:rsidRDefault="00797AFB" w:rsidP="002D4FBC">
            <w:pPr>
              <w:pStyle w:val="Gvdemetni0"/>
              <w:framePr w:w="8731" w:wrap="notBeside" w:vAnchor="text" w:hAnchor="page" w:x="1681" w:y="17"/>
              <w:shd w:val="clear" w:color="auto" w:fill="auto"/>
              <w:spacing w:before="0" w:line="360" w:lineRule="auto"/>
              <w:ind w:left="154" w:right="138" w:firstLine="0"/>
              <w:jc w:val="right"/>
              <w:rPr>
                <w:sz w:val="20"/>
                <w:szCs w:val="24"/>
              </w:rPr>
            </w:pPr>
            <w:r>
              <w:rPr>
                <w:rStyle w:val="Gvdemetni105pt"/>
                <w:sz w:val="20"/>
                <w:szCs w:val="24"/>
              </w:rPr>
              <w:t xml:space="preserve"> 3.01</w:t>
            </w:r>
          </w:p>
        </w:tc>
        <w:tc>
          <w:tcPr>
            <w:tcW w:w="1134" w:type="dxa"/>
            <w:shd w:val="clear" w:color="auto" w:fill="FFFFFF"/>
          </w:tcPr>
          <w:p w14:paraId="35408876" w14:textId="77777777" w:rsidR="00797AFB" w:rsidRPr="00D84F6A" w:rsidRDefault="00797AFB" w:rsidP="002D4FBC">
            <w:pPr>
              <w:pStyle w:val="Gvdemetni0"/>
              <w:framePr w:w="8731" w:wrap="notBeside" w:vAnchor="text" w:hAnchor="page" w:x="1681" w:y="17"/>
              <w:shd w:val="clear" w:color="auto" w:fill="auto"/>
              <w:spacing w:before="0" w:line="360" w:lineRule="auto"/>
              <w:ind w:left="154" w:right="180" w:firstLine="0"/>
              <w:jc w:val="right"/>
              <w:rPr>
                <w:sz w:val="20"/>
                <w:szCs w:val="24"/>
              </w:rPr>
            </w:pPr>
            <w:r>
              <w:rPr>
                <w:rStyle w:val="Gvdemetni105pt"/>
                <w:sz w:val="20"/>
                <w:szCs w:val="24"/>
              </w:rPr>
              <w:t>0.44</w:t>
            </w:r>
          </w:p>
        </w:tc>
        <w:tc>
          <w:tcPr>
            <w:tcW w:w="1033" w:type="dxa"/>
            <w:shd w:val="clear" w:color="auto" w:fill="FFFFFF"/>
          </w:tcPr>
          <w:p w14:paraId="07BFF8F4" w14:textId="77777777" w:rsidR="00797AFB" w:rsidRPr="004D39DD" w:rsidRDefault="00797AFB" w:rsidP="002D4FBC">
            <w:pPr>
              <w:pStyle w:val="Gvdemetni0"/>
              <w:framePr w:w="8731" w:wrap="notBeside" w:vAnchor="text" w:hAnchor="page" w:x="1681" w:y="17"/>
              <w:shd w:val="clear" w:color="auto" w:fill="auto"/>
              <w:spacing w:before="0" w:line="360" w:lineRule="auto"/>
              <w:ind w:left="154" w:right="260" w:firstLine="0"/>
              <w:jc w:val="right"/>
              <w:rPr>
                <w:sz w:val="20"/>
                <w:szCs w:val="20"/>
              </w:rPr>
            </w:pPr>
            <w:r w:rsidRPr="004D39DD">
              <w:rPr>
                <w:rStyle w:val="Gvdemetni105pt"/>
                <w:sz w:val="20"/>
                <w:szCs w:val="20"/>
              </w:rPr>
              <w:t xml:space="preserve">  1.70</w:t>
            </w:r>
          </w:p>
        </w:tc>
        <w:tc>
          <w:tcPr>
            <w:tcW w:w="943" w:type="dxa"/>
            <w:shd w:val="clear" w:color="auto" w:fill="FFFFFF"/>
          </w:tcPr>
          <w:p w14:paraId="6ABE5333" w14:textId="77777777" w:rsidR="00797AFB" w:rsidRPr="004D39DD" w:rsidRDefault="00797AFB" w:rsidP="002D4FBC">
            <w:pPr>
              <w:pStyle w:val="Gvdemetni0"/>
              <w:framePr w:w="8731" w:wrap="notBeside" w:vAnchor="text" w:hAnchor="page" w:x="1681" w:y="17"/>
              <w:shd w:val="clear" w:color="auto" w:fill="auto"/>
              <w:spacing w:before="0" w:line="360" w:lineRule="auto"/>
              <w:ind w:left="154" w:right="260" w:firstLine="0"/>
              <w:jc w:val="center"/>
              <w:rPr>
                <w:sz w:val="20"/>
                <w:szCs w:val="20"/>
              </w:rPr>
            </w:pPr>
            <w:r w:rsidRPr="004D39DD">
              <w:rPr>
                <w:rStyle w:val="Gvdemetni105pt"/>
                <w:sz w:val="20"/>
                <w:szCs w:val="20"/>
              </w:rPr>
              <w:t>.09</w:t>
            </w:r>
          </w:p>
        </w:tc>
        <w:tc>
          <w:tcPr>
            <w:tcW w:w="830" w:type="dxa"/>
            <w:shd w:val="clear" w:color="auto" w:fill="FFFFFF"/>
          </w:tcPr>
          <w:p w14:paraId="228AABF6" w14:textId="77777777" w:rsidR="00797AFB" w:rsidRPr="00D84F6A" w:rsidRDefault="00797AFB" w:rsidP="002D4FBC">
            <w:pPr>
              <w:pStyle w:val="Gvdemetni0"/>
              <w:framePr w:w="8731" w:wrap="notBeside" w:vAnchor="text" w:hAnchor="page" w:x="1681" w:y="17"/>
              <w:shd w:val="clear" w:color="auto" w:fill="auto"/>
              <w:spacing w:before="0" w:line="360" w:lineRule="auto"/>
              <w:ind w:left="-637" w:right="313" w:firstLine="0"/>
              <w:jc w:val="right"/>
              <w:rPr>
                <w:sz w:val="20"/>
                <w:szCs w:val="24"/>
              </w:rPr>
            </w:pPr>
            <w:r>
              <w:rPr>
                <w:rStyle w:val="Gvdemetni105pt"/>
                <w:sz w:val="20"/>
                <w:szCs w:val="24"/>
              </w:rPr>
              <w:t>.</w:t>
            </w:r>
            <w:r w:rsidRPr="00D84F6A">
              <w:rPr>
                <w:rStyle w:val="Gvdemetni105pt"/>
                <w:sz w:val="20"/>
                <w:szCs w:val="24"/>
              </w:rPr>
              <w:t>043</w:t>
            </w:r>
          </w:p>
        </w:tc>
      </w:tr>
      <w:tr w:rsidR="00797AFB" w:rsidRPr="00B654E3" w14:paraId="41192D6A" w14:textId="77777777" w:rsidTr="002D4FBC">
        <w:trPr>
          <w:trHeight w:hRule="exact" w:val="288"/>
        </w:trPr>
        <w:tc>
          <w:tcPr>
            <w:tcW w:w="1276" w:type="dxa"/>
            <w:tcBorders>
              <w:bottom w:val="single" w:sz="4" w:space="0" w:color="auto"/>
            </w:tcBorders>
            <w:shd w:val="clear" w:color="auto" w:fill="FFFFFF"/>
          </w:tcPr>
          <w:p w14:paraId="701D300E" w14:textId="77777777" w:rsidR="00797AFB" w:rsidRPr="00D84F6A" w:rsidRDefault="00797AFB" w:rsidP="002D4FBC">
            <w:pPr>
              <w:pStyle w:val="Gvdemetni0"/>
              <w:framePr w:w="8731" w:wrap="notBeside" w:vAnchor="text" w:hAnchor="page" w:x="1681" w:y="17"/>
              <w:shd w:val="clear" w:color="auto" w:fill="auto"/>
              <w:spacing w:before="0" w:line="360" w:lineRule="auto"/>
              <w:ind w:firstLine="0"/>
              <w:rPr>
                <w:sz w:val="20"/>
                <w:szCs w:val="24"/>
              </w:rPr>
            </w:pPr>
            <w:r w:rsidRPr="00D84F6A">
              <w:rPr>
                <w:rStyle w:val="Gvdemetni105pt"/>
                <w:sz w:val="20"/>
                <w:szCs w:val="24"/>
              </w:rPr>
              <w:t>Toplam</w:t>
            </w:r>
          </w:p>
        </w:tc>
        <w:tc>
          <w:tcPr>
            <w:tcW w:w="1842" w:type="dxa"/>
            <w:tcBorders>
              <w:bottom w:val="single" w:sz="4" w:space="0" w:color="auto"/>
            </w:tcBorders>
            <w:shd w:val="clear" w:color="auto" w:fill="FFFFFF"/>
          </w:tcPr>
          <w:p w14:paraId="2AC97848" w14:textId="77777777" w:rsidR="00797AFB" w:rsidRPr="00D84F6A" w:rsidRDefault="00797AFB" w:rsidP="002D4FBC">
            <w:pPr>
              <w:pStyle w:val="Gvdemetni0"/>
              <w:framePr w:w="8731" w:wrap="notBeside" w:vAnchor="text" w:hAnchor="page" w:x="1681" w:y="17"/>
              <w:shd w:val="clear" w:color="auto" w:fill="auto"/>
              <w:spacing w:before="0" w:line="360" w:lineRule="auto"/>
              <w:ind w:left="154" w:right="300" w:firstLine="0"/>
              <w:jc w:val="right"/>
              <w:rPr>
                <w:sz w:val="20"/>
                <w:szCs w:val="24"/>
              </w:rPr>
            </w:pPr>
            <w:r>
              <w:rPr>
                <w:rStyle w:val="Gvdemetni105pt"/>
                <w:sz w:val="20"/>
                <w:szCs w:val="24"/>
              </w:rPr>
              <w:t>182</w:t>
            </w:r>
          </w:p>
        </w:tc>
        <w:tc>
          <w:tcPr>
            <w:tcW w:w="993" w:type="dxa"/>
            <w:tcBorders>
              <w:bottom w:val="single" w:sz="4" w:space="0" w:color="auto"/>
            </w:tcBorders>
            <w:shd w:val="clear" w:color="auto" w:fill="FFFFFF"/>
          </w:tcPr>
          <w:p w14:paraId="0E182AEA" w14:textId="77777777" w:rsidR="00797AFB" w:rsidRPr="00D84F6A" w:rsidRDefault="00797AFB" w:rsidP="002D4FBC">
            <w:pPr>
              <w:framePr w:w="8731" w:wrap="notBeside" w:vAnchor="text" w:hAnchor="page" w:x="1681" w:y="17"/>
              <w:ind w:left="154" w:right="138" w:firstLine="0"/>
              <w:jc w:val="right"/>
              <w:rPr>
                <w:rFonts w:cs="Times New Roman"/>
                <w:sz w:val="20"/>
                <w:szCs w:val="24"/>
              </w:rPr>
            </w:pPr>
          </w:p>
        </w:tc>
        <w:tc>
          <w:tcPr>
            <w:tcW w:w="1134" w:type="dxa"/>
            <w:tcBorders>
              <w:bottom w:val="single" w:sz="4" w:space="0" w:color="auto"/>
            </w:tcBorders>
            <w:shd w:val="clear" w:color="auto" w:fill="FFFFFF"/>
          </w:tcPr>
          <w:p w14:paraId="503314CB" w14:textId="77777777" w:rsidR="00797AFB" w:rsidRPr="00D84F6A" w:rsidRDefault="00797AFB" w:rsidP="002D4FBC">
            <w:pPr>
              <w:framePr w:w="8731" w:wrap="notBeside" w:vAnchor="text" w:hAnchor="page" w:x="1681" w:y="17"/>
              <w:ind w:left="154"/>
              <w:rPr>
                <w:rFonts w:cs="Times New Roman"/>
                <w:sz w:val="20"/>
                <w:szCs w:val="24"/>
              </w:rPr>
            </w:pPr>
          </w:p>
        </w:tc>
        <w:tc>
          <w:tcPr>
            <w:tcW w:w="1033" w:type="dxa"/>
            <w:tcBorders>
              <w:bottom w:val="single" w:sz="4" w:space="0" w:color="auto"/>
            </w:tcBorders>
            <w:shd w:val="clear" w:color="auto" w:fill="FFFFFF"/>
          </w:tcPr>
          <w:p w14:paraId="52B19C04" w14:textId="77777777" w:rsidR="00797AFB" w:rsidRPr="004D39DD" w:rsidRDefault="00797AFB" w:rsidP="002D4FBC">
            <w:pPr>
              <w:framePr w:w="8731" w:wrap="notBeside" w:vAnchor="text" w:hAnchor="page" w:x="1681" w:y="17"/>
              <w:ind w:left="154"/>
              <w:rPr>
                <w:rFonts w:cs="Times New Roman"/>
                <w:sz w:val="20"/>
                <w:szCs w:val="20"/>
              </w:rPr>
            </w:pPr>
          </w:p>
        </w:tc>
        <w:tc>
          <w:tcPr>
            <w:tcW w:w="943" w:type="dxa"/>
            <w:tcBorders>
              <w:bottom w:val="single" w:sz="4" w:space="0" w:color="auto"/>
            </w:tcBorders>
            <w:shd w:val="clear" w:color="auto" w:fill="FFFFFF"/>
          </w:tcPr>
          <w:p w14:paraId="02BB315B" w14:textId="77777777" w:rsidR="00797AFB" w:rsidRPr="004D39DD" w:rsidRDefault="00797AFB" w:rsidP="002D4FBC">
            <w:pPr>
              <w:framePr w:w="8731" w:wrap="notBeside" w:vAnchor="text" w:hAnchor="page" w:x="1681" w:y="17"/>
              <w:ind w:left="154"/>
              <w:rPr>
                <w:rFonts w:cs="Times New Roman"/>
                <w:sz w:val="20"/>
                <w:szCs w:val="20"/>
              </w:rPr>
            </w:pPr>
          </w:p>
        </w:tc>
        <w:tc>
          <w:tcPr>
            <w:tcW w:w="830" w:type="dxa"/>
            <w:tcBorders>
              <w:bottom w:val="single" w:sz="4" w:space="0" w:color="auto"/>
            </w:tcBorders>
            <w:shd w:val="clear" w:color="auto" w:fill="FFFFFF"/>
          </w:tcPr>
          <w:p w14:paraId="626112C0" w14:textId="77777777" w:rsidR="00797AFB" w:rsidRPr="00D84F6A" w:rsidRDefault="00797AFB" w:rsidP="002D4FBC">
            <w:pPr>
              <w:framePr w:w="8731" w:wrap="notBeside" w:vAnchor="text" w:hAnchor="page" w:x="1681" w:y="17"/>
              <w:ind w:left="154"/>
              <w:rPr>
                <w:rFonts w:cs="Times New Roman"/>
                <w:sz w:val="20"/>
                <w:szCs w:val="24"/>
              </w:rPr>
            </w:pPr>
          </w:p>
        </w:tc>
      </w:tr>
    </w:tbl>
    <w:p w14:paraId="7DF007EE" w14:textId="77777777" w:rsidR="00797AFB" w:rsidRDefault="00797AFB" w:rsidP="00797AFB">
      <w:pPr>
        <w:pStyle w:val="Gvdemetni0"/>
        <w:shd w:val="clear" w:color="auto" w:fill="auto"/>
        <w:spacing w:before="0" w:line="360" w:lineRule="auto"/>
        <w:ind w:right="23" w:firstLine="0"/>
        <w:rPr>
          <w:i/>
          <w:sz w:val="18"/>
        </w:rPr>
      </w:pPr>
    </w:p>
    <w:p w14:paraId="0405FDD1" w14:textId="77777777" w:rsidR="00A66D8C" w:rsidRDefault="00A66D8C" w:rsidP="002D4FBC">
      <w:pPr>
        <w:pStyle w:val="Gvdemetni0"/>
        <w:shd w:val="clear" w:color="auto" w:fill="auto"/>
        <w:spacing w:before="0" w:line="360" w:lineRule="auto"/>
        <w:ind w:left="426" w:right="23" w:firstLine="0"/>
        <w:rPr>
          <w:sz w:val="24"/>
        </w:rPr>
      </w:pPr>
    </w:p>
    <w:p w14:paraId="7C6D4026" w14:textId="55539EF5" w:rsidR="00797AFB" w:rsidRDefault="00797AFB" w:rsidP="002D4FBC">
      <w:pPr>
        <w:pStyle w:val="Gvdemetni0"/>
        <w:shd w:val="clear" w:color="auto" w:fill="auto"/>
        <w:spacing w:before="0" w:line="360" w:lineRule="auto"/>
        <w:ind w:left="426" w:right="23" w:firstLine="0"/>
        <w:rPr>
          <w:sz w:val="24"/>
        </w:rPr>
      </w:pPr>
      <w:r w:rsidRPr="00581F78">
        <w:rPr>
          <w:sz w:val="24"/>
        </w:rPr>
        <w:t>Öğretmenlerin dokuzuncu sınıf fen alanı öğretim programlarına yönelik görüşlerine cinsiyet değişkeni açısından bakıldığında, bu görüşler arasında istatistiksel olarak anlamlı bir fark saptanmamıştır (</w:t>
      </w:r>
      <w:r w:rsidRPr="00581F78">
        <w:rPr>
          <w:i/>
          <w:iCs/>
          <w:sz w:val="24"/>
        </w:rPr>
        <w:t>p</w:t>
      </w:r>
      <w:r>
        <w:rPr>
          <w:sz w:val="24"/>
        </w:rPr>
        <w:t>&gt;</w:t>
      </w:r>
      <w:r w:rsidRPr="00581F78">
        <w:rPr>
          <w:sz w:val="24"/>
        </w:rPr>
        <w:t>.05). Bu bulgudan hareketle, öğretmenlerin dokuzuncu sınıf fen alanı öğretim programlarına ilişkin görüşlerinin, öğretmenlerin cinsiyetlerine göre değişmediği söylenebilir.</w:t>
      </w:r>
    </w:p>
    <w:p w14:paraId="055F3E13" w14:textId="77777777" w:rsidR="004E65EC" w:rsidRDefault="004E65EC" w:rsidP="004E65EC">
      <w:pPr>
        <w:pStyle w:val="Gvdemetni0"/>
        <w:shd w:val="clear" w:color="auto" w:fill="auto"/>
        <w:spacing w:before="0" w:line="360" w:lineRule="auto"/>
        <w:ind w:left="708" w:right="23" w:firstLine="0"/>
        <w:rPr>
          <w:sz w:val="24"/>
        </w:rPr>
      </w:pPr>
    </w:p>
    <w:p w14:paraId="31DD063E" w14:textId="77777777" w:rsidR="004E65EC" w:rsidRPr="00B454B7" w:rsidRDefault="004E65EC" w:rsidP="002D4FBC">
      <w:pPr>
        <w:ind w:firstLine="0"/>
        <w:rPr>
          <w:u w:val="single"/>
        </w:rPr>
      </w:pPr>
      <w:r w:rsidRPr="00B454B7">
        <w:rPr>
          <w:u w:val="single"/>
        </w:rPr>
        <w:t>Kaynak:</w:t>
      </w:r>
    </w:p>
    <w:p w14:paraId="05C995C0" w14:textId="77777777" w:rsidR="00797AFB" w:rsidRDefault="00797AFB" w:rsidP="002D4FBC">
      <w:pPr>
        <w:autoSpaceDE w:val="0"/>
        <w:autoSpaceDN w:val="0"/>
        <w:adjustRightInd w:val="0"/>
        <w:ind w:left="426" w:firstLine="1"/>
        <w:rPr>
          <w:rFonts w:cs="Times New Roman"/>
          <w:szCs w:val="24"/>
        </w:rPr>
      </w:pPr>
      <w:r>
        <w:t xml:space="preserve">Türkkan, M. (2011). </w:t>
      </w:r>
      <w:r>
        <w:rPr>
          <w:bCs/>
          <w:i/>
        </w:rPr>
        <w:t>O</w:t>
      </w:r>
      <w:r w:rsidRPr="000442BE">
        <w:rPr>
          <w:bCs/>
          <w:i/>
        </w:rPr>
        <w:t xml:space="preserve">rtaöğretim dokuzuncu sınıf fen alanı </w:t>
      </w:r>
      <w:r w:rsidRPr="000442BE">
        <w:rPr>
          <w:bCs/>
          <w:i/>
          <w:szCs w:val="24"/>
        </w:rPr>
        <w:t>öğretim programlarının öğretmen görüşlerine göre değerlend</w:t>
      </w:r>
      <w:r>
        <w:rPr>
          <w:bCs/>
          <w:i/>
        </w:rPr>
        <w:t>i</w:t>
      </w:r>
      <w:r w:rsidRPr="000442BE">
        <w:rPr>
          <w:bCs/>
          <w:i/>
          <w:szCs w:val="24"/>
        </w:rPr>
        <w:t>r</w:t>
      </w:r>
      <w:r>
        <w:rPr>
          <w:bCs/>
          <w:i/>
        </w:rPr>
        <w:t>i</w:t>
      </w:r>
      <w:r w:rsidRPr="000442BE">
        <w:rPr>
          <w:bCs/>
          <w:i/>
          <w:szCs w:val="24"/>
        </w:rPr>
        <w:t>lmesi</w:t>
      </w:r>
      <w:r>
        <w:rPr>
          <w:bCs/>
          <w:i/>
        </w:rPr>
        <w:t xml:space="preserve">. </w:t>
      </w:r>
      <w:r w:rsidRPr="00821070">
        <w:rPr>
          <w:rFonts w:cs="Times New Roman"/>
          <w:szCs w:val="24"/>
        </w:rPr>
        <w:t>(Yayınlanmamış yüksek li</w:t>
      </w:r>
      <w:r>
        <w:rPr>
          <w:rFonts w:cs="Times New Roman"/>
          <w:szCs w:val="24"/>
        </w:rPr>
        <w:t xml:space="preserve">sans tezi). Eskişehir Osmangazi Üniversitesi, </w:t>
      </w:r>
      <w:r w:rsidRPr="00821070">
        <w:rPr>
          <w:rFonts w:cs="Times New Roman"/>
          <w:szCs w:val="24"/>
        </w:rPr>
        <w:t>Eskişehir.</w:t>
      </w:r>
    </w:p>
    <w:p w14:paraId="21829EA6" w14:textId="77777777" w:rsidR="00797AFB" w:rsidRPr="0085263B" w:rsidRDefault="00797AFB" w:rsidP="00797AFB">
      <w:pPr>
        <w:autoSpaceDE w:val="0"/>
        <w:autoSpaceDN w:val="0"/>
        <w:adjustRightInd w:val="0"/>
        <w:rPr>
          <w:rFonts w:cs="Times New Roman"/>
          <w:szCs w:val="24"/>
        </w:rPr>
      </w:pPr>
    </w:p>
    <w:p w14:paraId="2B0D0D1D" w14:textId="75242C7C" w:rsidR="00797AFB" w:rsidRPr="00B654E3" w:rsidRDefault="00797AFB" w:rsidP="00B454B7">
      <w:pPr>
        <w:pStyle w:val="Gvdemetni0"/>
        <w:numPr>
          <w:ilvl w:val="0"/>
          <w:numId w:val="21"/>
        </w:numPr>
        <w:shd w:val="clear" w:color="auto" w:fill="auto"/>
        <w:spacing w:before="0" w:line="360" w:lineRule="auto"/>
        <w:ind w:left="0" w:right="23" w:firstLine="426"/>
        <w:rPr>
          <w:sz w:val="24"/>
          <w:szCs w:val="24"/>
        </w:rPr>
      </w:pPr>
      <w:r w:rsidRPr="00B654E3">
        <w:rPr>
          <w:sz w:val="24"/>
          <w:szCs w:val="24"/>
        </w:rPr>
        <w:t>Tablo açıklamalarında, tablo numarası mutlaka belirtilmelidir. “Yukarı</w:t>
      </w:r>
      <w:r>
        <w:rPr>
          <w:sz w:val="24"/>
          <w:szCs w:val="24"/>
        </w:rPr>
        <w:t xml:space="preserve">daki tablo”, </w:t>
      </w:r>
      <w:r w:rsidRPr="00B654E3">
        <w:rPr>
          <w:sz w:val="24"/>
          <w:szCs w:val="24"/>
        </w:rPr>
        <w:t xml:space="preserve">“Aşağıdaki tablo” gibi ifadeler kullanılmamalıdır. </w:t>
      </w:r>
    </w:p>
    <w:p w14:paraId="2EBCDDF7" w14:textId="77777777" w:rsidR="00797AFB" w:rsidRDefault="00797AFB" w:rsidP="00B454B7">
      <w:pPr>
        <w:pStyle w:val="Gvdemetni0"/>
        <w:numPr>
          <w:ilvl w:val="0"/>
          <w:numId w:val="21"/>
        </w:numPr>
        <w:shd w:val="clear" w:color="auto" w:fill="auto"/>
        <w:spacing w:before="0" w:line="360" w:lineRule="auto"/>
        <w:ind w:left="0" w:right="23" w:firstLine="426"/>
        <w:rPr>
          <w:sz w:val="24"/>
          <w:szCs w:val="24"/>
        </w:rPr>
      </w:pPr>
      <w:r w:rsidRPr="00B654E3">
        <w:rPr>
          <w:sz w:val="24"/>
          <w:szCs w:val="24"/>
        </w:rPr>
        <w:t>Araştırmanın sorusu/hipotezlerinde bulunmayan veriler ya da bulgulara yer verilmemelidir</w:t>
      </w:r>
      <w:r>
        <w:rPr>
          <w:sz w:val="24"/>
          <w:szCs w:val="24"/>
        </w:rPr>
        <w:t>.</w:t>
      </w:r>
    </w:p>
    <w:p w14:paraId="1E9C0AB3" w14:textId="23E97A9C" w:rsidR="00797AFB" w:rsidRDefault="00797AFB" w:rsidP="004E65EC">
      <w:pPr>
        <w:pStyle w:val="Gvdemetni0"/>
        <w:shd w:val="clear" w:color="auto" w:fill="auto"/>
        <w:tabs>
          <w:tab w:val="left" w:pos="0"/>
          <w:tab w:val="left" w:pos="142"/>
        </w:tabs>
        <w:spacing w:before="0" w:line="360" w:lineRule="auto"/>
        <w:ind w:right="23" w:firstLine="0"/>
        <w:rPr>
          <w:sz w:val="24"/>
          <w:szCs w:val="24"/>
        </w:rPr>
      </w:pPr>
    </w:p>
    <w:p w14:paraId="4F118804" w14:textId="65DE77E7" w:rsidR="002D4FBC" w:rsidRDefault="002D4FBC" w:rsidP="002D4FBC">
      <w:pPr>
        <w:pStyle w:val="Balk2"/>
      </w:pPr>
      <w:bookmarkStart w:id="45" w:name="_Toc56000191"/>
      <w:r>
        <w:t>Nitel Araştırmalarda Bulgular Yazımı</w:t>
      </w:r>
      <w:bookmarkEnd w:id="45"/>
    </w:p>
    <w:p w14:paraId="0984C02F" w14:textId="2A0883D6" w:rsidR="00797AFB" w:rsidRDefault="00797AFB" w:rsidP="002D4FBC">
      <w:pPr>
        <w:pStyle w:val="Gvdemetni0"/>
        <w:numPr>
          <w:ilvl w:val="0"/>
          <w:numId w:val="34"/>
        </w:numPr>
        <w:shd w:val="clear" w:color="auto" w:fill="auto"/>
        <w:spacing w:before="0" w:line="360" w:lineRule="auto"/>
        <w:ind w:left="0" w:right="20" w:firstLine="426"/>
        <w:rPr>
          <w:sz w:val="24"/>
          <w:szCs w:val="24"/>
        </w:rPr>
      </w:pPr>
      <w:r w:rsidRPr="0012461D">
        <w:rPr>
          <w:sz w:val="24"/>
          <w:szCs w:val="24"/>
        </w:rPr>
        <w:t xml:space="preserve">Nitel araştırmalar, araştırma sorusunun belirlenmesinden analiz aşamalarına kadar </w:t>
      </w:r>
      <w:r>
        <w:rPr>
          <w:sz w:val="24"/>
          <w:szCs w:val="24"/>
        </w:rPr>
        <w:t>bütün aşamalarda esnek</w:t>
      </w:r>
      <w:r w:rsidRPr="0012461D">
        <w:rPr>
          <w:sz w:val="24"/>
          <w:szCs w:val="24"/>
        </w:rPr>
        <w:t xml:space="preserve"> bir yapı</w:t>
      </w:r>
      <w:r>
        <w:rPr>
          <w:sz w:val="24"/>
          <w:szCs w:val="24"/>
        </w:rPr>
        <w:t>ya</w:t>
      </w:r>
      <w:r w:rsidRPr="0012461D">
        <w:rPr>
          <w:sz w:val="24"/>
          <w:szCs w:val="24"/>
        </w:rPr>
        <w:t xml:space="preserve"> s</w:t>
      </w:r>
      <w:r>
        <w:rPr>
          <w:sz w:val="24"/>
          <w:szCs w:val="24"/>
        </w:rPr>
        <w:t>ahiptir</w:t>
      </w:r>
      <w:r w:rsidRPr="0012461D">
        <w:rPr>
          <w:sz w:val="24"/>
          <w:szCs w:val="24"/>
        </w:rPr>
        <w:t xml:space="preserve">. Bu nedenle “örnek” olarak nitelenebilecek bir formatın </w:t>
      </w:r>
      <w:r>
        <w:rPr>
          <w:sz w:val="24"/>
          <w:szCs w:val="24"/>
        </w:rPr>
        <w:t>verilmesi</w:t>
      </w:r>
      <w:r w:rsidRPr="0012461D">
        <w:rPr>
          <w:sz w:val="24"/>
          <w:szCs w:val="24"/>
        </w:rPr>
        <w:t xml:space="preserve"> çok </w:t>
      </w:r>
      <w:r>
        <w:rPr>
          <w:sz w:val="24"/>
          <w:szCs w:val="24"/>
        </w:rPr>
        <w:t>mümkün</w:t>
      </w:r>
      <w:r w:rsidRPr="0012461D">
        <w:rPr>
          <w:sz w:val="24"/>
          <w:szCs w:val="24"/>
        </w:rPr>
        <w:t xml:space="preserve"> değildir. Ancak yine de bulguların</w:t>
      </w:r>
      <w:r>
        <w:rPr>
          <w:sz w:val="24"/>
          <w:szCs w:val="24"/>
        </w:rPr>
        <w:t xml:space="preserve"> </w:t>
      </w:r>
      <w:r w:rsidRPr="0012461D">
        <w:rPr>
          <w:sz w:val="24"/>
          <w:szCs w:val="24"/>
        </w:rPr>
        <w:t xml:space="preserve">sunumunda </w:t>
      </w:r>
      <w:r>
        <w:rPr>
          <w:sz w:val="24"/>
          <w:szCs w:val="24"/>
        </w:rPr>
        <w:t>göz önünde bulundurulması</w:t>
      </w:r>
      <w:r w:rsidRPr="0012461D">
        <w:rPr>
          <w:sz w:val="24"/>
          <w:szCs w:val="24"/>
        </w:rPr>
        <w:t xml:space="preserve"> g</w:t>
      </w:r>
      <w:r>
        <w:rPr>
          <w:sz w:val="24"/>
          <w:szCs w:val="24"/>
        </w:rPr>
        <w:t>ereken bazı noktalar söz konusudur.</w:t>
      </w:r>
    </w:p>
    <w:p w14:paraId="44CD8106" w14:textId="77777777" w:rsidR="00797AFB" w:rsidRDefault="00797AFB" w:rsidP="00B454B7">
      <w:pPr>
        <w:pStyle w:val="Gvdemetni0"/>
        <w:numPr>
          <w:ilvl w:val="0"/>
          <w:numId w:val="22"/>
        </w:numPr>
        <w:shd w:val="clear" w:color="auto" w:fill="auto"/>
        <w:spacing w:before="0" w:line="360" w:lineRule="auto"/>
        <w:ind w:left="0" w:right="20" w:firstLine="426"/>
        <w:rPr>
          <w:sz w:val="24"/>
          <w:szCs w:val="24"/>
        </w:rPr>
      </w:pPr>
      <w:r w:rsidRPr="0012461D">
        <w:rPr>
          <w:sz w:val="24"/>
          <w:szCs w:val="24"/>
        </w:rPr>
        <w:t>Yazılı yanıtlardan ya da doküman</w:t>
      </w:r>
      <w:r>
        <w:rPr>
          <w:sz w:val="24"/>
          <w:szCs w:val="24"/>
        </w:rPr>
        <w:t>lardan bazı</w:t>
      </w:r>
      <w:r w:rsidRPr="0012461D">
        <w:rPr>
          <w:sz w:val="24"/>
          <w:szCs w:val="24"/>
        </w:rPr>
        <w:t xml:space="preserve"> k</w:t>
      </w:r>
      <w:r>
        <w:rPr>
          <w:sz w:val="24"/>
          <w:szCs w:val="24"/>
        </w:rPr>
        <w:t>ısımlar</w:t>
      </w:r>
      <w:r w:rsidRPr="0012461D">
        <w:rPr>
          <w:sz w:val="24"/>
          <w:szCs w:val="24"/>
        </w:rPr>
        <w:t xml:space="preserve"> </w:t>
      </w:r>
      <w:r>
        <w:rPr>
          <w:sz w:val="24"/>
          <w:szCs w:val="24"/>
        </w:rPr>
        <w:t>örnek olarak verilecekse</w:t>
      </w:r>
      <w:r w:rsidRPr="0012461D">
        <w:rPr>
          <w:sz w:val="24"/>
          <w:szCs w:val="24"/>
        </w:rPr>
        <w:t xml:space="preserve"> orijinalliğ</w:t>
      </w:r>
      <w:r>
        <w:rPr>
          <w:sz w:val="24"/>
          <w:szCs w:val="24"/>
        </w:rPr>
        <w:t xml:space="preserve">i </w:t>
      </w:r>
      <w:r w:rsidRPr="0012461D">
        <w:rPr>
          <w:sz w:val="24"/>
          <w:szCs w:val="24"/>
        </w:rPr>
        <w:t>bozul</w:t>
      </w:r>
      <w:r>
        <w:rPr>
          <w:sz w:val="24"/>
          <w:szCs w:val="24"/>
        </w:rPr>
        <w:t>madan</w:t>
      </w:r>
      <w:r w:rsidRPr="0012461D">
        <w:rPr>
          <w:sz w:val="24"/>
          <w:szCs w:val="24"/>
        </w:rPr>
        <w:t xml:space="preserve"> sunulmalıdır (örneğin, tarama yapılarak). </w:t>
      </w:r>
    </w:p>
    <w:p w14:paraId="1ADB94A1" w14:textId="77777777" w:rsidR="00797AFB" w:rsidRDefault="00797AFB" w:rsidP="00B454B7">
      <w:pPr>
        <w:pStyle w:val="Gvdemetni0"/>
        <w:numPr>
          <w:ilvl w:val="0"/>
          <w:numId w:val="22"/>
        </w:numPr>
        <w:shd w:val="clear" w:color="auto" w:fill="auto"/>
        <w:spacing w:before="0" w:line="360" w:lineRule="auto"/>
        <w:ind w:left="0" w:right="20" w:firstLine="426"/>
        <w:rPr>
          <w:sz w:val="24"/>
          <w:szCs w:val="24"/>
        </w:rPr>
      </w:pPr>
      <w:r w:rsidRPr="0012461D">
        <w:rPr>
          <w:sz w:val="24"/>
          <w:szCs w:val="24"/>
        </w:rPr>
        <w:t>Görüşmeden ve video</w:t>
      </w:r>
      <w:r>
        <w:rPr>
          <w:sz w:val="24"/>
          <w:szCs w:val="24"/>
        </w:rPr>
        <w:t xml:space="preserve"> çekiminden bir kesit sunulacaksa</w:t>
      </w:r>
      <w:r w:rsidRPr="0012461D">
        <w:rPr>
          <w:sz w:val="24"/>
          <w:szCs w:val="24"/>
        </w:rPr>
        <w:t xml:space="preserve"> görüşmenin/video kaydının kaçıncı dakika</w:t>
      </w:r>
      <w:r>
        <w:rPr>
          <w:sz w:val="24"/>
          <w:szCs w:val="24"/>
        </w:rPr>
        <w:t>ları</w:t>
      </w:r>
      <w:r w:rsidRPr="0012461D">
        <w:rPr>
          <w:sz w:val="24"/>
          <w:szCs w:val="24"/>
        </w:rPr>
        <w:t xml:space="preserve"> ve saniye</w:t>
      </w:r>
      <w:r>
        <w:rPr>
          <w:sz w:val="24"/>
          <w:szCs w:val="24"/>
        </w:rPr>
        <w:t>lerinin alındığı</w:t>
      </w:r>
      <w:r w:rsidRPr="0012461D">
        <w:rPr>
          <w:sz w:val="24"/>
          <w:szCs w:val="24"/>
        </w:rPr>
        <w:t xml:space="preserve"> </w:t>
      </w:r>
      <w:r>
        <w:rPr>
          <w:sz w:val="24"/>
          <w:szCs w:val="24"/>
        </w:rPr>
        <w:t>belirtilmelidir</w:t>
      </w:r>
      <w:r w:rsidRPr="0012461D">
        <w:rPr>
          <w:sz w:val="24"/>
          <w:szCs w:val="24"/>
        </w:rPr>
        <w:t xml:space="preserve">. </w:t>
      </w:r>
    </w:p>
    <w:p w14:paraId="74E1A8F8" w14:textId="5A10348A" w:rsidR="00797AFB" w:rsidRDefault="00797AFB" w:rsidP="00B454B7">
      <w:pPr>
        <w:pStyle w:val="Gvdemetni0"/>
        <w:numPr>
          <w:ilvl w:val="0"/>
          <w:numId w:val="22"/>
        </w:numPr>
        <w:shd w:val="clear" w:color="auto" w:fill="auto"/>
        <w:spacing w:before="0" w:line="360" w:lineRule="auto"/>
        <w:ind w:left="0" w:right="20" w:firstLine="426"/>
        <w:rPr>
          <w:sz w:val="24"/>
          <w:szCs w:val="24"/>
        </w:rPr>
      </w:pPr>
      <w:r w:rsidRPr="0012461D">
        <w:rPr>
          <w:sz w:val="24"/>
          <w:szCs w:val="24"/>
        </w:rPr>
        <w:t>Doküman ve günlüklerden örnek</w:t>
      </w:r>
      <w:r>
        <w:rPr>
          <w:sz w:val="24"/>
          <w:szCs w:val="24"/>
        </w:rPr>
        <w:t xml:space="preserve"> kısımlar</w:t>
      </w:r>
      <w:r w:rsidRPr="0012461D">
        <w:rPr>
          <w:sz w:val="24"/>
          <w:szCs w:val="24"/>
        </w:rPr>
        <w:t xml:space="preserve"> sunulurken sayfa numaraları verilmelidir.</w:t>
      </w:r>
    </w:p>
    <w:p w14:paraId="1913564B" w14:textId="77777777" w:rsidR="002D4FBC" w:rsidRDefault="002D4FBC" w:rsidP="002D4FBC">
      <w:pPr>
        <w:pStyle w:val="Gvdemetni0"/>
        <w:shd w:val="clear" w:color="auto" w:fill="auto"/>
        <w:spacing w:before="0" w:line="360" w:lineRule="auto"/>
        <w:ind w:right="20" w:firstLine="0"/>
        <w:rPr>
          <w:sz w:val="24"/>
          <w:szCs w:val="24"/>
          <w:u w:val="single"/>
        </w:rPr>
      </w:pPr>
    </w:p>
    <w:p w14:paraId="3ABC7796" w14:textId="6AECCA21" w:rsidR="00B454B7" w:rsidRPr="002D4FBC" w:rsidRDefault="002D4FBC" w:rsidP="002D4FBC">
      <w:pPr>
        <w:pStyle w:val="Gvdemetni0"/>
        <w:shd w:val="clear" w:color="auto" w:fill="auto"/>
        <w:spacing w:before="0" w:line="360" w:lineRule="auto"/>
        <w:ind w:right="20" w:firstLine="0"/>
        <w:rPr>
          <w:sz w:val="24"/>
          <w:szCs w:val="24"/>
          <w:u w:val="single"/>
        </w:rPr>
      </w:pPr>
      <w:r w:rsidRPr="002D4FBC">
        <w:rPr>
          <w:sz w:val="24"/>
          <w:szCs w:val="24"/>
          <w:u w:val="single"/>
        </w:rPr>
        <w:t>Örnek:</w:t>
      </w:r>
    </w:p>
    <w:p w14:paraId="24DF1E11" w14:textId="314A7534" w:rsidR="00797AFB" w:rsidRDefault="00797AFB" w:rsidP="002D4FBC">
      <w:pPr>
        <w:ind w:left="426" w:firstLine="0"/>
        <w:rPr>
          <w:szCs w:val="23"/>
        </w:rPr>
      </w:pPr>
      <w:r w:rsidRPr="000D1B28">
        <w:rPr>
          <w:szCs w:val="23"/>
        </w:rPr>
        <w:t>Araştırmanın bu bölümü Abelman ve Elmore’un (1999) okulda hesap verebilirlik teorisi esas alınarak düzenlenmiştir. Teorinin önermelerinden yola çıkılarak oluşturulan amaç ve alt amaçlar esas alınarak hazırlanan yarı yapılandırılmış öğretmen soru formundaki soruların sırası, bulgular bölümünün sıralamasını temsil etmektedir. Araştırma sorularından yola çıkılarak oluşturulan ana başlıklar bulgular kısmının raporlanmasında genel çerçeveyi oluşturmaktadır. Bu bölümde, araştırma yapılan okulla ilgili genel bir tablo oluşturmak için öncelikle okulun genel görünüme yer verilmiştir. Daha sonra ana ve alt başlıklardaki yorumlar öğretmen, idareci, veli ve öğrenci görüşlerinden yapılan alıntılarla desteklenmiştir. Yorumlar ayrıca yapılan gözlemler ve analiz edilen belgelerle de çeşitlendirilmiştir.</w:t>
      </w:r>
      <w:r>
        <w:rPr>
          <w:szCs w:val="23"/>
        </w:rPr>
        <w:t xml:space="preserve"> </w:t>
      </w:r>
      <w:r w:rsidRPr="000D1B28">
        <w:rPr>
          <w:szCs w:val="23"/>
        </w:rPr>
        <w:t>Ayrıca sonuç, tartışma ve öneriler bölümünde bulgulardaki her bölüm ilgili teori çerçevesinde tartışmaya açılmıştır.</w:t>
      </w:r>
    </w:p>
    <w:p w14:paraId="107F1CBE" w14:textId="77777777" w:rsidR="00B454B7" w:rsidRDefault="00B454B7" w:rsidP="00B454B7">
      <w:pPr>
        <w:ind w:left="709" w:firstLine="0"/>
        <w:rPr>
          <w:szCs w:val="23"/>
        </w:rPr>
      </w:pPr>
    </w:p>
    <w:p w14:paraId="1E912953" w14:textId="77777777" w:rsidR="004E65EC" w:rsidRPr="00B454B7" w:rsidRDefault="004E65EC" w:rsidP="002D4FBC">
      <w:pPr>
        <w:ind w:firstLine="0"/>
        <w:rPr>
          <w:u w:val="single"/>
        </w:rPr>
      </w:pPr>
      <w:r w:rsidRPr="00B454B7">
        <w:rPr>
          <w:u w:val="single"/>
        </w:rPr>
        <w:t>Kaynak:</w:t>
      </w:r>
    </w:p>
    <w:p w14:paraId="74AAACA2" w14:textId="77777777" w:rsidR="00797AFB" w:rsidRDefault="00797AFB" w:rsidP="002D4FBC">
      <w:pPr>
        <w:pStyle w:val="Default"/>
        <w:spacing w:line="360" w:lineRule="auto"/>
        <w:ind w:left="426"/>
        <w:jc w:val="both"/>
      </w:pPr>
      <w:r w:rsidRPr="000D1B28">
        <w:rPr>
          <w:bCs/>
        </w:rPr>
        <w:t xml:space="preserve">Türkoğlu, M.E. (2015). </w:t>
      </w:r>
      <w:r w:rsidRPr="000D1B28">
        <w:rPr>
          <w:bCs/>
          <w:i/>
        </w:rPr>
        <w:t xml:space="preserve">Öğretmen hesap verebilirliği: özel bir okulda durum çalışması </w:t>
      </w:r>
      <w:r w:rsidRPr="000D1B28">
        <w:t>(Yayınlanmamış doktora tezi). Eskişehir Osmangazi Üniversitesi, Eskişehir.</w:t>
      </w:r>
    </w:p>
    <w:p w14:paraId="52ADC9CC" w14:textId="5A5E08F1" w:rsidR="008F315A" w:rsidRDefault="008F315A" w:rsidP="004E65EC">
      <w:pPr>
        <w:pStyle w:val="Default"/>
        <w:spacing w:line="360" w:lineRule="auto"/>
        <w:ind w:left="270"/>
        <w:jc w:val="both"/>
      </w:pPr>
    </w:p>
    <w:p w14:paraId="5EAAB463" w14:textId="5171D0BE" w:rsidR="002D4FBC" w:rsidRDefault="002D4FBC" w:rsidP="002D4FBC">
      <w:pPr>
        <w:pStyle w:val="Balk1"/>
        <w:rPr>
          <w:noProof/>
          <w:lang w:eastAsia="tr-TR"/>
        </w:rPr>
      </w:pPr>
      <w:bookmarkStart w:id="46" w:name="_Toc56000192"/>
      <w:r>
        <w:rPr>
          <w:noProof/>
          <w:lang w:eastAsia="tr-TR"/>
        </w:rPr>
        <w:t>BEŞİNCİ BÖLÜM</w:t>
      </w:r>
      <w:bookmarkEnd w:id="46"/>
    </w:p>
    <w:p w14:paraId="5FC58718" w14:textId="77777777" w:rsidR="002D4FBC" w:rsidRDefault="002D4FBC" w:rsidP="002D4FBC">
      <w:pPr>
        <w:pStyle w:val="Balk2"/>
        <w:numPr>
          <w:ilvl w:val="0"/>
          <w:numId w:val="0"/>
        </w:numPr>
      </w:pPr>
    </w:p>
    <w:p w14:paraId="6489E7A1" w14:textId="5DD21D53" w:rsidR="002D4FBC" w:rsidRDefault="002D4FBC" w:rsidP="002D4FBC">
      <w:pPr>
        <w:pStyle w:val="Balk2"/>
      </w:pPr>
      <w:bookmarkStart w:id="47" w:name="_Toc56000193"/>
      <w:r>
        <w:t>Sonuç, Tartışma ve Öneriler</w:t>
      </w:r>
      <w:bookmarkEnd w:id="47"/>
    </w:p>
    <w:p w14:paraId="6BD6914C" w14:textId="77777777" w:rsidR="002D4FBC" w:rsidRPr="002D4FBC" w:rsidRDefault="002D4FBC" w:rsidP="002D4FBC">
      <w:pPr>
        <w:ind w:firstLine="426"/>
        <w:rPr>
          <w:vanish/>
          <w:highlight w:val="yellow"/>
        </w:rPr>
      </w:pPr>
    </w:p>
    <w:p w14:paraId="2190F6E4" w14:textId="77777777" w:rsidR="002D4FBC" w:rsidRPr="00BA4003" w:rsidRDefault="002D4FBC" w:rsidP="002D4FBC">
      <w:pPr>
        <w:pStyle w:val="ListeParagraf"/>
        <w:numPr>
          <w:ilvl w:val="1"/>
          <w:numId w:val="35"/>
        </w:numPr>
        <w:ind w:left="0" w:firstLine="426"/>
        <w:rPr>
          <w:vanish/>
          <w:highlight w:val="yellow"/>
        </w:rPr>
      </w:pPr>
    </w:p>
    <w:p w14:paraId="515C3A0E" w14:textId="77777777" w:rsidR="002D4FBC" w:rsidRPr="00BA4003" w:rsidRDefault="002D4FBC" w:rsidP="002D4FBC">
      <w:pPr>
        <w:pStyle w:val="ListeParagraf"/>
        <w:numPr>
          <w:ilvl w:val="1"/>
          <w:numId w:val="35"/>
        </w:numPr>
        <w:ind w:left="0" w:firstLine="426"/>
        <w:rPr>
          <w:vanish/>
          <w:highlight w:val="yellow"/>
        </w:rPr>
      </w:pPr>
    </w:p>
    <w:p w14:paraId="5A2C11E3" w14:textId="77777777" w:rsidR="002D4FBC" w:rsidRPr="00BA4003" w:rsidRDefault="002D4FBC" w:rsidP="002D4FBC">
      <w:pPr>
        <w:pStyle w:val="ListeParagraf"/>
        <w:numPr>
          <w:ilvl w:val="1"/>
          <w:numId w:val="35"/>
        </w:numPr>
        <w:ind w:left="0" w:firstLine="426"/>
        <w:rPr>
          <w:vanish/>
          <w:highlight w:val="yellow"/>
        </w:rPr>
      </w:pPr>
    </w:p>
    <w:p w14:paraId="67B71365" w14:textId="77777777" w:rsidR="002D4FBC" w:rsidRPr="00BA4003" w:rsidRDefault="002D4FBC" w:rsidP="002D4FBC">
      <w:pPr>
        <w:pStyle w:val="ListeParagraf"/>
        <w:numPr>
          <w:ilvl w:val="1"/>
          <w:numId w:val="35"/>
        </w:numPr>
        <w:ind w:left="0" w:firstLine="426"/>
        <w:rPr>
          <w:vanish/>
          <w:highlight w:val="yellow"/>
        </w:rPr>
      </w:pPr>
    </w:p>
    <w:p w14:paraId="756FF30A" w14:textId="77777777" w:rsidR="002D4FBC" w:rsidRPr="00BA4003" w:rsidRDefault="002D4FBC" w:rsidP="002D4FBC">
      <w:pPr>
        <w:pStyle w:val="ListeParagraf"/>
        <w:numPr>
          <w:ilvl w:val="1"/>
          <w:numId w:val="35"/>
        </w:numPr>
        <w:ind w:left="0" w:firstLine="426"/>
        <w:rPr>
          <w:vanish/>
          <w:highlight w:val="yellow"/>
        </w:rPr>
      </w:pPr>
    </w:p>
    <w:p w14:paraId="62CBAF4E" w14:textId="77777777" w:rsidR="002D4FBC" w:rsidRPr="00BA4003" w:rsidRDefault="002D4FBC" w:rsidP="002D4FBC">
      <w:pPr>
        <w:pStyle w:val="ListeParagraf"/>
        <w:numPr>
          <w:ilvl w:val="1"/>
          <w:numId w:val="35"/>
        </w:numPr>
        <w:ind w:left="0" w:firstLine="426"/>
        <w:rPr>
          <w:vanish/>
          <w:highlight w:val="yellow"/>
        </w:rPr>
      </w:pPr>
    </w:p>
    <w:p w14:paraId="3B113A19" w14:textId="77777777" w:rsidR="002D4FBC" w:rsidRPr="00BA4003" w:rsidRDefault="002D4FBC" w:rsidP="002D4FBC">
      <w:pPr>
        <w:pStyle w:val="ListeParagraf"/>
        <w:numPr>
          <w:ilvl w:val="1"/>
          <w:numId w:val="35"/>
        </w:numPr>
        <w:ind w:left="0" w:firstLine="426"/>
        <w:rPr>
          <w:vanish/>
          <w:highlight w:val="yellow"/>
        </w:rPr>
      </w:pPr>
    </w:p>
    <w:p w14:paraId="1EEEA71A" w14:textId="77777777" w:rsidR="002D4FBC" w:rsidRPr="00BA4003" w:rsidRDefault="002D4FBC" w:rsidP="002D4FBC">
      <w:pPr>
        <w:pStyle w:val="ListeParagraf"/>
        <w:numPr>
          <w:ilvl w:val="1"/>
          <w:numId w:val="35"/>
        </w:numPr>
        <w:ind w:left="0" w:firstLine="426"/>
        <w:rPr>
          <w:vanish/>
          <w:highlight w:val="yellow"/>
        </w:rPr>
      </w:pPr>
    </w:p>
    <w:p w14:paraId="448D5800" w14:textId="77777777" w:rsidR="002D4FBC" w:rsidRPr="00BA4003" w:rsidRDefault="002D4FBC" w:rsidP="002D4FBC">
      <w:pPr>
        <w:pStyle w:val="ListeParagraf"/>
        <w:numPr>
          <w:ilvl w:val="1"/>
          <w:numId w:val="35"/>
        </w:numPr>
        <w:ind w:left="0" w:firstLine="426"/>
        <w:rPr>
          <w:vanish/>
          <w:highlight w:val="yellow"/>
        </w:rPr>
      </w:pPr>
    </w:p>
    <w:p w14:paraId="7D75E3BE" w14:textId="77777777" w:rsidR="002D4FBC" w:rsidRPr="00BA4003" w:rsidRDefault="002D4FBC" w:rsidP="002D4FBC">
      <w:pPr>
        <w:pStyle w:val="ListeParagraf"/>
        <w:numPr>
          <w:ilvl w:val="1"/>
          <w:numId w:val="35"/>
        </w:numPr>
        <w:ind w:left="0" w:firstLine="426"/>
        <w:rPr>
          <w:vanish/>
          <w:highlight w:val="yellow"/>
        </w:rPr>
      </w:pPr>
    </w:p>
    <w:p w14:paraId="2EAEF7DF" w14:textId="77777777" w:rsidR="002D4FBC" w:rsidRPr="00BA4003" w:rsidRDefault="002D4FBC" w:rsidP="002D4FBC">
      <w:pPr>
        <w:pStyle w:val="ListeParagraf"/>
        <w:numPr>
          <w:ilvl w:val="1"/>
          <w:numId w:val="35"/>
        </w:numPr>
        <w:ind w:left="0" w:firstLine="426"/>
        <w:rPr>
          <w:vanish/>
          <w:highlight w:val="yellow"/>
        </w:rPr>
      </w:pPr>
    </w:p>
    <w:p w14:paraId="0967E5A1" w14:textId="77777777" w:rsidR="002D4FBC" w:rsidRPr="00BA4003" w:rsidRDefault="002D4FBC" w:rsidP="002D4FBC">
      <w:pPr>
        <w:pStyle w:val="ListeParagraf"/>
        <w:numPr>
          <w:ilvl w:val="1"/>
          <w:numId w:val="35"/>
        </w:numPr>
        <w:ind w:left="0" w:firstLine="426"/>
        <w:rPr>
          <w:vanish/>
          <w:highlight w:val="yellow"/>
        </w:rPr>
      </w:pPr>
    </w:p>
    <w:p w14:paraId="71E10D21" w14:textId="77777777" w:rsidR="002D4FBC" w:rsidRPr="00BA4003" w:rsidRDefault="002D4FBC" w:rsidP="002D4FBC">
      <w:pPr>
        <w:pStyle w:val="ListeParagraf"/>
        <w:numPr>
          <w:ilvl w:val="1"/>
          <w:numId w:val="35"/>
        </w:numPr>
        <w:ind w:left="0" w:firstLine="426"/>
        <w:rPr>
          <w:vanish/>
          <w:highlight w:val="yellow"/>
        </w:rPr>
      </w:pPr>
    </w:p>
    <w:p w14:paraId="61C19B4E" w14:textId="77777777" w:rsidR="002D4FBC" w:rsidRPr="00BA4003" w:rsidRDefault="002D4FBC" w:rsidP="002D4FBC">
      <w:pPr>
        <w:pStyle w:val="ListeParagraf"/>
        <w:numPr>
          <w:ilvl w:val="1"/>
          <w:numId w:val="35"/>
        </w:numPr>
        <w:ind w:left="0" w:firstLine="426"/>
        <w:rPr>
          <w:vanish/>
          <w:highlight w:val="yellow"/>
        </w:rPr>
      </w:pPr>
    </w:p>
    <w:p w14:paraId="5B6FE3F7" w14:textId="77777777" w:rsidR="002D4FBC" w:rsidRPr="00BA4003" w:rsidRDefault="002D4FBC" w:rsidP="002D4FBC">
      <w:pPr>
        <w:pStyle w:val="ListeParagraf"/>
        <w:numPr>
          <w:ilvl w:val="1"/>
          <w:numId w:val="35"/>
        </w:numPr>
        <w:ind w:left="0" w:firstLine="426"/>
        <w:rPr>
          <w:vanish/>
          <w:highlight w:val="yellow"/>
        </w:rPr>
      </w:pPr>
    </w:p>
    <w:p w14:paraId="6E895265" w14:textId="77777777" w:rsidR="002D4FBC" w:rsidRPr="00BA4003" w:rsidRDefault="002D4FBC" w:rsidP="002D4FBC">
      <w:pPr>
        <w:pStyle w:val="ListeParagraf"/>
        <w:numPr>
          <w:ilvl w:val="1"/>
          <w:numId w:val="35"/>
        </w:numPr>
        <w:ind w:left="0" w:firstLine="426"/>
        <w:rPr>
          <w:vanish/>
          <w:highlight w:val="yellow"/>
        </w:rPr>
      </w:pPr>
    </w:p>
    <w:p w14:paraId="252ADA77" w14:textId="77777777" w:rsidR="002D4FBC" w:rsidRPr="00BA4003" w:rsidRDefault="002D4FBC" w:rsidP="002D4FBC">
      <w:pPr>
        <w:pStyle w:val="ListeParagraf"/>
        <w:numPr>
          <w:ilvl w:val="1"/>
          <w:numId w:val="35"/>
        </w:numPr>
        <w:ind w:left="0" w:firstLine="426"/>
        <w:rPr>
          <w:vanish/>
          <w:highlight w:val="yellow"/>
        </w:rPr>
      </w:pPr>
    </w:p>
    <w:p w14:paraId="780BBEC0" w14:textId="77777777" w:rsidR="002D4FBC" w:rsidRPr="00BA4003" w:rsidRDefault="002D4FBC" w:rsidP="002D4FBC">
      <w:pPr>
        <w:pStyle w:val="ListeParagraf"/>
        <w:numPr>
          <w:ilvl w:val="1"/>
          <w:numId w:val="35"/>
        </w:numPr>
        <w:ind w:left="0" w:firstLine="426"/>
        <w:rPr>
          <w:vanish/>
          <w:highlight w:val="yellow"/>
        </w:rPr>
      </w:pPr>
    </w:p>
    <w:p w14:paraId="75A1BC70" w14:textId="77777777" w:rsidR="002D4FBC" w:rsidRPr="00BA4003" w:rsidRDefault="002D4FBC" w:rsidP="002D4FBC">
      <w:pPr>
        <w:pStyle w:val="ListeParagraf"/>
        <w:numPr>
          <w:ilvl w:val="1"/>
          <w:numId w:val="35"/>
        </w:numPr>
        <w:ind w:left="0" w:firstLine="426"/>
        <w:rPr>
          <w:vanish/>
          <w:highlight w:val="yellow"/>
        </w:rPr>
      </w:pPr>
    </w:p>
    <w:p w14:paraId="58C71C15" w14:textId="77777777" w:rsidR="002D4FBC" w:rsidRPr="00BA4003" w:rsidRDefault="002D4FBC" w:rsidP="002D4FBC">
      <w:pPr>
        <w:pStyle w:val="ListeParagraf"/>
        <w:numPr>
          <w:ilvl w:val="1"/>
          <w:numId w:val="35"/>
        </w:numPr>
        <w:ind w:left="0" w:firstLine="426"/>
        <w:rPr>
          <w:vanish/>
          <w:highlight w:val="yellow"/>
        </w:rPr>
      </w:pPr>
    </w:p>
    <w:p w14:paraId="3447348A" w14:textId="77777777" w:rsidR="002D4FBC" w:rsidRDefault="002D4FBC" w:rsidP="002D4FBC">
      <w:pPr>
        <w:pStyle w:val="ListeParagraf"/>
        <w:numPr>
          <w:ilvl w:val="0"/>
          <w:numId w:val="35"/>
        </w:numPr>
        <w:ind w:left="0" w:firstLine="426"/>
      </w:pPr>
      <w:r w:rsidRPr="006E1907">
        <w:t xml:space="preserve">Tartışmada kısmında bulgu yer almamalıdır. Araştırmanın </w:t>
      </w:r>
      <w:r>
        <w:t>sınırlılıkları belirtilmelidir.</w:t>
      </w:r>
    </w:p>
    <w:p w14:paraId="0F025D1D" w14:textId="77777777" w:rsidR="002D4FBC" w:rsidRDefault="002D4FBC" w:rsidP="002D4FBC">
      <w:pPr>
        <w:pStyle w:val="ListeParagraf"/>
        <w:numPr>
          <w:ilvl w:val="0"/>
          <w:numId w:val="35"/>
        </w:numPr>
        <w:ind w:left="0" w:firstLine="426"/>
      </w:pPr>
      <w:r w:rsidRPr="006E1907">
        <w:t>Elde edilen bulgulara dayalı olarak ulaşılan sonuçlar</w:t>
      </w:r>
      <w:r>
        <w:t xml:space="preserve">ın </w:t>
      </w:r>
      <w:r w:rsidRPr="006E1907">
        <w:t>alanyazın bağlamında ne ifade ettiği açıklanmalıdır.</w:t>
      </w:r>
    </w:p>
    <w:p w14:paraId="2386E685" w14:textId="77777777" w:rsidR="002D4FBC" w:rsidRDefault="002D4FBC" w:rsidP="002D4FBC">
      <w:pPr>
        <w:pStyle w:val="ListeParagraf"/>
        <w:numPr>
          <w:ilvl w:val="0"/>
          <w:numId w:val="35"/>
        </w:numPr>
        <w:ind w:left="0" w:firstLine="426"/>
      </w:pPr>
      <w:r w:rsidRPr="006E1907">
        <w:t>Daha önce yapılan çalışmalardan elde edilen bilgilerle benzerlikleri ve farklılıkları belirtilmelidir.</w:t>
      </w:r>
    </w:p>
    <w:p w14:paraId="70EC7BE2" w14:textId="77777777" w:rsidR="002D4FBC" w:rsidRDefault="002D4FBC" w:rsidP="002D4FBC">
      <w:pPr>
        <w:pStyle w:val="ListeParagraf"/>
        <w:numPr>
          <w:ilvl w:val="0"/>
          <w:numId w:val="35"/>
        </w:numPr>
        <w:ind w:left="0" w:firstLine="426"/>
      </w:pPr>
      <w:r w:rsidRPr="006E1907">
        <w:t>Sonuç olarak bu çalışmanın alan</w:t>
      </w:r>
      <w:r>
        <w:t>yazına katkısı tartışılmalıdır.</w:t>
      </w:r>
    </w:p>
    <w:p w14:paraId="6916DD43" w14:textId="77F44448" w:rsidR="002D4FBC" w:rsidRDefault="002D4FBC" w:rsidP="002D4FBC">
      <w:pPr>
        <w:pStyle w:val="ListeParagraf"/>
        <w:numPr>
          <w:ilvl w:val="0"/>
          <w:numId w:val="35"/>
        </w:numPr>
        <w:ind w:left="0" w:firstLine="426"/>
      </w:pPr>
      <w:r w:rsidRPr="006E1907">
        <w:t>İleride yapılacak çalışmalar ve uygulayıcılar bağlamlarında çalışma sonuçlarına dayalı öneriler geliştirilerek sunulmalıdır.</w:t>
      </w:r>
    </w:p>
    <w:p w14:paraId="401AEC94" w14:textId="77777777" w:rsidR="002D4FBC" w:rsidRDefault="002D4FBC" w:rsidP="004E65EC">
      <w:pPr>
        <w:pStyle w:val="Default"/>
        <w:spacing w:line="360" w:lineRule="auto"/>
        <w:ind w:left="270"/>
        <w:jc w:val="both"/>
      </w:pPr>
    </w:p>
    <w:p w14:paraId="55CB4DF7" w14:textId="24B73735" w:rsidR="002D4FBC" w:rsidRDefault="002D4FBC" w:rsidP="002D4FBC">
      <w:pPr>
        <w:pStyle w:val="Balk1"/>
      </w:pPr>
      <w:bookmarkStart w:id="48" w:name="_Toc56000194"/>
      <w:r>
        <w:t>METİN İÇİ ATIF</w:t>
      </w:r>
      <w:bookmarkEnd w:id="48"/>
    </w:p>
    <w:p w14:paraId="1B7A22E6" w14:textId="37E53A25" w:rsidR="008F315A" w:rsidRPr="00C626DB" w:rsidRDefault="008F315A" w:rsidP="002D4FBC">
      <w:pPr>
        <w:pStyle w:val="b1"/>
        <w:jc w:val="both"/>
      </w:pPr>
    </w:p>
    <w:p w14:paraId="40336366" w14:textId="5F28F654" w:rsidR="002D4FBC" w:rsidRDefault="008F315A" w:rsidP="002D4FBC">
      <w:pPr>
        <w:pStyle w:val="Gvdemetni0"/>
        <w:numPr>
          <w:ilvl w:val="0"/>
          <w:numId w:val="36"/>
        </w:numPr>
        <w:shd w:val="clear" w:color="auto" w:fill="auto"/>
        <w:spacing w:before="0" w:line="360" w:lineRule="auto"/>
        <w:ind w:left="0" w:firstLine="426"/>
        <w:rPr>
          <w:sz w:val="24"/>
        </w:rPr>
      </w:pPr>
      <w:r w:rsidRPr="005140A3">
        <w:rPr>
          <w:sz w:val="24"/>
        </w:rPr>
        <w:t>Metin içi</w:t>
      </w:r>
      <w:r w:rsidR="009852CB">
        <w:rPr>
          <w:sz w:val="24"/>
        </w:rPr>
        <w:t>nde alıntı yaparken yazar-tarih</w:t>
      </w:r>
      <w:r w:rsidRPr="005140A3">
        <w:rPr>
          <w:sz w:val="24"/>
        </w:rPr>
        <w:t xml:space="preserve"> stili kullanılır. </w:t>
      </w:r>
      <w:r w:rsidRPr="005140A3">
        <w:rPr>
          <w:b/>
          <w:sz w:val="24"/>
          <w:u w:val="single"/>
        </w:rPr>
        <w:t xml:space="preserve">Diğer bir ifade ile metin içi atıflar, dolaylı </w:t>
      </w:r>
      <w:r w:rsidR="009852CB">
        <w:rPr>
          <w:b/>
          <w:sz w:val="24"/>
          <w:u w:val="single"/>
        </w:rPr>
        <w:t>atıf ise sayfa numarası verilmeksizin sunulurken</w:t>
      </w:r>
      <w:r w:rsidRPr="005140A3">
        <w:rPr>
          <w:b/>
          <w:sz w:val="24"/>
          <w:u w:val="single"/>
        </w:rPr>
        <w:t xml:space="preserve">, </w:t>
      </w:r>
      <w:r w:rsidR="009852CB">
        <w:rPr>
          <w:b/>
          <w:sz w:val="24"/>
          <w:u w:val="single"/>
        </w:rPr>
        <w:t xml:space="preserve">doğrudan alıntılar APA 7’de belirtilen diğer alıntı kuralları da dikkate alınarak ve </w:t>
      </w:r>
      <w:r w:rsidRPr="005140A3">
        <w:rPr>
          <w:b/>
          <w:sz w:val="24"/>
          <w:u w:val="single"/>
        </w:rPr>
        <w:t>sayfa numarası belirtilerek verilecektir.</w:t>
      </w:r>
    </w:p>
    <w:p w14:paraId="22323571" w14:textId="77777777" w:rsidR="002D4FBC" w:rsidRDefault="008F315A" w:rsidP="002D4FBC">
      <w:pPr>
        <w:pStyle w:val="Gvdemetni0"/>
        <w:numPr>
          <w:ilvl w:val="0"/>
          <w:numId w:val="36"/>
        </w:numPr>
        <w:shd w:val="clear" w:color="auto" w:fill="auto"/>
        <w:spacing w:before="0" w:line="360" w:lineRule="auto"/>
        <w:ind w:left="0" w:firstLine="426"/>
        <w:rPr>
          <w:sz w:val="24"/>
        </w:rPr>
      </w:pPr>
      <w:r w:rsidRPr="005140A3">
        <w:rPr>
          <w:sz w:val="24"/>
        </w:rPr>
        <w:t>Sayfa numarası olmayan veya kullanılmayan kaynaklarda sayfa numarası belirtilmez.</w:t>
      </w:r>
    </w:p>
    <w:p w14:paraId="43E1DBDA" w14:textId="77777777" w:rsidR="002D4FBC" w:rsidRDefault="008F315A" w:rsidP="002D4FBC">
      <w:pPr>
        <w:pStyle w:val="Gvdemetni0"/>
        <w:numPr>
          <w:ilvl w:val="0"/>
          <w:numId w:val="36"/>
        </w:numPr>
        <w:shd w:val="clear" w:color="auto" w:fill="auto"/>
        <w:spacing w:before="0" w:line="360" w:lineRule="auto"/>
        <w:ind w:left="0" w:firstLine="426"/>
        <w:rPr>
          <w:sz w:val="24"/>
        </w:rPr>
      </w:pPr>
      <w:r w:rsidRPr="005140A3">
        <w:rPr>
          <w:sz w:val="24"/>
        </w:rPr>
        <w:t>Alıntı yapılan kaynağın yazar sayısına göre metin içindeki atıf gösterimi farklılık göstermektedir.</w:t>
      </w:r>
    </w:p>
    <w:p w14:paraId="37999704" w14:textId="420E911D" w:rsidR="008F315A" w:rsidRPr="005140A3" w:rsidRDefault="008F315A" w:rsidP="002D4FBC">
      <w:pPr>
        <w:pStyle w:val="Gvdemetni0"/>
        <w:numPr>
          <w:ilvl w:val="0"/>
          <w:numId w:val="36"/>
        </w:numPr>
        <w:shd w:val="clear" w:color="auto" w:fill="auto"/>
        <w:spacing w:before="0" w:line="360" w:lineRule="auto"/>
        <w:ind w:left="0" w:firstLine="426"/>
        <w:rPr>
          <w:sz w:val="24"/>
        </w:rPr>
      </w:pPr>
      <w:r w:rsidRPr="005140A3">
        <w:rPr>
          <w:sz w:val="24"/>
        </w:rPr>
        <w:t>Metin içinde kaynak gösterimlerini aşağıdaki örneklerde görebilirsiniz.</w:t>
      </w:r>
    </w:p>
    <w:p w14:paraId="1A43368B" w14:textId="33633E4E" w:rsidR="008F315A" w:rsidRDefault="008F315A" w:rsidP="008F315A">
      <w:pPr>
        <w:pStyle w:val="Gvdemetni0"/>
        <w:shd w:val="clear" w:color="auto" w:fill="auto"/>
        <w:tabs>
          <w:tab w:val="left" w:pos="-142"/>
        </w:tabs>
        <w:spacing w:before="0" w:line="360" w:lineRule="auto"/>
        <w:ind w:firstLine="709"/>
        <w:rPr>
          <w:rStyle w:val="Gl"/>
          <w:b/>
          <w:sz w:val="24"/>
          <w:szCs w:val="24"/>
        </w:rPr>
      </w:pPr>
    </w:p>
    <w:p w14:paraId="015A0FA8" w14:textId="419A332D" w:rsidR="002D4FBC" w:rsidRPr="002D4FBC" w:rsidRDefault="002D4FBC" w:rsidP="002D4FBC">
      <w:pPr>
        <w:pStyle w:val="Balk2"/>
        <w:rPr>
          <w:rStyle w:val="Gl"/>
        </w:rPr>
      </w:pPr>
      <w:bookmarkStart w:id="49" w:name="_Toc56000195"/>
      <w:r w:rsidRPr="002D4FBC">
        <w:rPr>
          <w:rStyle w:val="Gl"/>
        </w:rPr>
        <w:t>Tek Eser, Tek Yazar</w:t>
      </w:r>
      <w:bookmarkEnd w:id="49"/>
    </w:p>
    <w:p w14:paraId="17B42C0C" w14:textId="5440B7D1" w:rsidR="002D4FBC" w:rsidRPr="002D4FBC" w:rsidRDefault="002D4FBC" w:rsidP="002D4FBC">
      <w:pPr>
        <w:pStyle w:val="Gvdemetni0"/>
        <w:shd w:val="clear" w:color="auto" w:fill="auto"/>
        <w:spacing w:before="0" w:line="360" w:lineRule="auto"/>
        <w:ind w:firstLine="0"/>
        <w:rPr>
          <w:sz w:val="24"/>
          <w:u w:val="single"/>
        </w:rPr>
      </w:pPr>
      <w:r w:rsidRPr="002D4FBC">
        <w:rPr>
          <w:sz w:val="24"/>
          <w:u w:val="single"/>
        </w:rPr>
        <w:t>Örnek:</w:t>
      </w:r>
    </w:p>
    <w:p w14:paraId="793E456B" w14:textId="489F05F4" w:rsidR="008F315A" w:rsidRPr="005140A3" w:rsidRDefault="008F315A" w:rsidP="002D4FBC">
      <w:pPr>
        <w:pStyle w:val="Gvdemetni0"/>
        <w:shd w:val="clear" w:color="auto" w:fill="auto"/>
        <w:spacing w:before="0" w:line="360" w:lineRule="auto"/>
        <w:ind w:left="426" w:firstLine="0"/>
        <w:rPr>
          <w:sz w:val="24"/>
        </w:rPr>
      </w:pPr>
      <w:r w:rsidRPr="005140A3">
        <w:rPr>
          <w:sz w:val="24"/>
        </w:rPr>
        <w:t>Kessler’in (2003, s. 43) bulduğu epidemiyolojik örnekler arasında…</w:t>
      </w:r>
    </w:p>
    <w:p w14:paraId="64FA0AC9" w14:textId="4C2190E0" w:rsidR="008F315A" w:rsidRDefault="008F315A" w:rsidP="002D4FBC">
      <w:pPr>
        <w:pStyle w:val="Gvdemetni0"/>
        <w:shd w:val="clear" w:color="auto" w:fill="auto"/>
        <w:spacing w:before="0" w:line="360" w:lineRule="auto"/>
        <w:ind w:left="426" w:firstLine="0"/>
        <w:rPr>
          <w:sz w:val="24"/>
        </w:rPr>
      </w:pPr>
      <w:r w:rsidRPr="005140A3">
        <w:rPr>
          <w:sz w:val="24"/>
        </w:rPr>
        <w:t>Erken başladığı durumda, daha kalıcı ve şiddetli bir seyir izlemektedir (Kessler, 2003).</w:t>
      </w:r>
    </w:p>
    <w:p w14:paraId="2E016399" w14:textId="77777777" w:rsidR="002D4FBC" w:rsidRPr="005140A3" w:rsidRDefault="002D4FBC" w:rsidP="00355AD0">
      <w:pPr>
        <w:pStyle w:val="Gvdemetni0"/>
        <w:shd w:val="clear" w:color="auto" w:fill="auto"/>
        <w:spacing w:before="0" w:line="360" w:lineRule="auto"/>
        <w:ind w:firstLine="709"/>
        <w:rPr>
          <w:sz w:val="24"/>
        </w:rPr>
      </w:pPr>
    </w:p>
    <w:p w14:paraId="677CB708" w14:textId="3C767E65" w:rsidR="008F315A" w:rsidRPr="005140A3" w:rsidRDefault="002D4FBC" w:rsidP="002D4FBC">
      <w:pPr>
        <w:pStyle w:val="Balk2"/>
      </w:pPr>
      <w:bookmarkStart w:id="50" w:name="_Toc56000196"/>
      <w:r>
        <w:lastRenderedPageBreak/>
        <w:t>Tek Eser, Birden Fazla Yazar</w:t>
      </w:r>
      <w:bookmarkEnd w:id="50"/>
    </w:p>
    <w:p w14:paraId="607B04EA" w14:textId="3883A4C3" w:rsidR="002D4FBC" w:rsidRDefault="008F315A" w:rsidP="002D4FBC">
      <w:pPr>
        <w:pStyle w:val="ListeParagraf"/>
        <w:numPr>
          <w:ilvl w:val="0"/>
          <w:numId w:val="37"/>
        </w:numPr>
        <w:ind w:left="0" w:firstLine="426"/>
      </w:pPr>
      <w:r w:rsidRPr="005140A3">
        <w:t>Çalışmanın eğer iki yazarı varsa, kaynağa her atıf yapıldığında daima her iki yazarın da soyadı belirtilir.</w:t>
      </w:r>
    </w:p>
    <w:p w14:paraId="2D54939C" w14:textId="18E85450" w:rsidR="00853B5E" w:rsidRDefault="00853B5E" w:rsidP="00F524E4">
      <w:pPr>
        <w:ind w:firstLine="0"/>
      </w:pPr>
    </w:p>
    <w:p w14:paraId="05EC922B" w14:textId="77777777" w:rsidR="00853B5E" w:rsidRPr="002D4FBC" w:rsidRDefault="00853B5E" w:rsidP="00853B5E">
      <w:pPr>
        <w:ind w:firstLine="0"/>
        <w:rPr>
          <w:u w:val="single"/>
        </w:rPr>
      </w:pPr>
      <w:r w:rsidRPr="002D4FBC">
        <w:rPr>
          <w:u w:val="single"/>
        </w:rPr>
        <w:t>Örnek:</w:t>
      </w:r>
    </w:p>
    <w:p w14:paraId="1370E8D3" w14:textId="098C096B" w:rsidR="007A0D19" w:rsidRDefault="007A0D19" w:rsidP="00F524E4">
      <w:pPr>
        <w:ind w:firstLine="0"/>
      </w:pPr>
      <w:r w:rsidRPr="007A0D19">
        <w:t>Gelişimsel yetersizliği olan bireyler, kendini yönetme stratejilerini kullanarak dışarı çıkmak üzere uygun şekilde hazırlanmayı öğrenebilirler (Sönmez &amp; Yücesoy-Özkan, 2012).</w:t>
      </w:r>
    </w:p>
    <w:p w14:paraId="5C520923" w14:textId="77777777" w:rsidR="007A0D19" w:rsidRDefault="007A0D19" w:rsidP="00F524E4">
      <w:pPr>
        <w:ind w:firstLine="0"/>
      </w:pPr>
    </w:p>
    <w:p w14:paraId="628E167F" w14:textId="326D7B9A" w:rsidR="008F315A" w:rsidRDefault="008F315A" w:rsidP="002D4FBC">
      <w:pPr>
        <w:pStyle w:val="ListeParagraf"/>
        <w:numPr>
          <w:ilvl w:val="0"/>
          <w:numId w:val="37"/>
        </w:numPr>
        <w:ind w:left="0" w:firstLine="426"/>
      </w:pPr>
      <w:r w:rsidRPr="005140A3">
        <w:t>Eğer çalışmanın üç</w:t>
      </w:r>
      <w:r w:rsidR="00853B5E">
        <w:t xml:space="preserve"> ve daha fazla sayıda yazarı </w:t>
      </w:r>
      <w:r w:rsidRPr="005140A3">
        <w:t xml:space="preserve">varsa, kaynağa ilk defa atıf </w:t>
      </w:r>
      <w:r w:rsidR="00853B5E">
        <w:t xml:space="preserve">yapılması da </w:t>
      </w:r>
      <w:r w:rsidR="007A0D19">
        <w:t>dâhil</w:t>
      </w:r>
      <w:r w:rsidR="00853B5E">
        <w:t xml:space="preserve"> olmak üzere her atıfta,</w:t>
      </w:r>
      <w:r w:rsidRPr="005140A3">
        <w:t xml:space="preserve"> ilk yazarın soyadı verilip arkasından “ve diğe</w:t>
      </w:r>
      <w:r w:rsidR="002D4FBC">
        <w:t>rleri” anlamında “vd.” yazılır.</w:t>
      </w:r>
    </w:p>
    <w:p w14:paraId="2620A837" w14:textId="77777777" w:rsidR="00A66D8C" w:rsidRDefault="00A66D8C" w:rsidP="002D4FBC">
      <w:pPr>
        <w:ind w:firstLine="0"/>
        <w:rPr>
          <w:u w:val="single"/>
        </w:rPr>
      </w:pPr>
    </w:p>
    <w:p w14:paraId="0E18B270" w14:textId="7254467A" w:rsidR="002D4FBC" w:rsidRPr="002D4FBC" w:rsidRDefault="002D4FBC" w:rsidP="002D4FBC">
      <w:pPr>
        <w:ind w:firstLine="0"/>
        <w:rPr>
          <w:u w:val="single"/>
        </w:rPr>
      </w:pPr>
      <w:r w:rsidRPr="002D4FBC">
        <w:rPr>
          <w:u w:val="single"/>
        </w:rPr>
        <w:t>Örnek:</w:t>
      </w:r>
    </w:p>
    <w:p w14:paraId="0001EE24" w14:textId="2D2B9418" w:rsidR="008F315A" w:rsidRDefault="008F315A" w:rsidP="002D4FBC">
      <w:pPr>
        <w:ind w:left="426" w:firstLine="0"/>
      </w:pPr>
      <w:r w:rsidRPr="005140A3">
        <w:t xml:space="preserve">Kisangau, </w:t>
      </w:r>
      <w:r w:rsidR="00853B5E">
        <w:t>vd.</w:t>
      </w:r>
      <w:r w:rsidRPr="005140A3">
        <w:t xml:space="preserve"> (2007, s. 222) şunu bulmuştur ki…</w:t>
      </w:r>
    </w:p>
    <w:p w14:paraId="67502A09" w14:textId="77777777" w:rsidR="00F72244" w:rsidRPr="005140A3" w:rsidRDefault="00F72244" w:rsidP="002D4FBC">
      <w:pPr>
        <w:ind w:left="426" w:firstLine="0"/>
      </w:pPr>
    </w:p>
    <w:p w14:paraId="22B6BCEC" w14:textId="77777777" w:rsidR="00F72244" w:rsidRDefault="00F72244" w:rsidP="002D4FBC">
      <w:pPr>
        <w:ind w:left="426" w:firstLine="0"/>
      </w:pPr>
      <w:r w:rsidRPr="00F72244">
        <w:t>Öğretmenlerin uygulamayı planladığı öğretim basamaklarını, doğal sınıf ortamında tümüyle doğru uygul</w:t>
      </w:r>
      <w:r>
        <w:t>aması mümkün olamayabilir (Tekin-İftar, vd., 2011).</w:t>
      </w:r>
    </w:p>
    <w:p w14:paraId="498FD66F" w14:textId="77777777" w:rsidR="00A66D8C" w:rsidRPr="005140A3" w:rsidRDefault="00A66D8C" w:rsidP="002D4FBC">
      <w:pPr>
        <w:ind w:left="426" w:firstLine="0"/>
      </w:pPr>
    </w:p>
    <w:p w14:paraId="0756DA5E" w14:textId="3EFEA00F" w:rsidR="008F315A" w:rsidRDefault="008F315A" w:rsidP="002D4FBC">
      <w:pPr>
        <w:pStyle w:val="ListeParagraf"/>
        <w:numPr>
          <w:ilvl w:val="0"/>
          <w:numId w:val="38"/>
        </w:numPr>
        <w:ind w:left="0" w:firstLine="426"/>
      </w:pPr>
      <w:r w:rsidRPr="005140A3">
        <w:t xml:space="preserve">Ancak iki ayrı kaynak kısaltıldığında formları aynı oluyorsa kaynakların birbirine karışmamasını sağlayacak sayıda diğer yazarların soyadları yazılıp arkasından virgül koyulur ve daha sonra “vd.” yazılır. </w:t>
      </w:r>
    </w:p>
    <w:p w14:paraId="494F383D" w14:textId="77777777" w:rsidR="002D4FBC" w:rsidRDefault="002D4FBC" w:rsidP="002D4FBC">
      <w:pPr>
        <w:pStyle w:val="ListeParagraf"/>
        <w:ind w:left="426" w:firstLine="0"/>
      </w:pPr>
    </w:p>
    <w:p w14:paraId="2A0400A5" w14:textId="22ECC9E1" w:rsidR="008F315A" w:rsidRPr="005140A3" w:rsidRDefault="002D4FBC" w:rsidP="002D4FBC">
      <w:pPr>
        <w:pStyle w:val="Balk2"/>
      </w:pPr>
      <w:bookmarkStart w:id="51" w:name="_Toc56000197"/>
      <w:r>
        <w:t>Yazarı belirtilmemiş veya Yazarı İsimsiz Olarak Verilmiş Çalışmalar</w:t>
      </w:r>
      <w:bookmarkEnd w:id="51"/>
    </w:p>
    <w:p w14:paraId="3A460DA7" w14:textId="77777777" w:rsidR="002D4FBC" w:rsidRDefault="008F315A" w:rsidP="002D4FBC">
      <w:pPr>
        <w:pStyle w:val="ListeParagraf"/>
        <w:numPr>
          <w:ilvl w:val="0"/>
          <w:numId w:val="38"/>
        </w:numPr>
        <w:ind w:left="0" w:firstLine="426"/>
      </w:pPr>
      <w:r w:rsidRPr="005140A3">
        <w:t>Bir çalışmanın yazarı belirtilmediğinde, metin içinde bu esere atıf yaparken kaynakçadaki girdinin ilk birkaç sözcüğünü (genellikle tüm baş</w:t>
      </w:r>
      <w:r w:rsidR="002D4FBC">
        <w:t>lığı) ve basım yılı belirtilir.</w:t>
      </w:r>
    </w:p>
    <w:p w14:paraId="7C87F42B" w14:textId="395044CF" w:rsidR="008F315A" w:rsidRDefault="008F315A" w:rsidP="002D4FBC">
      <w:pPr>
        <w:pStyle w:val="ListeParagraf"/>
        <w:numPr>
          <w:ilvl w:val="0"/>
          <w:numId w:val="38"/>
        </w:numPr>
        <w:ind w:left="0" w:firstLine="426"/>
      </w:pPr>
      <w:r w:rsidRPr="005140A3">
        <w:t>Makale ya da bölüm ismi çift tırnak işareti içinde belirtilir ve ifade edilen süreli yayımın, kitabın, broşürün veya raporun</w:t>
      </w:r>
      <w:r w:rsidR="002D4FBC">
        <w:t xml:space="preserve"> ismi italik harflerle yazılır.</w:t>
      </w:r>
    </w:p>
    <w:p w14:paraId="576C8361" w14:textId="77777777" w:rsidR="00A66D8C" w:rsidRDefault="00A66D8C" w:rsidP="00A66D8C">
      <w:pPr>
        <w:pStyle w:val="ListeParagraf"/>
        <w:ind w:left="426" w:firstLine="0"/>
      </w:pPr>
    </w:p>
    <w:p w14:paraId="7088B24A" w14:textId="2433D93B" w:rsidR="002D4FBC" w:rsidRPr="002D4FBC" w:rsidRDefault="002D4FBC" w:rsidP="002D4FBC">
      <w:pPr>
        <w:ind w:firstLine="0"/>
        <w:rPr>
          <w:u w:val="single"/>
        </w:rPr>
      </w:pPr>
      <w:r w:rsidRPr="002D4FBC">
        <w:rPr>
          <w:u w:val="single"/>
        </w:rPr>
        <w:t>Örnek</w:t>
      </w:r>
      <w:r>
        <w:rPr>
          <w:u w:val="single"/>
        </w:rPr>
        <w:t>:</w:t>
      </w:r>
    </w:p>
    <w:p w14:paraId="06AF2350" w14:textId="64733770" w:rsidR="008F315A" w:rsidRPr="005140A3" w:rsidRDefault="008F315A" w:rsidP="002D4FBC">
      <w:pPr>
        <w:ind w:left="426" w:firstLine="0"/>
      </w:pPr>
      <w:r w:rsidRPr="005140A3">
        <w:t>Devlet destekli sağlık hizmetleri üze</w:t>
      </w:r>
      <w:r w:rsidR="009852CB">
        <w:t>rine (“Study Finds”, 1982</w:t>
      </w:r>
      <w:r w:rsidRPr="005140A3">
        <w:t>)</w:t>
      </w:r>
    </w:p>
    <w:p w14:paraId="07EA7A20" w14:textId="6C32255D" w:rsidR="008F315A" w:rsidRDefault="008F315A" w:rsidP="002D4FBC">
      <w:pPr>
        <w:ind w:left="426" w:firstLine="0"/>
      </w:pPr>
      <w:r w:rsidRPr="005140A3">
        <w:rPr>
          <w:i/>
        </w:rPr>
        <w:t>College Bound Seniors</w:t>
      </w:r>
      <w:r w:rsidRPr="005140A3">
        <w:t xml:space="preserve"> (1979, s. 141) adlı kitap </w:t>
      </w:r>
    </w:p>
    <w:p w14:paraId="5AD04424" w14:textId="77777777" w:rsidR="00A66D8C" w:rsidRPr="005140A3" w:rsidRDefault="00A66D8C" w:rsidP="002D4FBC">
      <w:pPr>
        <w:ind w:left="426" w:firstLine="0"/>
      </w:pPr>
    </w:p>
    <w:p w14:paraId="495BCABB" w14:textId="0B164DE6" w:rsidR="008F315A" w:rsidRDefault="008F315A" w:rsidP="002D4FBC">
      <w:pPr>
        <w:pStyle w:val="ListeParagraf"/>
        <w:numPr>
          <w:ilvl w:val="0"/>
          <w:numId w:val="39"/>
        </w:numPr>
        <w:ind w:left="0" w:firstLine="426"/>
      </w:pPr>
      <w:r w:rsidRPr="005140A3">
        <w:lastRenderedPageBreak/>
        <w:t>Bir eserin yazarı “İsimsiz” olarak belirtilmişse, metin içinde bu esere atıf yaparken İsimsiz ifadesi kullanılıp, arkasında</w:t>
      </w:r>
      <w:r w:rsidR="002D4FBC">
        <w:t>n virgül koyup yılı belirtilir.</w:t>
      </w:r>
    </w:p>
    <w:p w14:paraId="71B72933" w14:textId="77777777" w:rsidR="00A66D8C" w:rsidRPr="005140A3" w:rsidRDefault="00A66D8C" w:rsidP="00A66D8C">
      <w:pPr>
        <w:pStyle w:val="ListeParagraf"/>
        <w:ind w:left="426" w:firstLine="0"/>
      </w:pPr>
    </w:p>
    <w:p w14:paraId="378B4AD6" w14:textId="77777777" w:rsidR="002D4FBC" w:rsidRPr="002D4FBC" w:rsidRDefault="002D4FBC" w:rsidP="002D4FBC">
      <w:pPr>
        <w:ind w:firstLine="0"/>
        <w:rPr>
          <w:u w:val="single"/>
        </w:rPr>
      </w:pPr>
      <w:r w:rsidRPr="002D4FBC">
        <w:rPr>
          <w:u w:val="single"/>
        </w:rPr>
        <w:t>Örnek:</w:t>
      </w:r>
    </w:p>
    <w:p w14:paraId="1F50C395" w14:textId="46DF7766" w:rsidR="008F315A" w:rsidRDefault="009852CB" w:rsidP="002D4FBC">
      <w:pPr>
        <w:pStyle w:val="Gvdemetni0"/>
        <w:shd w:val="clear" w:color="auto" w:fill="auto"/>
        <w:tabs>
          <w:tab w:val="left" w:pos="168"/>
        </w:tabs>
        <w:spacing w:before="0" w:line="360" w:lineRule="auto"/>
        <w:ind w:left="426" w:firstLine="0"/>
        <w:rPr>
          <w:sz w:val="24"/>
        </w:rPr>
      </w:pPr>
      <w:r>
        <w:rPr>
          <w:sz w:val="24"/>
        </w:rPr>
        <w:t>(İsimsiz, 1998</w:t>
      </w:r>
      <w:r w:rsidR="0090616C">
        <w:rPr>
          <w:sz w:val="24"/>
        </w:rPr>
        <w:t>)</w:t>
      </w:r>
    </w:p>
    <w:p w14:paraId="175C90FC" w14:textId="1A737C37" w:rsidR="00C84766" w:rsidRDefault="00C84766" w:rsidP="009852CB">
      <w:pPr>
        <w:pStyle w:val="Gvdemetni0"/>
        <w:shd w:val="clear" w:color="auto" w:fill="auto"/>
        <w:tabs>
          <w:tab w:val="left" w:pos="168"/>
        </w:tabs>
        <w:spacing w:before="0" w:line="360" w:lineRule="auto"/>
        <w:ind w:firstLine="0"/>
        <w:rPr>
          <w:sz w:val="24"/>
        </w:rPr>
      </w:pPr>
    </w:p>
    <w:p w14:paraId="136650A7" w14:textId="698241B0" w:rsidR="0090616C" w:rsidRPr="0090616C" w:rsidRDefault="00575A0A" w:rsidP="00575A0A">
      <w:pPr>
        <w:pStyle w:val="Balk2"/>
        <w:rPr>
          <w:rStyle w:val="Gl"/>
        </w:rPr>
      </w:pPr>
      <w:bookmarkStart w:id="52" w:name="_Toc56000198"/>
      <w:r>
        <w:rPr>
          <w:rStyle w:val="Gl"/>
        </w:rPr>
        <w:t>Aynı Ayraç İçinde İki veya Daha Fazla Eser Belirtme</w:t>
      </w:r>
      <w:bookmarkEnd w:id="52"/>
    </w:p>
    <w:p w14:paraId="41221084" w14:textId="77777777" w:rsidR="00575A0A" w:rsidRDefault="008F315A" w:rsidP="00575A0A">
      <w:pPr>
        <w:pStyle w:val="ListeParagraf"/>
        <w:numPr>
          <w:ilvl w:val="0"/>
          <w:numId w:val="39"/>
        </w:numPr>
        <w:ind w:left="0" w:firstLine="426"/>
      </w:pPr>
      <w:r w:rsidRPr="005140A3">
        <w:t>Eserler kaynakçada isimlerin geçtiği sıraya göre verilir. Eserler arasında noktalı virgül kullanılarak</w:t>
      </w:r>
      <w:r w:rsidR="00575A0A">
        <w:t xml:space="preserve"> kaynaklar birbirinden ayrılır.</w:t>
      </w:r>
    </w:p>
    <w:p w14:paraId="472801B1" w14:textId="77777777" w:rsidR="00575A0A" w:rsidRDefault="008F315A" w:rsidP="00575A0A">
      <w:pPr>
        <w:pStyle w:val="ListeParagraf"/>
        <w:numPr>
          <w:ilvl w:val="0"/>
          <w:numId w:val="39"/>
        </w:numPr>
        <w:ind w:left="0" w:firstLine="426"/>
      </w:pPr>
      <w:r w:rsidRPr="005140A3">
        <w:t>Aynı yazarın iki veya daha fazla eserine atıfta bulunulurken basım yılları dikkate a</w:t>
      </w:r>
      <w:r w:rsidR="00575A0A">
        <w:t>lınır.</w:t>
      </w:r>
    </w:p>
    <w:p w14:paraId="6243F88F" w14:textId="40676E1A" w:rsidR="008F315A" w:rsidRDefault="008F315A" w:rsidP="00575A0A">
      <w:pPr>
        <w:pStyle w:val="ListeParagraf"/>
        <w:numPr>
          <w:ilvl w:val="0"/>
          <w:numId w:val="39"/>
        </w:numPr>
        <w:ind w:left="0" w:firstLine="426"/>
      </w:pPr>
      <w:r w:rsidRPr="005140A3">
        <w:t xml:space="preserve">Aynı yazarın aynı yılda yayımlanan eserlerine atıf yapılıyorsa </w:t>
      </w:r>
      <w:r w:rsidR="0009001C">
        <w:t xml:space="preserve">yılın ardından </w:t>
      </w:r>
      <w:r w:rsidRPr="005140A3">
        <w:t>a,</w:t>
      </w:r>
      <w:r>
        <w:t xml:space="preserve"> </w:t>
      </w:r>
      <w:r w:rsidRPr="005140A3">
        <w:t>b,</w:t>
      </w:r>
      <w:r>
        <w:t xml:space="preserve"> </w:t>
      </w:r>
      <w:r w:rsidRPr="005140A3">
        <w:t>c şeklinde harf</w:t>
      </w:r>
      <w:r w:rsidR="0009001C">
        <w:t xml:space="preserve"> verilerek </w:t>
      </w:r>
      <w:r w:rsidRPr="005140A3">
        <w:t>kullanılır ve h</w:t>
      </w:r>
      <w:r w:rsidR="00575A0A">
        <w:t>er seferinde yıl tekrar edilir.</w:t>
      </w:r>
    </w:p>
    <w:p w14:paraId="50B4459C" w14:textId="77777777" w:rsidR="00A66D8C" w:rsidRDefault="00A66D8C" w:rsidP="00A66D8C">
      <w:pPr>
        <w:pStyle w:val="ListeParagraf"/>
        <w:ind w:left="426" w:firstLine="0"/>
      </w:pPr>
    </w:p>
    <w:p w14:paraId="12CCB292" w14:textId="2BFBCAC1" w:rsidR="00575A0A" w:rsidRPr="00575A0A" w:rsidRDefault="00575A0A" w:rsidP="00575A0A">
      <w:pPr>
        <w:ind w:firstLine="0"/>
        <w:rPr>
          <w:u w:val="single"/>
        </w:rPr>
      </w:pPr>
      <w:r w:rsidRPr="00575A0A">
        <w:rPr>
          <w:u w:val="single"/>
        </w:rPr>
        <w:t>Örnek:</w:t>
      </w:r>
    </w:p>
    <w:p w14:paraId="64A36B2D" w14:textId="3DA6B9F5" w:rsidR="008F315A" w:rsidRPr="005140A3" w:rsidRDefault="008F315A" w:rsidP="00575A0A">
      <w:pPr>
        <w:ind w:left="426" w:firstLine="0"/>
      </w:pPr>
      <w:r w:rsidRPr="005140A3">
        <w:t>Geçmiş araştırması (Gogel, 1984; 1990; baskıda)…</w:t>
      </w:r>
    </w:p>
    <w:p w14:paraId="6C538665" w14:textId="59B5078D" w:rsidR="008F315A" w:rsidRDefault="008F315A" w:rsidP="00575A0A">
      <w:pPr>
        <w:ind w:left="426" w:firstLine="0"/>
      </w:pPr>
      <w:r w:rsidRPr="005140A3">
        <w:t xml:space="preserve">Birkaç araştırmada (Derryberry </w:t>
      </w:r>
      <w:r w:rsidR="0009001C">
        <w:t>&amp;</w:t>
      </w:r>
      <w:r w:rsidR="0009001C" w:rsidRPr="005140A3">
        <w:t xml:space="preserve"> </w:t>
      </w:r>
      <w:r w:rsidRPr="005140A3">
        <w:t>Reed, 2005a</w:t>
      </w:r>
      <w:r w:rsidR="0009001C">
        <w:t xml:space="preserve">; </w:t>
      </w:r>
      <w:r w:rsidRPr="005140A3">
        <w:t>2005b, s. 55)…</w:t>
      </w:r>
    </w:p>
    <w:p w14:paraId="021AFBA5" w14:textId="77777777" w:rsidR="00A66D8C" w:rsidRPr="005140A3" w:rsidRDefault="00A66D8C" w:rsidP="00575A0A">
      <w:pPr>
        <w:ind w:left="426" w:firstLine="0"/>
      </w:pPr>
    </w:p>
    <w:p w14:paraId="5B57C3DB" w14:textId="49A1C60A" w:rsidR="008F315A" w:rsidRDefault="008F315A" w:rsidP="00575A0A">
      <w:pPr>
        <w:pStyle w:val="ListeParagraf"/>
        <w:numPr>
          <w:ilvl w:val="0"/>
          <w:numId w:val="40"/>
        </w:numPr>
        <w:ind w:left="0" w:firstLine="426"/>
      </w:pPr>
      <w:r w:rsidRPr="005140A3">
        <w:t>Aynı ayraç içinde farklı yazarların eserleri belirtilirken ilk yazar</w:t>
      </w:r>
      <w:r>
        <w:t>lar</w:t>
      </w:r>
      <w:r w:rsidRPr="005140A3">
        <w:t>ın soyadları gözetilerek alfabetik sıraya göre sıralanıp araya noktalı virgül koyulur.</w:t>
      </w:r>
    </w:p>
    <w:p w14:paraId="5E37430D" w14:textId="77777777" w:rsidR="00A66D8C" w:rsidRPr="005140A3" w:rsidRDefault="00A66D8C" w:rsidP="00A66D8C">
      <w:pPr>
        <w:pStyle w:val="ListeParagraf"/>
        <w:ind w:left="426" w:firstLine="0"/>
      </w:pPr>
    </w:p>
    <w:p w14:paraId="4B66AEBA" w14:textId="77777777" w:rsidR="00575A0A" w:rsidRPr="00575A0A" w:rsidRDefault="00575A0A" w:rsidP="00575A0A">
      <w:pPr>
        <w:ind w:firstLine="0"/>
        <w:rPr>
          <w:u w:val="single"/>
        </w:rPr>
      </w:pPr>
      <w:r w:rsidRPr="00575A0A">
        <w:rPr>
          <w:u w:val="single"/>
        </w:rPr>
        <w:t>Örnek:</w:t>
      </w:r>
    </w:p>
    <w:p w14:paraId="51018971" w14:textId="4F58CC99" w:rsidR="008F315A" w:rsidRPr="005140A3" w:rsidRDefault="008F315A" w:rsidP="00575A0A">
      <w:pPr>
        <w:ind w:left="426" w:firstLine="0"/>
      </w:pPr>
      <w:r w:rsidRPr="005140A3">
        <w:t xml:space="preserve">Birkaç araştırmada (Miller, 1999; Shafranske </w:t>
      </w:r>
      <w:r w:rsidR="0009001C">
        <w:t>&amp;</w:t>
      </w:r>
      <w:r w:rsidR="0009001C" w:rsidRPr="005140A3">
        <w:t xml:space="preserve"> </w:t>
      </w:r>
      <w:r w:rsidRPr="005140A3">
        <w:t>Mahoney, 1998)…</w:t>
      </w:r>
    </w:p>
    <w:p w14:paraId="24EE9706" w14:textId="77777777" w:rsidR="00575A0A" w:rsidRDefault="00575A0A" w:rsidP="00575A0A">
      <w:pPr>
        <w:pStyle w:val="Balk2"/>
        <w:numPr>
          <w:ilvl w:val="0"/>
          <w:numId w:val="0"/>
        </w:numPr>
      </w:pPr>
    </w:p>
    <w:p w14:paraId="43028892" w14:textId="4CE3E2A1" w:rsidR="008F315A" w:rsidRPr="005140A3" w:rsidRDefault="00575A0A" w:rsidP="00575A0A">
      <w:pPr>
        <w:pStyle w:val="Balk2"/>
      </w:pPr>
      <w:bookmarkStart w:id="53" w:name="_Toc56000199"/>
      <w:r>
        <w:t>İkincil Kaynaklar (Aktaran)</w:t>
      </w:r>
      <w:bookmarkEnd w:id="53"/>
    </w:p>
    <w:p w14:paraId="112BEAA8" w14:textId="20788BC6" w:rsidR="008F315A" w:rsidRDefault="008F315A" w:rsidP="00575A0A">
      <w:pPr>
        <w:pStyle w:val="ListeParagraf"/>
        <w:numPr>
          <w:ilvl w:val="0"/>
          <w:numId w:val="40"/>
        </w:numPr>
        <w:ind w:left="0" w:firstLine="426"/>
      </w:pPr>
      <w:r w:rsidRPr="005140A3">
        <w:t>Metinde orijinal çalışma belirtilir ve ikincil kaynak için ibare koyulur.</w:t>
      </w:r>
    </w:p>
    <w:p w14:paraId="4B96EE84" w14:textId="77777777" w:rsidR="00A66D8C" w:rsidRDefault="00A66D8C" w:rsidP="00A66D8C">
      <w:pPr>
        <w:pStyle w:val="ListeParagraf"/>
        <w:ind w:left="426" w:firstLine="0"/>
      </w:pPr>
    </w:p>
    <w:p w14:paraId="158D81B1" w14:textId="1AE1D94C" w:rsidR="00575A0A" w:rsidRPr="00575A0A" w:rsidRDefault="00575A0A" w:rsidP="00575A0A">
      <w:pPr>
        <w:ind w:firstLine="0"/>
        <w:rPr>
          <w:u w:val="single"/>
        </w:rPr>
      </w:pPr>
      <w:r w:rsidRPr="00575A0A">
        <w:rPr>
          <w:u w:val="single"/>
        </w:rPr>
        <w:t>Örnek:</w:t>
      </w:r>
    </w:p>
    <w:p w14:paraId="146526A5" w14:textId="2C7F6826" w:rsidR="008F315A" w:rsidRDefault="008F315A" w:rsidP="00575A0A">
      <w:pPr>
        <w:ind w:left="426" w:firstLine="0"/>
      </w:pPr>
      <w:r w:rsidRPr="005140A3">
        <w:t>Allport’un günlüğü (</w:t>
      </w:r>
      <w:r w:rsidR="009852CB">
        <w:t>Akt., Nicholson, 2003</w:t>
      </w:r>
      <w:r w:rsidR="00355AD0">
        <w:t xml:space="preserve">). </w:t>
      </w:r>
    </w:p>
    <w:p w14:paraId="0272EBB1" w14:textId="06AA0275" w:rsidR="00355AD0" w:rsidRDefault="00355AD0" w:rsidP="00355AD0"/>
    <w:p w14:paraId="432CFBAD" w14:textId="17A63ED4" w:rsidR="00575A0A" w:rsidRPr="005140A3" w:rsidRDefault="00575A0A" w:rsidP="00575A0A">
      <w:pPr>
        <w:pStyle w:val="Balk2"/>
      </w:pPr>
      <w:bookmarkStart w:id="54" w:name="_Toc56000200"/>
      <w:r>
        <w:t>Bir Kaynaktan Doğrudan Alıntı Yapmak</w:t>
      </w:r>
      <w:bookmarkEnd w:id="54"/>
    </w:p>
    <w:p w14:paraId="26F7C2BC" w14:textId="77777777" w:rsidR="00575A0A" w:rsidRDefault="008F315A" w:rsidP="00575A0A">
      <w:pPr>
        <w:pStyle w:val="ListeParagraf"/>
        <w:numPr>
          <w:ilvl w:val="0"/>
          <w:numId w:val="40"/>
        </w:numPr>
        <w:ind w:left="0" w:firstLine="426"/>
      </w:pPr>
      <w:r w:rsidRPr="005140A3">
        <w:t>Alıntı yapılırken her zaman, yazar, yayım yılı ve alıntının ya</w:t>
      </w:r>
      <w:r w:rsidR="00575A0A">
        <w:t>pıldığı sayfa numarası verilir.</w:t>
      </w:r>
    </w:p>
    <w:p w14:paraId="70EC4FC8" w14:textId="77777777" w:rsidR="00575A0A" w:rsidRDefault="008F315A" w:rsidP="00575A0A">
      <w:pPr>
        <w:pStyle w:val="ListeParagraf"/>
        <w:numPr>
          <w:ilvl w:val="0"/>
          <w:numId w:val="40"/>
        </w:numPr>
        <w:ind w:left="0" w:firstLine="426"/>
      </w:pPr>
      <w:r w:rsidRPr="005140A3">
        <w:t xml:space="preserve">Kırk sözcükten az olan alıntılar tırnak </w:t>
      </w:r>
      <w:r>
        <w:t xml:space="preserve">içine </w:t>
      </w:r>
      <w:r w:rsidRPr="005140A3">
        <w:t>alına</w:t>
      </w:r>
      <w:r w:rsidR="00575A0A">
        <w:t>rak metnin içinde yer alabilir.</w:t>
      </w:r>
    </w:p>
    <w:p w14:paraId="0F0ED88C" w14:textId="09812FD7" w:rsidR="008F315A" w:rsidRDefault="008F315A" w:rsidP="00575A0A">
      <w:pPr>
        <w:pStyle w:val="ListeParagraf"/>
        <w:numPr>
          <w:ilvl w:val="0"/>
          <w:numId w:val="40"/>
        </w:numPr>
        <w:ind w:left="0" w:firstLine="426"/>
      </w:pPr>
      <w:r w:rsidRPr="005140A3">
        <w:lastRenderedPageBreak/>
        <w:t>Alıntı, cümlenin ortasında yer alıyorsa, pasajı tırnak işaretiyle sonlandırıp tırnak işaretinin hemen ardında ayraç içinde kaynağı yaz</w:t>
      </w:r>
      <w:r>
        <w:t>ılarak</w:t>
      </w:r>
      <w:r w:rsidRPr="005140A3">
        <w:t xml:space="preserve"> cümleye devam edilir.</w:t>
      </w:r>
    </w:p>
    <w:p w14:paraId="3C14F777" w14:textId="77777777" w:rsidR="00A66D8C" w:rsidRDefault="00A66D8C" w:rsidP="00A66D8C">
      <w:pPr>
        <w:pStyle w:val="ListeParagraf"/>
        <w:ind w:left="426" w:firstLine="0"/>
      </w:pPr>
    </w:p>
    <w:p w14:paraId="0E821E05" w14:textId="2FD0AE45" w:rsidR="00575A0A" w:rsidRPr="00575A0A" w:rsidRDefault="00575A0A" w:rsidP="00575A0A">
      <w:pPr>
        <w:ind w:firstLine="0"/>
        <w:rPr>
          <w:u w:val="single"/>
        </w:rPr>
      </w:pPr>
      <w:r w:rsidRPr="00575A0A">
        <w:rPr>
          <w:u w:val="single"/>
        </w:rPr>
        <w:t>Örnek:</w:t>
      </w:r>
    </w:p>
    <w:p w14:paraId="47963792" w14:textId="551F097A" w:rsidR="008F315A" w:rsidRDefault="008F315A" w:rsidP="00575A0A">
      <w:pPr>
        <w:ind w:left="426" w:firstLine="0"/>
      </w:pPr>
      <w:r w:rsidRPr="005140A3">
        <w:t>Bu sonuçları yorumlarken, Robbins vd. (2003) “terapistler, bırakılma durumunda istemeden de olsa, ergenin ihtiyaçlarını ya da kaygılarını tam olarak karşılamadan, ebeveynlerin ergene ilişkin olumsuzluğunu doğrulamış olabilirler” (s. 541) diyerek katkıda bulundular.</w:t>
      </w:r>
    </w:p>
    <w:p w14:paraId="22BB67C3" w14:textId="77777777" w:rsidR="00A66D8C" w:rsidRPr="005140A3" w:rsidRDefault="00A66D8C" w:rsidP="00575A0A">
      <w:pPr>
        <w:ind w:left="426" w:firstLine="0"/>
      </w:pPr>
    </w:p>
    <w:p w14:paraId="68DEA52B" w14:textId="6E6C6E78" w:rsidR="008F315A" w:rsidRDefault="008F315A" w:rsidP="00575A0A">
      <w:pPr>
        <w:pStyle w:val="ListeParagraf"/>
        <w:numPr>
          <w:ilvl w:val="0"/>
          <w:numId w:val="41"/>
        </w:numPr>
        <w:ind w:left="0" w:firstLine="426"/>
      </w:pPr>
      <w:r w:rsidRPr="005140A3">
        <w:t>Alıntı cümlenin sonunda yer alıyorsa, alıntı yapılan pasaj tırnak işaretiyle kapatılır, tırnak işaretinin hemen ardından ayraç içinde kaynak yazılır ve ayracın sonuna noktalama işareti ko</w:t>
      </w:r>
      <w:r>
        <w:t>n</w:t>
      </w:r>
      <w:r w:rsidRPr="005140A3">
        <w:t>ularak bitirilir.</w:t>
      </w:r>
    </w:p>
    <w:p w14:paraId="0F5F0038" w14:textId="449F95B3" w:rsidR="00FF65EE" w:rsidRDefault="00FF65EE" w:rsidP="00575A0A">
      <w:pPr>
        <w:ind w:firstLine="0"/>
        <w:rPr>
          <w:u w:val="single"/>
        </w:rPr>
      </w:pPr>
    </w:p>
    <w:p w14:paraId="393ECFF7" w14:textId="5281FAEA" w:rsidR="00FF65EE" w:rsidRDefault="00FF65EE" w:rsidP="00575A0A">
      <w:pPr>
        <w:ind w:firstLine="0"/>
        <w:rPr>
          <w:u w:val="single"/>
        </w:rPr>
      </w:pPr>
    </w:p>
    <w:p w14:paraId="5F83C709" w14:textId="77777777" w:rsidR="00FF65EE" w:rsidRDefault="00FF65EE" w:rsidP="00575A0A">
      <w:pPr>
        <w:ind w:firstLine="0"/>
        <w:rPr>
          <w:u w:val="single"/>
        </w:rPr>
      </w:pPr>
    </w:p>
    <w:p w14:paraId="03FD109A" w14:textId="6C4788FB" w:rsidR="00575A0A" w:rsidRPr="00575A0A" w:rsidRDefault="00575A0A" w:rsidP="00575A0A">
      <w:pPr>
        <w:ind w:firstLine="0"/>
        <w:rPr>
          <w:u w:val="single"/>
        </w:rPr>
      </w:pPr>
      <w:r w:rsidRPr="00575A0A">
        <w:rPr>
          <w:u w:val="single"/>
        </w:rPr>
        <w:t>Örnek:</w:t>
      </w:r>
    </w:p>
    <w:p w14:paraId="40734740" w14:textId="2D587B98" w:rsidR="008F315A" w:rsidRDefault="008F315A" w:rsidP="00575A0A">
      <w:pPr>
        <w:ind w:left="426" w:firstLine="0"/>
      </w:pPr>
      <w:r w:rsidRPr="005140A3">
        <w:t xml:space="preserve">Bu konuda kafa karışıklığına sebep olan şey, palyatif bakım sırasındaki rollerin doğasıdır, “tıbbi gereksinimler tıp alanındaki görevlilerce karşılanır; tıbbi olmayan ihtiyaçlar ise ekipteki herhangi birisi tarafından karşılanabilir” (Csikai ve Chatin, 2006, s. 112). </w:t>
      </w:r>
    </w:p>
    <w:p w14:paraId="368A3F46" w14:textId="77777777" w:rsidR="00A66D8C" w:rsidRPr="005140A3" w:rsidRDefault="00A66D8C" w:rsidP="00575A0A">
      <w:pPr>
        <w:ind w:left="426" w:firstLine="0"/>
      </w:pPr>
    </w:p>
    <w:p w14:paraId="218139EB" w14:textId="6CA2F1EC" w:rsidR="008F315A" w:rsidRDefault="008F315A" w:rsidP="00575A0A">
      <w:pPr>
        <w:pStyle w:val="ListeParagraf"/>
        <w:numPr>
          <w:ilvl w:val="0"/>
          <w:numId w:val="41"/>
        </w:numPr>
        <w:ind w:left="0" w:firstLine="426"/>
      </w:pPr>
      <w:r w:rsidRPr="005140A3">
        <w:t>Eğer alıntıda kırk veya daha fazla sözcük kullanılmışsa, bu alıntıya metnin içinde ayrı bir blok olarak yer verilir ve tırnak işareti kullanılmaz. Bu tür alıntı için yeni bir satırdan başlanır ve sayfanın sol kenarından yeni paragraf girintisiyle aynı seviyede o</w:t>
      </w:r>
      <w:r w:rsidR="00575A0A">
        <w:t xml:space="preserve">lacak şekilde boşluk bırakılır. </w:t>
      </w:r>
      <w:r>
        <w:t>Ayrıca sağ kenardan 1</w:t>
      </w:r>
      <w:r w:rsidR="00575A0A">
        <w:t xml:space="preserve"> </w:t>
      </w:r>
      <w:r>
        <w:t xml:space="preserve">cm içeriye girinti yapılır. </w:t>
      </w:r>
      <w:r w:rsidRPr="005140A3">
        <w:t>Alıntının en sonuna nokta koyulduktan sonra ayraç içinde alıntı yapılan ka</w:t>
      </w:r>
      <w:r w:rsidR="00575A0A">
        <w:t>ynak ve sayfa numarası yazılır.</w:t>
      </w:r>
    </w:p>
    <w:p w14:paraId="377FD7D4" w14:textId="77777777" w:rsidR="00575A0A" w:rsidRDefault="00575A0A" w:rsidP="00575A0A">
      <w:pPr>
        <w:ind w:firstLine="0"/>
        <w:rPr>
          <w:u w:val="single"/>
        </w:rPr>
      </w:pPr>
    </w:p>
    <w:p w14:paraId="351E55DD" w14:textId="7719E555" w:rsidR="00575A0A" w:rsidRPr="00575A0A" w:rsidRDefault="00575A0A" w:rsidP="00575A0A">
      <w:pPr>
        <w:ind w:firstLine="0"/>
        <w:rPr>
          <w:u w:val="single"/>
        </w:rPr>
      </w:pPr>
      <w:r w:rsidRPr="00575A0A">
        <w:rPr>
          <w:u w:val="single"/>
        </w:rPr>
        <w:t>Örnek:</w:t>
      </w:r>
    </w:p>
    <w:p w14:paraId="57D8B71A" w14:textId="77777777" w:rsidR="008F315A" w:rsidRDefault="008F315A" w:rsidP="00575A0A">
      <w:pPr>
        <w:ind w:left="426" w:right="565" w:firstLine="0"/>
      </w:pPr>
      <w:r w:rsidRPr="005140A3">
        <w:t>Aynı anda, aynı yerde bulunmak bütün grup üyeleri arasında samimi bir etkileşim olmasını gerektirmez. Bir ritüeli gerçekleştirmek ya da bir olayı kutlamak için aynı yerde, bir araya toplanan yüzlerce, hatta binlerce kişiyi düşünün. Bu ortamlarda, katılımcılar grubun görsel tezahürünü yaşayıp, fiziksel olarak bir arada olsa da çevrelerindeki kişilerle doğrudan samimi bir bağlantı kurma şansları grubun büyüklüğüne bağlıdır (Purcell, 1997, s. 111-112)</w:t>
      </w:r>
      <w:r>
        <w:t>.</w:t>
      </w:r>
    </w:p>
    <w:p w14:paraId="2FF54A2C" w14:textId="77777777" w:rsidR="008F315A" w:rsidRPr="005140A3" w:rsidRDefault="008F315A" w:rsidP="008F315A">
      <w:pPr>
        <w:ind w:left="709" w:right="565"/>
      </w:pPr>
    </w:p>
    <w:p w14:paraId="702B38C6" w14:textId="77777777" w:rsidR="008F315A" w:rsidRPr="005140A3" w:rsidRDefault="008F315A" w:rsidP="00575A0A">
      <w:pPr>
        <w:pStyle w:val="ListeParagraf"/>
        <w:numPr>
          <w:ilvl w:val="0"/>
          <w:numId w:val="41"/>
        </w:numPr>
        <w:ind w:left="0" w:firstLine="426"/>
      </w:pPr>
      <w:r w:rsidRPr="005140A3">
        <w:lastRenderedPageBreak/>
        <w:t xml:space="preserve">Alıntı yapılan metnin içinde bir başka kaynağa atıf varsa bu çıkarılmaz, </w:t>
      </w:r>
      <w:r>
        <w:t>ayrıca</w:t>
      </w:r>
      <w:r w:rsidRPr="005140A3">
        <w:t xml:space="preserve"> bu atfın kaynakça bölümünde gösterilmesine gerek yoktur.</w:t>
      </w:r>
    </w:p>
    <w:p w14:paraId="452DE603" w14:textId="79AC6B10" w:rsidR="008F315A" w:rsidRDefault="008F315A" w:rsidP="008F315A"/>
    <w:p w14:paraId="54716DB3" w14:textId="3707A3DC" w:rsidR="00575A0A" w:rsidRDefault="00575A0A" w:rsidP="00575A0A">
      <w:pPr>
        <w:pStyle w:val="Balk1"/>
      </w:pPr>
      <w:bookmarkStart w:id="55" w:name="_Toc56000201"/>
      <w:r>
        <w:t>İNTİHAL/AŞIRMA</w:t>
      </w:r>
      <w:bookmarkEnd w:id="55"/>
    </w:p>
    <w:p w14:paraId="3B25F32F" w14:textId="77777777" w:rsidR="00FF65EE" w:rsidRPr="00FF65EE" w:rsidRDefault="00FF65EE" w:rsidP="00FF65EE"/>
    <w:p w14:paraId="34D17D65" w14:textId="77777777" w:rsidR="008F315A" w:rsidRPr="005140A3" w:rsidRDefault="008F315A" w:rsidP="00575A0A">
      <w:pPr>
        <w:pStyle w:val="ListeParagraf"/>
        <w:numPr>
          <w:ilvl w:val="0"/>
          <w:numId w:val="41"/>
        </w:numPr>
        <w:ind w:left="0" w:firstLine="426"/>
      </w:pPr>
      <w:r w:rsidRPr="005140A3">
        <w:t>Bir bilgiyi doğrudan başka bir kaynaktan alıp değişiklik yapmadan yazmak ve alıntı olduğunu belirtmemek;</w:t>
      </w:r>
    </w:p>
    <w:p w14:paraId="63C458A4" w14:textId="77777777" w:rsidR="008F315A" w:rsidRPr="005140A3" w:rsidRDefault="008F315A" w:rsidP="00575A0A">
      <w:pPr>
        <w:pStyle w:val="ListeParagraf"/>
        <w:numPr>
          <w:ilvl w:val="0"/>
          <w:numId w:val="41"/>
        </w:numPr>
        <w:ind w:left="0" w:firstLine="426"/>
      </w:pPr>
      <w:r w:rsidRPr="005140A3">
        <w:t>Bir bilgiyi bir kaynaktan almak fakat bilginin kaynağını belirtmemek;</w:t>
      </w:r>
    </w:p>
    <w:p w14:paraId="7E897A52" w14:textId="77777777" w:rsidR="008F315A" w:rsidRPr="005140A3" w:rsidRDefault="008F315A" w:rsidP="00575A0A">
      <w:pPr>
        <w:pStyle w:val="ListeParagraf"/>
        <w:numPr>
          <w:ilvl w:val="0"/>
          <w:numId w:val="41"/>
        </w:numPr>
        <w:ind w:left="0" w:firstLine="426"/>
      </w:pPr>
      <w:r w:rsidRPr="005140A3">
        <w:t xml:space="preserve">Daha önce kendi yazdığınız bir makale/yazıdan aynı cümleleri alıp yeni bir makale/yazı yazmak ve alıntı kurallarına uymamak intihal türlerindendir. </w:t>
      </w:r>
    </w:p>
    <w:p w14:paraId="7B268775" w14:textId="77777777" w:rsidR="008F315A" w:rsidRPr="005140A3" w:rsidRDefault="008F315A" w:rsidP="00575A0A">
      <w:pPr>
        <w:pStyle w:val="ListeParagraf"/>
        <w:numPr>
          <w:ilvl w:val="0"/>
          <w:numId w:val="41"/>
        </w:numPr>
        <w:ind w:left="0" w:firstLine="426"/>
      </w:pPr>
      <w:r w:rsidRPr="005140A3">
        <w:t>İntihal/aşırma akademik etik dışı bir davranıştır ve cezai müeyyidesi vardır. Unvanın elinden alınması gibi farklı cezalar verilebilir.</w:t>
      </w:r>
    </w:p>
    <w:p w14:paraId="10279475" w14:textId="77777777" w:rsidR="008F315A" w:rsidRPr="005140A3" w:rsidRDefault="008F315A" w:rsidP="00575A0A">
      <w:pPr>
        <w:pStyle w:val="ListeParagraf"/>
        <w:numPr>
          <w:ilvl w:val="0"/>
          <w:numId w:val="41"/>
        </w:numPr>
        <w:ind w:left="0" w:firstLine="426"/>
      </w:pPr>
      <w:r w:rsidRPr="005140A3">
        <w:t>Bir kaynaktan bilgi alınacaksa öncelikle kaynaktaki ilgili kısım(lar) yazar tarafında okunmalı ve bu okunan kısımlardan anlaşılanlar yazar tarafından kendi cümleleriyle ifade edilmelidir. Devamında da mutlaka kaynağa atıf yapılmalıdır. Ana kaynakta yazılanlardan birkaç kelimeyi değiştirmek yeterli değildir, cümleler baştan ve çoğunlukla yeni ifadelerle yazılmalıdır. Kendi cümlelerinizle yazdığınızda da mutlaka ana kaynağa atıf yapmayı unutmayınız.</w:t>
      </w:r>
    </w:p>
    <w:p w14:paraId="59771735" w14:textId="77777777" w:rsidR="008F315A" w:rsidRPr="005140A3" w:rsidRDefault="008F315A" w:rsidP="00575A0A">
      <w:pPr>
        <w:pStyle w:val="ListeParagraf"/>
        <w:numPr>
          <w:ilvl w:val="0"/>
          <w:numId w:val="41"/>
        </w:numPr>
        <w:ind w:left="0" w:firstLine="426"/>
      </w:pPr>
      <w:r w:rsidRPr="005140A3">
        <w:t>Bazı durumlarda ana kaynaktaki bilgiyi doğrudan almanız gerekebilir. Bu tür doğrudan alıntılar akademik çalışmalarda tercih edilmemelidir. Doğrudan alıntı yapılması zaruri ise mutlaka doğrudan alıntı kuralları çerçevesinde yapılmalıdır. Bir akademik çalışmada 1-2 doğrudan alıntıdan fazla doğrudan alıntı yapılmamaya özen gösterilmelidir.</w:t>
      </w:r>
    </w:p>
    <w:p w14:paraId="4BC6725C" w14:textId="54AFA357" w:rsidR="008F315A" w:rsidRPr="00A66D8C" w:rsidRDefault="008F315A" w:rsidP="00575A0A">
      <w:pPr>
        <w:pStyle w:val="ListeParagraf"/>
        <w:numPr>
          <w:ilvl w:val="0"/>
          <w:numId w:val="41"/>
        </w:numPr>
        <w:ind w:left="0" w:firstLine="426"/>
        <w:rPr>
          <w:rFonts w:cs="Times New Roman"/>
          <w:color w:val="000000" w:themeColor="text1"/>
          <w:szCs w:val="24"/>
        </w:rPr>
      </w:pPr>
      <w:r w:rsidRPr="00575A0A">
        <w:rPr>
          <w:rFonts w:cs="Times New Roman"/>
          <w:color w:val="000000" w:themeColor="text1"/>
          <w:szCs w:val="24"/>
        </w:rPr>
        <w:t xml:space="preserve">Aşağıdaki 2014 yılına ait makale 2001 yılında yayınlanan makaleden bilgi almıştır fakat bilgi neredeyse moda mod aynıdır. </w:t>
      </w:r>
      <w:r w:rsidRPr="005140A3">
        <w:t>Bu kendi cümleleriyle yazmaya uygun olmayan bir örnektir.</w:t>
      </w:r>
    </w:p>
    <w:p w14:paraId="711A20E3" w14:textId="77777777" w:rsidR="00A66D8C" w:rsidRPr="00575A0A" w:rsidRDefault="00A66D8C" w:rsidP="00A66D8C">
      <w:pPr>
        <w:pStyle w:val="ListeParagraf"/>
        <w:ind w:left="426" w:firstLine="0"/>
        <w:rPr>
          <w:rFonts w:cs="Times New Roman"/>
          <w:color w:val="000000" w:themeColor="text1"/>
          <w:szCs w:val="24"/>
        </w:rPr>
      </w:pPr>
    </w:p>
    <w:p w14:paraId="171E1402" w14:textId="63D72442" w:rsidR="008F315A" w:rsidRPr="00575A0A" w:rsidRDefault="00575A0A" w:rsidP="008F315A">
      <w:pPr>
        <w:ind w:firstLine="0"/>
        <w:rPr>
          <w:rFonts w:cs="Times New Roman"/>
          <w:color w:val="000000" w:themeColor="text1"/>
          <w:szCs w:val="24"/>
          <w:u w:val="single"/>
        </w:rPr>
      </w:pPr>
      <w:r w:rsidRPr="00575A0A">
        <w:rPr>
          <w:rFonts w:cs="Times New Roman"/>
          <w:color w:val="000000" w:themeColor="text1"/>
          <w:szCs w:val="24"/>
          <w:u w:val="single"/>
        </w:rPr>
        <w:t>Örnek:</w:t>
      </w:r>
    </w:p>
    <w:p w14:paraId="77F2495F" w14:textId="311407ED" w:rsidR="008F315A" w:rsidRDefault="008F315A" w:rsidP="00575A0A">
      <w:pPr>
        <w:ind w:left="426" w:firstLine="0"/>
        <w:contextualSpacing/>
        <w:textAlignment w:val="baseline"/>
        <w:textboxTightWrap w:val="none"/>
        <w:rPr>
          <w:rFonts w:eastAsia="+mn-ea" w:cs="Times New Roman"/>
          <w:color w:val="000000" w:themeColor="text1"/>
          <w:kern w:val="24"/>
          <w:szCs w:val="24"/>
          <w:lang w:eastAsia="tr-TR"/>
        </w:rPr>
      </w:pPr>
      <w:r w:rsidRPr="005140A3">
        <w:rPr>
          <w:rFonts w:eastAsia="+mn-ea" w:cs="Times New Roman"/>
          <w:color w:val="000000" w:themeColor="text1"/>
          <w:kern w:val="24"/>
          <w:szCs w:val="24"/>
          <w:lang w:eastAsia="tr-TR"/>
        </w:rPr>
        <w:t>Goleman (1998) ise duyguları, bireyin öğrenme potansiyelini harekete geçirerek öğrenmesini sağlayan, soru sormasını sağlayarak bilinmeyeni aramaya iten, kapasitesini geliştiren ve öğrenileni pratiğe geçirerek tavır almasını sağlayan öze</w:t>
      </w:r>
      <w:r w:rsidR="00575A0A">
        <w:rPr>
          <w:rFonts w:eastAsia="+mn-ea" w:cs="Times New Roman"/>
          <w:color w:val="000000" w:themeColor="text1"/>
          <w:kern w:val="24"/>
          <w:szCs w:val="24"/>
          <w:lang w:eastAsia="tr-TR"/>
        </w:rPr>
        <w:t>llikler olarak tanımlamaktadır.</w:t>
      </w:r>
    </w:p>
    <w:p w14:paraId="6880CEF5" w14:textId="77777777" w:rsidR="00575A0A" w:rsidRPr="005140A3" w:rsidRDefault="00575A0A" w:rsidP="00575A0A">
      <w:pPr>
        <w:ind w:left="426" w:firstLine="0"/>
        <w:contextualSpacing/>
        <w:textAlignment w:val="baseline"/>
        <w:textboxTightWrap w:val="none"/>
        <w:rPr>
          <w:rFonts w:eastAsia="Times New Roman" w:cs="Times New Roman"/>
          <w:color w:val="000000" w:themeColor="text1"/>
          <w:szCs w:val="24"/>
          <w:lang w:eastAsia="tr-TR"/>
        </w:rPr>
      </w:pPr>
    </w:p>
    <w:p w14:paraId="24F5A7A4" w14:textId="77777777" w:rsidR="008F315A" w:rsidRPr="005140A3" w:rsidRDefault="008F315A" w:rsidP="00575A0A">
      <w:pPr>
        <w:ind w:left="426" w:firstLine="0"/>
        <w:textAlignment w:val="baseline"/>
        <w:textboxTightWrap w:val="none"/>
        <w:rPr>
          <w:rFonts w:eastAsia="Times New Roman" w:cs="Times New Roman"/>
          <w:color w:val="000000" w:themeColor="text1"/>
          <w:szCs w:val="24"/>
          <w:lang w:eastAsia="tr-TR"/>
        </w:rPr>
      </w:pPr>
      <w:r>
        <w:rPr>
          <w:rFonts w:eastAsia="+mn-ea" w:cs="Times New Roman"/>
          <w:color w:val="000000" w:themeColor="text1"/>
          <w:kern w:val="24"/>
          <w:szCs w:val="24"/>
          <w:lang w:eastAsia="tr-TR"/>
        </w:rPr>
        <w:t>Verda</w:t>
      </w:r>
      <w:r w:rsidRPr="005140A3">
        <w:rPr>
          <w:rFonts w:eastAsia="+mn-ea" w:cs="Times New Roman"/>
          <w:color w:val="000000" w:themeColor="text1"/>
          <w:kern w:val="24"/>
          <w:szCs w:val="24"/>
          <w:lang w:eastAsia="tr-TR"/>
        </w:rPr>
        <w:t xml:space="preserve">, A. (2001). </w:t>
      </w:r>
      <w:r>
        <w:rPr>
          <w:rFonts w:eastAsia="+mn-ea" w:cs="Times New Roman"/>
          <w:color w:val="000000" w:themeColor="text1"/>
          <w:kern w:val="24"/>
          <w:szCs w:val="24"/>
          <w:lang w:eastAsia="tr-TR"/>
        </w:rPr>
        <w:t>Öğretmenlerde</w:t>
      </w:r>
      <w:r w:rsidRPr="005140A3">
        <w:rPr>
          <w:rFonts w:eastAsia="+mn-ea" w:cs="Times New Roman"/>
          <w:color w:val="000000" w:themeColor="text1"/>
          <w:kern w:val="24"/>
          <w:szCs w:val="24"/>
          <w:lang w:eastAsia="tr-TR"/>
        </w:rPr>
        <w:t xml:space="preserve"> </w:t>
      </w:r>
      <w:r>
        <w:rPr>
          <w:rFonts w:eastAsia="+mn-ea" w:cs="Times New Roman"/>
          <w:color w:val="000000" w:themeColor="text1"/>
          <w:kern w:val="24"/>
          <w:szCs w:val="24"/>
          <w:lang w:eastAsia="tr-TR"/>
        </w:rPr>
        <w:t>matematiksel</w:t>
      </w:r>
      <w:r w:rsidRPr="005140A3">
        <w:rPr>
          <w:rFonts w:eastAsia="+mn-ea" w:cs="Times New Roman"/>
          <w:color w:val="000000" w:themeColor="text1"/>
          <w:kern w:val="24"/>
          <w:szCs w:val="24"/>
          <w:lang w:eastAsia="tr-TR"/>
        </w:rPr>
        <w:t xml:space="preserve"> zekânın boyut</w:t>
      </w:r>
      <w:r>
        <w:rPr>
          <w:rFonts w:eastAsia="+mn-ea" w:cs="Times New Roman"/>
          <w:color w:val="000000" w:themeColor="text1"/>
          <w:kern w:val="24"/>
          <w:szCs w:val="24"/>
          <w:lang w:eastAsia="tr-TR"/>
        </w:rPr>
        <w:t>ları</w:t>
      </w:r>
      <w:r w:rsidRPr="005140A3">
        <w:rPr>
          <w:rFonts w:eastAsia="+mn-ea" w:cs="Times New Roman"/>
          <w:color w:val="000000" w:themeColor="text1"/>
          <w:kern w:val="24"/>
          <w:szCs w:val="24"/>
          <w:lang w:eastAsia="tr-TR"/>
        </w:rPr>
        <w:t xml:space="preserve">. </w:t>
      </w:r>
      <w:r>
        <w:rPr>
          <w:rFonts w:eastAsia="+mn-ea" w:cs="Times New Roman"/>
          <w:i/>
          <w:iCs/>
          <w:color w:val="000000" w:themeColor="text1"/>
          <w:kern w:val="24"/>
          <w:szCs w:val="24"/>
          <w:lang w:eastAsia="tr-TR"/>
        </w:rPr>
        <w:t xml:space="preserve">Güncel Eğitim Bilimleri </w:t>
      </w:r>
      <w:r w:rsidRPr="005140A3">
        <w:rPr>
          <w:rFonts w:eastAsia="+mn-ea" w:cs="Times New Roman"/>
          <w:i/>
          <w:iCs/>
          <w:color w:val="000000" w:themeColor="text1"/>
          <w:kern w:val="24"/>
          <w:szCs w:val="24"/>
          <w:lang w:eastAsia="tr-TR"/>
        </w:rPr>
        <w:t>Dergisi</w:t>
      </w:r>
      <w:r w:rsidRPr="005140A3">
        <w:rPr>
          <w:rFonts w:eastAsia="+mn-ea" w:cs="Times New Roman"/>
          <w:color w:val="000000" w:themeColor="text1"/>
          <w:kern w:val="24"/>
          <w:szCs w:val="24"/>
          <w:lang w:eastAsia="tr-TR"/>
        </w:rPr>
        <w:t xml:space="preserve">, </w:t>
      </w:r>
      <w:r>
        <w:rPr>
          <w:rFonts w:eastAsia="+mn-ea" w:cs="Times New Roman"/>
          <w:i/>
          <w:color w:val="000000" w:themeColor="text1"/>
          <w:kern w:val="24"/>
          <w:szCs w:val="24"/>
          <w:lang w:eastAsia="tr-TR"/>
        </w:rPr>
        <w:t>4</w:t>
      </w:r>
      <w:r w:rsidRPr="005140A3">
        <w:rPr>
          <w:rFonts w:eastAsia="+mn-ea" w:cs="Times New Roman"/>
          <w:color w:val="000000" w:themeColor="text1"/>
          <w:kern w:val="24"/>
          <w:szCs w:val="24"/>
          <w:lang w:eastAsia="tr-TR"/>
        </w:rPr>
        <w:t xml:space="preserve">(2), </w:t>
      </w:r>
      <w:r>
        <w:rPr>
          <w:rFonts w:eastAsia="+mn-ea" w:cs="Times New Roman"/>
          <w:color w:val="000000" w:themeColor="text1"/>
          <w:kern w:val="24"/>
          <w:szCs w:val="24"/>
          <w:lang w:eastAsia="tr-TR"/>
        </w:rPr>
        <w:t>1</w:t>
      </w:r>
      <w:r w:rsidRPr="005140A3">
        <w:rPr>
          <w:rFonts w:eastAsia="+mn-ea" w:cs="Times New Roman"/>
          <w:color w:val="000000" w:themeColor="text1"/>
          <w:kern w:val="24"/>
          <w:szCs w:val="24"/>
          <w:lang w:eastAsia="tr-TR"/>
        </w:rPr>
        <w:t>0</w:t>
      </w:r>
      <w:r>
        <w:rPr>
          <w:rFonts w:eastAsia="+mn-ea" w:cs="Times New Roman"/>
          <w:color w:val="000000" w:themeColor="text1"/>
          <w:kern w:val="24"/>
          <w:szCs w:val="24"/>
          <w:lang w:eastAsia="tr-TR"/>
        </w:rPr>
        <w:t>3</w:t>
      </w:r>
      <w:r w:rsidRPr="005140A3">
        <w:rPr>
          <w:rFonts w:eastAsia="+mn-ea" w:cs="Times New Roman"/>
          <w:color w:val="000000" w:themeColor="text1"/>
          <w:kern w:val="24"/>
          <w:szCs w:val="24"/>
          <w:lang w:eastAsia="tr-TR"/>
        </w:rPr>
        <w:t>-</w:t>
      </w:r>
      <w:r>
        <w:rPr>
          <w:rFonts w:eastAsia="+mn-ea" w:cs="Times New Roman"/>
          <w:color w:val="000000" w:themeColor="text1"/>
          <w:kern w:val="24"/>
          <w:szCs w:val="24"/>
          <w:lang w:eastAsia="tr-TR"/>
        </w:rPr>
        <w:t>113.</w:t>
      </w:r>
    </w:p>
    <w:p w14:paraId="7F2D083B" w14:textId="77777777" w:rsidR="008F315A" w:rsidRPr="005140A3" w:rsidRDefault="008F315A" w:rsidP="00575A0A">
      <w:pPr>
        <w:ind w:left="426" w:firstLine="0"/>
        <w:contextualSpacing/>
        <w:textAlignment w:val="baseline"/>
        <w:textboxTightWrap w:val="none"/>
        <w:rPr>
          <w:rFonts w:eastAsia="+mn-ea" w:cs="Times New Roman"/>
          <w:color w:val="000000" w:themeColor="text1"/>
          <w:kern w:val="24"/>
          <w:szCs w:val="24"/>
          <w:lang w:eastAsia="tr-TR"/>
        </w:rPr>
      </w:pPr>
    </w:p>
    <w:p w14:paraId="7DA1AE79" w14:textId="023985B7" w:rsidR="008F315A" w:rsidRDefault="008F315A" w:rsidP="00575A0A">
      <w:pPr>
        <w:ind w:left="426" w:firstLine="0"/>
        <w:contextualSpacing/>
        <w:textAlignment w:val="baseline"/>
        <w:textboxTightWrap w:val="none"/>
        <w:rPr>
          <w:rFonts w:eastAsia="+mn-ea" w:cs="Times New Roman"/>
          <w:color w:val="000000" w:themeColor="text1"/>
          <w:kern w:val="24"/>
          <w:szCs w:val="24"/>
          <w:lang w:eastAsia="tr-TR"/>
        </w:rPr>
      </w:pPr>
      <w:r w:rsidRPr="005140A3">
        <w:rPr>
          <w:rFonts w:eastAsia="+mn-ea" w:cs="Times New Roman"/>
          <w:color w:val="000000" w:themeColor="text1"/>
          <w:kern w:val="24"/>
          <w:szCs w:val="24"/>
          <w:lang w:eastAsia="tr-TR"/>
        </w:rPr>
        <w:t>Goleman duyguların, bireyin öğrenme potansiyelini harekete geçirerek öğrenmesini ve soru sormasını, kapasitesini geliştirmesini ve öğrenileni pratiğe geçirerek tavır almasını sağladığını belirtmiştir.</w:t>
      </w:r>
    </w:p>
    <w:p w14:paraId="73CB6DBB" w14:textId="77777777" w:rsidR="00575A0A" w:rsidRPr="005140A3" w:rsidRDefault="00575A0A" w:rsidP="00575A0A">
      <w:pPr>
        <w:ind w:left="426" w:firstLine="0"/>
        <w:contextualSpacing/>
        <w:textAlignment w:val="baseline"/>
        <w:textboxTightWrap w:val="none"/>
        <w:rPr>
          <w:rFonts w:eastAsia="Times New Roman" w:cs="Times New Roman"/>
          <w:color w:val="000000" w:themeColor="text1"/>
          <w:szCs w:val="24"/>
          <w:lang w:eastAsia="tr-TR"/>
        </w:rPr>
      </w:pPr>
    </w:p>
    <w:p w14:paraId="3EAF5FA7" w14:textId="1CADDF74" w:rsidR="008F315A" w:rsidRDefault="008F315A" w:rsidP="00575A0A">
      <w:pPr>
        <w:ind w:left="426" w:firstLine="0"/>
        <w:textAlignment w:val="baseline"/>
        <w:textboxTightWrap w:val="none"/>
        <w:rPr>
          <w:rFonts w:eastAsia="+mn-ea" w:cs="Times New Roman"/>
          <w:color w:val="000000" w:themeColor="text1"/>
          <w:kern w:val="24"/>
          <w:szCs w:val="24"/>
          <w:lang w:eastAsia="tr-TR"/>
        </w:rPr>
      </w:pPr>
      <w:r>
        <w:rPr>
          <w:rFonts w:eastAsia="+mn-ea" w:cs="Times New Roman"/>
          <w:color w:val="000000" w:themeColor="text1"/>
          <w:kern w:val="24"/>
          <w:szCs w:val="24"/>
          <w:lang w:eastAsia="tr-TR"/>
        </w:rPr>
        <w:t>Gevye</w:t>
      </w:r>
      <w:r w:rsidRPr="005140A3">
        <w:rPr>
          <w:rFonts w:eastAsia="+mn-ea" w:cs="Times New Roman"/>
          <w:color w:val="000000" w:themeColor="text1"/>
          <w:kern w:val="24"/>
          <w:szCs w:val="24"/>
          <w:lang w:eastAsia="tr-TR"/>
        </w:rPr>
        <w:t xml:space="preserve">, </w:t>
      </w:r>
      <w:r>
        <w:rPr>
          <w:rFonts w:eastAsia="+mn-ea" w:cs="Times New Roman"/>
          <w:color w:val="000000" w:themeColor="text1"/>
          <w:kern w:val="24"/>
          <w:szCs w:val="24"/>
          <w:lang w:eastAsia="tr-TR"/>
        </w:rPr>
        <w:t>E</w:t>
      </w:r>
      <w:r w:rsidRPr="005140A3">
        <w:rPr>
          <w:rFonts w:eastAsia="+mn-ea" w:cs="Times New Roman"/>
          <w:color w:val="000000" w:themeColor="text1"/>
          <w:kern w:val="24"/>
          <w:szCs w:val="24"/>
          <w:lang w:eastAsia="tr-TR"/>
        </w:rPr>
        <w:t xml:space="preserve">. </w:t>
      </w:r>
      <w:r w:rsidR="00AD74C0">
        <w:rPr>
          <w:rFonts w:eastAsia="+mn-ea" w:cs="Times New Roman"/>
          <w:color w:val="000000" w:themeColor="text1"/>
          <w:kern w:val="24"/>
          <w:szCs w:val="24"/>
          <w:lang w:eastAsia="tr-TR"/>
        </w:rPr>
        <w:t>&amp;</w:t>
      </w:r>
      <w:r w:rsidR="00AD74C0" w:rsidRPr="005140A3">
        <w:rPr>
          <w:rFonts w:eastAsia="+mn-ea" w:cs="Times New Roman"/>
          <w:color w:val="000000" w:themeColor="text1"/>
          <w:kern w:val="24"/>
          <w:szCs w:val="24"/>
          <w:lang w:eastAsia="tr-TR"/>
        </w:rPr>
        <w:t xml:space="preserve"> </w:t>
      </w:r>
      <w:r>
        <w:rPr>
          <w:rFonts w:eastAsia="+mn-ea" w:cs="Times New Roman"/>
          <w:color w:val="000000" w:themeColor="text1"/>
          <w:kern w:val="24"/>
          <w:szCs w:val="24"/>
          <w:lang w:eastAsia="tr-TR"/>
        </w:rPr>
        <w:t>Nobra</w:t>
      </w:r>
      <w:r w:rsidRPr="005140A3">
        <w:rPr>
          <w:rFonts w:eastAsia="+mn-ea" w:cs="Times New Roman"/>
          <w:color w:val="000000" w:themeColor="text1"/>
          <w:kern w:val="24"/>
          <w:szCs w:val="24"/>
          <w:lang w:eastAsia="tr-TR"/>
        </w:rPr>
        <w:t xml:space="preserve">, </w:t>
      </w:r>
      <w:r>
        <w:rPr>
          <w:rFonts w:eastAsia="+mn-ea" w:cs="Times New Roman"/>
          <w:color w:val="000000" w:themeColor="text1"/>
          <w:kern w:val="24"/>
          <w:szCs w:val="24"/>
          <w:lang w:eastAsia="tr-TR"/>
        </w:rPr>
        <w:t>C</w:t>
      </w:r>
      <w:r w:rsidRPr="005140A3">
        <w:rPr>
          <w:rFonts w:eastAsia="+mn-ea" w:cs="Times New Roman"/>
          <w:color w:val="000000" w:themeColor="text1"/>
          <w:kern w:val="24"/>
          <w:szCs w:val="24"/>
          <w:lang w:eastAsia="tr-TR"/>
        </w:rPr>
        <w:t xml:space="preserve">. (2014). </w:t>
      </w:r>
      <w:r>
        <w:rPr>
          <w:rFonts w:eastAsia="+mn-ea" w:cs="Times New Roman"/>
          <w:color w:val="000000" w:themeColor="text1"/>
          <w:kern w:val="24"/>
          <w:szCs w:val="24"/>
          <w:lang w:eastAsia="tr-TR"/>
        </w:rPr>
        <w:t>İlkokulu</w:t>
      </w:r>
      <w:r w:rsidRPr="005140A3">
        <w:rPr>
          <w:rFonts w:eastAsia="+mn-ea" w:cs="Times New Roman"/>
          <w:color w:val="000000" w:themeColor="text1"/>
          <w:kern w:val="24"/>
          <w:szCs w:val="24"/>
          <w:lang w:eastAsia="tr-TR"/>
        </w:rPr>
        <w:t xml:space="preserve"> </w:t>
      </w:r>
      <w:r>
        <w:rPr>
          <w:rFonts w:eastAsia="+mn-ea" w:cs="Times New Roman"/>
          <w:color w:val="000000" w:themeColor="text1"/>
          <w:kern w:val="24"/>
          <w:szCs w:val="24"/>
          <w:lang w:eastAsia="tr-TR"/>
        </w:rPr>
        <w:t>dördüncü</w:t>
      </w:r>
      <w:r w:rsidRPr="005140A3">
        <w:rPr>
          <w:rFonts w:eastAsia="+mn-ea" w:cs="Times New Roman"/>
          <w:color w:val="000000" w:themeColor="text1"/>
          <w:kern w:val="24"/>
          <w:szCs w:val="24"/>
          <w:lang w:eastAsia="tr-TR"/>
        </w:rPr>
        <w:t xml:space="preserve"> sınıf öğretim programlarında </w:t>
      </w:r>
      <w:r>
        <w:rPr>
          <w:rFonts w:eastAsia="+mn-ea" w:cs="Times New Roman"/>
          <w:color w:val="000000" w:themeColor="text1"/>
          <w:kern w:val="24"/>
          <w:szCs w:val="24"/>
          <w:lang w:eastAsia="tr-TR"/>
        </w:rPr>
        <w:t>matematiksel</w:t>
      </w:r>
      <w:r w:rsidRPr="005140A3">
        <w:rPr>
          <w:rFonts w:eastAsia="+mn-ea" w:cs="Times New Roman"/>
          <w:color w:val="000000" w:themeColor="text1"/>
          <w:kern w:val="24"/>
          <w:szCs w:val="24"/>
          <w:lang w:eastAsia="tr-TR"/>
        </w:rPr>
        <w:t xml:space="preserve"> zekâ</w:t>
      </w:r>
      <w:r>
        <w:rPr>
          <w:rFonts w:eastAsia="+mn-ea" w:cs="Times New Roman"/>
          <w:color w:val="000000" w:themeColor="text1"/>
          <w:kern w:val="24"/>
          <w:szCs w:val="24"/>
          <w:lang w:eastAsia="tr-TR"/>
        </w:rPr>
        <w:t xml:space="preserve"> ve matematik</w:t>
      </w:r>
      <w:r w:rsidRPr="005140A3">
        <w:rPr>
          <w:rFonts w:eastAsia="+mn-ea" w:cs="Times New Roman"/>
          <w:color w:val="000000" w:themeColor="text1"/>
          <w:kern w:val="24"/>
          <w:szCs w:val="24"/>
          <w:lang w:eastAsia="tr-TR"/>
        </w:rPr>
        <w:t xml:space="preserve"> öğretmenlerinin </w:t>
      </w:r>
      <w:r>
        <w:rPr>
          <w:rFonts w:eastAsia="+mn-ea" w:cs="Times New Roman"/>
          <w:color w:val="000000" w:themeColor="text1"/>
          <w:kern w:val="24"/>
          <w:szCs w:val="24"/>
          <w:lang w:eastAsia="tr-TR"/>
        </w:rPr>
        <w:t>uygulamaları</w:t>
      </w:r>
      <w:r w:rsidRPr="005140A3">
        <w:rPr>
          <w:rFonts w:eastAsia="+mn-ea" w:cs="Times New Roman"/>
          <w:color w:val="000000" w:themeColor="text1"/>
          <w:kern w:val="24"/>
          <w:szCs w:val="24"/>
          <w:lang w:eastAsia="tr-TR"/>
        </w:rPr>
        <w:t xml:space="preserve">. </w:t>
      </w:r>
      <w:r>
        <w:rPr>
          <w:rFonts w:eastAsia="+mn-ea" w:cs="Times New Roman"/>
          <w:i/>
          <w:iCs/>
          <w:color w:val="000000" w:themeColor="text1"/>
          <w:kern w:val="24"/>
          <w:szCs w:val="24"/>
          <w:lang w:eastAsia="tr-TR"/>
        </w:rPr>
        <w:t>Okulda Matematik Dergisi</w:t>
      </w:r>
      <w:r w:rsidRPr="005140A3">
        <w:rPr>
          <w:rFonts w:eastAsia="+mn-ea" w:cs="Times New Roman"/>
          <w:color w:val="000000" w:themeColor="text1"/>
          <w:kern w:val="24"/>
          <w:szCs w:val="24"/>
          <w:lang w:eastAsia="tr-TR"/>
        </w:rPr>
        <w:t xml:space="preserve">, </w:t>
      </w:r>
      <w:r w:rsidRPr="005140A3">
        <w:rPr>
          <w:rFonts w:eastAsia="+mn-ea" w:cs="Times New Roman"/>
          <w:i/>
          <w:iCs/>
          <w:color w:val="000000" w:themeColor="text1"/>
          <w:kern w:val="24"/>
          <w:szCs w:val="24"/>
          <w:lang w:eastAsia="tr-TR"/>
        </w:rPr>
        <w:t>1</w:t>
      </w:r>
      <w:r>
        <w:rPr>
          <w:rFonts w:eastAsia="+mn-ea" w:cs="Times New Roman"/>
          <w:i/>
          <w:iCs/>
          <w:color w:val="000000" w:themeColor="text1"/>
          <w:kern w:val="24"/>
          <w:szCs w:val="24"/>
          <w:lang w:eastAsia="tr-TR"/>
        </w:rPr>
        <w:t>1</w:t>
      </w:r>
      <w:r w:rsidRPr="005140A3">
        <w:rPr>
          <w:rFonts w:eastAsia="+mn-ea" w:cs="Times New Roman"/>
          <w:color w:val="000000" w:themeColor="text1"/>
          <w:kern w:val="24"/>
          <w:szCs w:val="24"/>
          <w:lang w:eastAsia="tr-TR"/>
        </w:rPr>
        <w:t>(1), 1</w:t>
      </w:r>
      <w:r>
        <w:rPr>
          <w:rFonts w:eastAsia="+mn-ea" w:cs="Times New Roman"/>
          <w:color w:val="000000" w:themeColor="text1"/>
          <w:kern w:val="24"/>
          <w:szCs w:val="24"/>
          <w:lang w:eastAsia="tr-TR"/>
        </w:rPr>
        <w:t>9</w:t>
      </w:r>
      <w:r w:rsidRPr="005140A3">
        <w:rPr>
          <w:rFonts w:eastAsia="+mn-ea" w:cs="Times New Roman"/>
          <w:color w:val="000000" w:themeColor="text1"/>
          <w:kern w:val="24"/>
          <w:szCs w:val="24"/>
          <w:lang w:eastAsia="tr-TR"/>
        </w:rPr>
        <w:t>-3</w:t>
      </w:r>
      <w:r>
        <w:rPr>
          <w:rFonts w:eastAsia="+mn-ea" w:cs="Times New Roman"/>
          <w:color w:val="000000" w:themeColor="text1"/>
          <w:kern w:val="24"/>
          <w:szCs w:val="24"/>
          <w:lang w:eastAsia="tr-TR"/>
        </w:rPr>
        <w:t>0</w:t>
      </w:r>
      <w:r w:rsidRPr="005140A3">
        <w:rPr>
          <w:rFonts w:eastAsia="+mn-ea" w:cs="Times New Roman"/>
          <w:color w:val="000000" w:themeColor="text1"/>
          <w:kern w:val="24"/>
          <w:szCs w:val="24"/>
          <w:lang w:eastAsia="tr-TR"/>
        </w:rPr>
        <w:t>.</w:t>
      </w:r>
    </w:p>
    <w:p w14:paraId="68F561B5" w14:textId="77777777" w:rsidR="008F315A" w:rsidRPr="005140A3" w:rsidRDefault="008F315A" w:rsidP="008F315A">
      <w:pPr>
        <w:ind w:left="446" w:hanging="446"/>
        <w:textAlignment w:val="baseline"/>
        <w:textboxTightWrap w:val="none"/>
        <w:rPr>
          <w:rFonts w:eastAsia="Times New Roman" w:cs="Times New Roman"/>
          <w:color w:val="000000" w:themeColor="text1"/>
          <w:szCs w:val="24"/>
          <w:lang w:eastAsia="tr-TR"/>
        </w:rPr>
      </w:pPr>
    </w:p>
    <w:p w14:paraId="65B43845" w14:textId="05C95435" w:rsidR="008F315A" w:rsidRDefault="008F315A" w:rsidP="00575A0A">
      <w:pPr>
        <w:pStyle w:val="ListeParagraf"/>
        <w:numPr>
          <w:ilvl w:val="0"/>
          <w:numId w:val="42"/>
        </w:numPr>
        <w:ind w:left="0" w:firstLine="426"/>
      </w:pPr>
      <w:r w:rsidRPr="005140A3">
        <w:t>Aşağıdaki örnekte makale 2’nin yazarı makale 1’deki bilgileri okumuş ve makale 2’deki ilgili kısmı yazarken bu bilgilerden faydalanmış ve kendi cümleleriyle ifade etmiştir. İlgili kısmın sonunda da makale 1’e atıfta bulunmuştur. Bu kendi cümlelerinle yazmaya uygun örnektir.</w:t>
      </w:r>
    </w:p>
    <w:p w14:paraId="17B023A3" w14:textId="624CF41E" w:rsidR="00A66D8C" w:rsidRDefault="00A66D8C" w:rsidP="00A66D8C">
      <w:pPr>
        <w:pStyle w:val="ListeParagraf"/>
        <w:ind w:left="426" w:firstLine="0"/>
      </w:pPr>
    </w:p>
    <w:p w14:paraId="3D3E0B33" w14:textId="77777777" w:rsidR="00FF65EE" w:rsidRDefault="00FF65EE" w:rsidP="00A66D8C">
      <w:pPr>
        <w:pStyle w:val="ListeParagraf"/>
        <w:ind w:left="426" w:firstLine="0"/>
      </w:pPr>
    </w:p>
    <w:p w14:paraId="1862469B" w14:textId="74EA4038" w:rsidR="008F315A" w:rsidRPr="00575A0A" w:rsidRDefault="00575A0A" w:rsidP="008F315A">
      <w:pPr>
        <w:ind w:firstLine="0"/>
        <w:rPr>
          <w:u w:val="single"/>
        </w:rPr>
      </w:pPr>
      <w:r w:rsidRPr="00575A0A">
        <w:rPr>
          <w:u w:val="single"/>
        </w:rPr>
        <w:t>Örnek:</w:t>
      </w:r>
    </w:p>
    <w:p w14:paraId="0D3B5C3D" w14:textId="77777777" w:rsidR="008F315A" w:rsidRPr="005140A3" w:rsidRDefault="008F315A" w:rsidP="00575A0A">
      <w:pPr>
        <w:ind w:firstLine="0"/>
        <w:jc w:val="center"/>
        <w:rPr>
          <w:u w:val="single"/>
        </w:rPr>
      </w:pPr>
      <w:r w:rsidRPr="005140A3">
        <w:rPr>
          <w:u w:val="single"/>
        </w:rPr>
        <w:t>Makale 1</w:t>
      </w:r>
    </w:p>
    <w:p w14:paraId="394E3EEB" w14:textId="77777777" w:rsidR="008F315A" w:rsidRPr="005140A3" w:rsidRDefault="008F315A" w:rsidP="00575A0A">
      <w:pPr>
        <w:ind w:left="426" w:firstLine="0"/>
      </w:pPr>
      <w:r w:rsidRPr="005140A3">
        <w:t>Araştırmaya katılan ve kaynaştırma dersi alan sınıf öğretmeni adayları kaynaştırma konusunda yalnızca ders yoluyla bilgilendirilmişlerdir. Oysa tutum değiştirmede bilgilendirme programları dışında, engellilerle etkileşim kurma, film izleme,  çalışma gruplarının oluşturulması,  engelli konukların katılımıyla toplantılar düzenlenmesi, rol oynama ve empati kurma gibi tekniklerin kullanıldığı belirtilmektedir. Sınıf öğretmeni adayları ve hizmetteki öğretmenlerin tutumlarının değiştirilmesinde sözü edilen tekniklerin de kullanılmasının önemli olduğu düşünülmektedir.</w:t>
      </w:r>
    </w:p>
    <w:p w14:paraId="09D07E0A" w14:textId="77777777" w:rsidR="008F315A" w:rsidRPr="005140A3" w:rsidRDefault="008F315A" w:rsidP="008F315A">
      <w:pPr>
        <w:ind w:firstLine="0"/>
      </w:pPr>
    </w:p>
    <w:p w14:paraId="1E7FEFBF" w14:textId="77777777" w:rsidR="008F315A" w:rsidRPr="005140A3" w:rsidRDefault="008F315A" w:rsidP="00575A0A">
      <w:pPr>
        <w:ind w:firstLine="0"/>
        <w:jc w:val="center"/>
        <w:rPr>
          <w:u w:val="single"/>
        </w:rPr>
      </w:pPr>
      <w:r w:rsidRPr="005140A3">
        <w:rPr>
          <w:u w:val="single"/>
        </w:rPr>
        <w:t>Makale 2</w:t>
      </w:r>
    </w:p>
    <w:p w14:paraId="27DF78C6" w14:textId="1238C123" w:rsidR="008F315A" w:rsidRDefault="008F315A" w:rsidP="002A00E7">
      <w:pPr>
        <w:ind w:left="426" w:firstLine="0"/>
      </w:pPr>
      <w:r w:rsidRPr="005140A3">
        <w:t>Türkiye’deki mevcut öğretmen yetiştirme programlarının çoğunda ‘Özel Eğitim’ dersi bulunmakta, ayrıca sınıf öğretmenliği programında ‘İlköğretim’de Kaynaştırma’ dersi de yer almaktadır. Oysa, öğretmen adaylarını sadece ders yoluyla bilgilendirmek olumlu tutum geliştirmede ve farkındalıklarını artırmada yeterli olamamaktadır (Yazar ve Yazar, 2005).</w:t>
      </w:r>
    </w:p>
    <w:p w14:paraId="26560AEC" w14:textId="77777777" w:rsidR="002A00E7" w:rsidRPr="005140A3" w:rsidRDefault="002A00E7" w:rsidP="002A00E7">
      <w:pPr>
        <w:ind w:left="426" w:firstLine="0"/>
      </w:pPr>
    </w:p>
    <w:p w14:paraId="61035AF9" w14:textId="23B17A36" w:rsidR="003A6125" w:rsidRDefault="002A00E7" w:rsidP="002A00E7">
      <w:pPr>
        <w:pStyle w:val="Balk1"/>
      </w:pPr>
      <w:bookmarkStart w:id="56" w:name="_Toc56000202"/>
      <w:r>
        <w:t>KAYNAKÇA</w:t>
      </w:r>
      <w:bookmarkEnd w:id="56"/>
    </w:p>
    <w:p w14:paraId="7233561D" w14:textId="77777777" w:rsidR="002A00E7" w:rsidRPr="002A00E7" w:rsidRDefault="002A00E7" w:rsidP="002A00E7"/>
    <w:p w14:paraId="6F633286" w14:textId="77777777" w:rsidR="00797AFB" w:rsidRPr="005140A3" w:rsidRDefault="00797AFB" w:rsidP="00797AFB">
      <w:pPr>
        <w:pStyle w:val="ListeParagraf"/>
        <w:numPr>
          <w:ilvl w:val="0"/>
          <w:numId w:val="3"/>
        </w:numPr>
        <w:ind w:left="0" w:firstLine="426"/>
      </w:pPr>
      <w:r w:rsidRPr="005140A3">
        <w:lastRenderedPageBreak/>
        <w:t xml:space="preserve">Kaynakçada sayfanın ilk satırında ortalı olarak </w:t>
      </w:r>
      <w:r w:rsidRPr="005140A3">
        <w:rPr>
          <w:b/>
        </w:rPr>
        <w:t>KAYNAKÇA</w:t>
      </w:r>
      <w:r w:rsidRPr="005140A3">
        <w:t xml:space="preserve"> başlığı kalın olacak şekilde yazılmalı ve sonrasında bir satır boşluk bırakılmalıdır.</w:t>
      </w:r>
    </w:p>
    <w:p w14:paraId="4B9628B4" w14:textId="77777777" w:rsidR="00797AFB" w:rsidRDefault="00797AFB" w:rsidP="00797AFB">
      <w:pPr>
        <w:pStyle w:val="ListeParagraf"/>
        <w:numPr>
          <w:ilvl w:val="0"/>
          <w:numId w:val="3"/>
        </w:numPr>
        <w:ind w:left="0" w:firstLine="426"/>
      </w:pPr>
      <w:r>
        <w:t xml:space="preserve">Tezin </w:t>
      </w:r>
      <w:r w:rsidRPr="005140A3">
        <w:t>kaynakça bölümünde tez</w:t>
      </w:r>
      <w:r>
        <w:t xml:space="preserve">de </w:t>
      </w:r>
      <w:r w:rsidRPr="005140A3">
        <w:t>kullanılan tüm kaynaklar listelenmelidir. Listeleme harf sırasına göre yapılmalıdır.</w:t>
      </w:r>
    </w:p>
    <w:p w14:paraId="6E6F368D" w14:textId="3042EC78" w:rsidR="00797AFB" w:rsidRPr="005140A3" w:rsidRDefault="00797AFB" w:rsidP="00797AFB">
      <w:pPr>
        <w:pStyle w:val="ListeParagraf"/>
        <w:numPr>
          <w:ilvl w:val="0"/>
          <w:numId w:val="3"/>
        </w:numPr>
        <w:ind w:left="0" w:firstLine="426"/>
      </w:pPr>
      <w:r w:rsidRPr="005140A3">
        <w:t xml:space="preserve">Bu kısımda çalışmada yararlanılan kaynaklar Amerikan Psikologlar Derneği (APA) yayın kılavuzunun </w:t>
      </w:r>
      <w:r w:rsidR="00AD74C0">
        <w:t>7</w:t>
      </w:r>
      <w:r w:rsidRPr="005140A3">
        <w:t xml:space="preserve">. baskısı dikkate alınarak sıralanmalıdır. (Kılavuzun hazırlandığı tarihte en güncel baskısı </w:t>
      </w:r>
      <w:r w:rsidR="00AD74C0">
        <w:t>7</w:t>
      </w:r>
      <w:r w:rsidRPr="005140A3">
        <w:t>. baskısı olduğu için bu şekilde belirtilmiştir. APA kılavuzunun en güncel baskısı dikkate alınmalıdır.)</w:t>
      </w:r>
      <w:r w:rsidR="00AD74C0">
        <w:t>. Aynı zamanda bu kılavuzda açıklaması verilmemiş durumlarda düzenlemenin nasıl gerçekleştirileceği konusundaki bilgi doğrudan kılavuzun 7. Baskısından öğrenilmelidir.</w:t>
      </w:r>
    </w:p>
    <w:p w14:paraId="3B8CB3E3" w14:textId="77777777" w:rsidR="00797AFB" w:rsidRPr="005140A3" w:rsidRDefault="00797AFB" w:rsidP="00797AFB">
      <w:pPr>
        <w:pStyle w:val="ListeParagraf"/>
        <w:numPr>
          <w:ilvl w:val="0"/>
          <w:numId w:val="3"/>
        </w:numPr>
        <w:ind w:left="0" w:firstLine="426"/>
      </w:pPr>
      <w:r w:rsidRPr="005140A3">
        <w:t xml:space="preserve">Araştırmada yararlanılan ve metin içinde atıfta bulunulan tüm kaynaklara bu bölümde yer verilmelidir. </w:t>
      </w:r>
    </w:p>
    <w:p w14:paraId="1FDDDE43" w14:textId="77777777" w:rsidR="00797AFB" w:rsidRDefault="00797AFB" w:rsidP="00797AFB">
      <w:pPr>
        <w:pStyle w:val="ListeParagraf"/>
        <w:numPr>
          <w:ilvl w:val="0"/>
          <w:numId w:val="3"/>
        </w:numPr>
        <w:ind w:left="0" w:firstLine="426"/>
      </w:pPr>
      <w:r w:rsidRPr="005140A3">
        <w:t>Kaynakçada yer alan tüm kaynaklara da metin için</w:t>
      </w:r>
      <w:r>
        <w:t>de atıfta bulunulmuş olmalıdır.</w:t>
      </w:r>
    </w:p>
    <w:p w14:paraId="1DA47F2B" w14:textId="6B28F0C0" w:rsidR="00797AFB" w:rsidRPr="005140A3" w:rsidRDefault="00797AFB" w:rsidP="00797AFB">
      <w:pPr>
        <w:pStyle w:val="ListeParagraf"/>
        <w:numPr>
          <w:ilvl w:val="0"/>
          <w:numId w:val="3"/>
        </w:numPr>
        <w:ind w:left="0" w:firstLine="426"/>
      </w:pPr>
      <w:r w:rsidRPr="005140A3">
        <w:t xml:space="preserve">Kaynakça yazar soyadlarına göre alfabetik yazılmalıdır. </w:t>
      </w:r>
    </w:p>
    <w:p w14:paraId="4AAF4B65" w14:textId="3FB887AB" w:rsidR="00797AFB" w:rsidRPr="005140A3" w:rsidRDefault="00797AFB" w:rsidP="00797AFB">
      <w:pPr>
        <w:pStyle w:val="ListeParagraf"/>
        <w:numPr>
          <w:ilvl w:val="0"/>
          <w:numId w:val="3"/>
        </w:numPr>
        <w:ind w:left="0" w:firstLine="426"/>
      </w:pPr>
      <w:r w:rsidRPr="005140A3">
        <w:t xml:space="preserve">Kaynakçada iki yazarlı kaynaklar verilirken yazar adları ilk yazarın bilgilerinden sonra virgül işareti sonra bir boşluk bırakıp “&amp;” işareti </w:t>
      </w:r>
      <w:r w:rsidR="009852CB">
        <w:t xml:space="preserve">kullanılarak </w:t>
      </w:r>
      <w:r w:rsidRPr="005140A3">
        <w:t xml:space="preserve">yazılmalıdır. </w:t>
      </w:r>
    </w:p>
    <w:p w14:paraId="41EC3310" w14:textId="77777777" w:rsidR="00797AFB" w:rsidRPr="005140A3" w:rsidRDefault="00797AFB" w:rsidP="00797AFB">
      <w:pPr>
        <w:pStyle w:val="ListeParagraf"/>
        <w:numPr>
          <w:ilvl w:val="0"/>
          <w:numId w:val="3"/>
        </w:numPr>
        <w:ind w:left="0" w:firstLine="426"/>
      </w:pPr>
      <w:r w:rsidRPr="005140A3">
        <w:t xml:space="preserve">Bir satırdan uzun kaynaklar yazılırken </w:t>
      </w:r>
      <w:r>
        <w:t>tez önerisinin</w:t>
      </w:r>
      <w:r w:rsidRPr="005140A3">
        <w:t xml:space="preserve"> genelinde olduğu gibi 1,5 cm. satır aralığı kullanılmalı ve iki kaynak arasında satır atlanmamalıdır. </w:t>
      </w:r>
    </w:p>
    <w:p w14:paraId="1D6FD0B2" w14:textId="2AF8FAB3" w:rsidR="00797AFB" w:rsidRDefault="00797AFB" w:rsidP="00797AFB">
      <w:pPr>
        <w:pStyle w:val="ListeParagraf"/>
        <w:numPr>
          <w:ilvl w:val="0"/>
          <w:numId w:val="3"/>
        </w:numPr>
        <w:ind w:left="0" w:firstLine="426"/>
      </w:pPr>
      <w:r w:rsidRPr="005140A3">
        <w:t>Kaynakların ilk satırları sol kenar boşluğu hizasında, diğer satırları 1</w:t>
      </w:r>
      <w:r>
        <w:t>,25</w:t>
      </w:r>
      <w:r w:rsidRPr="005140A3">
        <w:t xml:space="preserve"> birim girinti ile içeriden başlamalı. </w:t>
      </w:r>
      <w:r>
        <w:t>Paragraf sekmesinden asılı girinti özelliği ile yapılmalıdır.</w:t>
      </w:r>
    </w:p>
    <w:p w14:paraId="2CB66791" w14:textId="77777777" w:rsidR="002A00E7" w:rsidRPr="005140A3" w:rsidRDefault="002A00E7" w:rsidP="002A00E7">
      <w:pPr>
        <w:pStyle w:val="ListeParagraf"/>
        <w:ind w:left="426" w:firstLine="0"/>
      </w:pPr>
    </w:p>
    <w:p w14:paraId="65A5F502" w14:textId="77777777" w:rsidR="00797AFB" w:rsidRDefault="003E753E" w:rsidP="00797AFB">
      <w:pPr>
        <w:ind w:firstLine="0"/>
        <w:rPr>
          <w:u w:val="single"/>
        </w:rPr>
      </w:pPr>
      <w:r>
        <w:rPr>
          <w:noProof/>
          <w:lang w:eastAsia="tr-TR"/>
        </w:rPr>
        <mc:AlternateContent>
          <mc:Choice Requires="wps">
            <w:drawing>
              <wp:anchor distT="0" distB="0" distL="114300" distR="114300" simplePos="0" relativeHeight="251662336" behindDoc="0" locked="0" layoutInCell="1" allowOverlap="1" wp14:anchorId="0CB5C2EC" wp14:editId="34039D45">
                <wp:simplePos x="0" y="0"/>
                <wp:positionH relativeFrom="column">
                  <wp:posOffset>3137535</wp:posOffset>
                </wp:positionH>
                <wp:positionV relativeFrom="paragraph">
                  <wp:posOffset>1962785</wp:posOffset>
                </wp:positionV>
                <wp:extent cx="726440" cy="472440"/>
                <wp:effectExtent l="38100" t="57150" r="0" b="60960"/>
                <wp:wrapNone/>
                <wp:docPr id="19476" name="Sağ Ok 19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019845">
                          <a:off x="0" y="0"/>
                          <a:ext cx="726440" cy="472440"/>
                        </a:xfrm>
                        <a:prstGeom prs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E43AC" w14:textId="77777777" w:rsidR="0003420C" w:rsidRPr="00F73CAA" w:rsidRDefault="0003420C" w:rsidP="00797AFB">
                            <w:pPr>
                              <w:ind w:firstLine="0"/>
                              <w:rPr>
                                <w:color w:val="000000" w:themeColor="text1"/>
                                <w:sz w:val="18"/>
                                <w:szCs w:val="18"/>
                              </w:rPr>
                            </w:pPr>
                            <w:r>
                              <w:rPr>
                                <w:color w:val="000000" w:themeColor="text1"/>
                                <w:sz w:val="18"/>
                                <w:szCs w:val="18"/>
                              </w:rPr>
                              <w:t>3</w:t>
                            </w:r>
                            <w:r w:rsidRPr="00F73CAA">
                              <w:rPr>
                                <w:color w:val="000000" w:themeColor="text1"/>
                                <w:sz w:val="18"/>
                                <w:szCs w:val="18"/>
                              </w:rPr>
                              <w:t>. Adım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CB5C2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9476" o:spid="_x0000_s1026" type="#_x0000_t13" style="position:absolute;left:0;text-align:left;margin-left:247.05pt;margin-top:154.55pt;width:57.2pt;height:37.2pt;rotation:-172595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" adj="14576" filled="f" strokecolor="red" strokeweight="2pt">
                <v:path arrowok="t"/>
                <v:textbox>
                  <w:txbxContent>
                    <w:p w14:paraId="355E43AC" w14:textId="77777777" w:rsidR="0003420C" w:rsidRPr="00F73CAA" w:rsidRDefault="0003420C" w:rsidP="00797AFB">
                      <w:pPr>
                        <w:ind w:firstLine="0"/>
                        <w:rPr>
                          <w:color w:val="000000" w:themeColor="text1"/>
                          <w:sz w:val="18"/>
                          <w:szCs w:val="18"/>
                        </w:rPr>
                      </w:pPr>
                      <w:r>
                        <w:rPr>
                          <w:color w:val="000000" w:themeColor="text1"/>
                          <w:sz w:val="18"/>
                          <w:szCs w:val="18"/>
                        </w:rPr>
                        <w:t>3</w:t>
                      </w:r>
                      <w:r w:rsidRPr="00F73CAA">
                        <w:rPr>
                          <w:color w:val="000000" w:themeColor="text1"/>
                          <w:sz w:val="18"/>
                          <w:szCs w:val="18"/>
                        </w:rPr>
                        <w:t>. Adım</w:t>
                      </w: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09B5401E" wp14:editId="09698440">
                <wp:simplePos x="0" y="0"/>
                <wp:positionH relativeFrom="column">
                  <wp:posOffset>2900680</wp:posOffset>
                </wp:positionH>
                <wp:positionV relativeFrom="paragraph">
                  <wp:posOffset>1285875</wp:posOffset>
                </wp:positionV>
                <wp:extent cx="726440" cy="472440"/>
                <wp:effectExtent l="38100" t="57150" r="0" b="60960"/>
                <wp:wrapNone/>
                <wp:docPr id="19475" name="Sağ Ok 19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019845">
                          <a:off x="0" y="0"/>
                          <a:ext cx="726440" cy="472440"/>
                        </a:xfrm>
                        <a:prstGeom prs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C2FAB3" w14:textId="77777777" w:rsidR="0003420C" w:rsidRPr="00F73CAA" w:rsidRDefault="0003420C" w:rsidP="00797AFB">
                            <w:pPr>
                              <w:ind w:firstLine="0"/>
                              <w:rPr>
                                <w:color w:val="000000" w:themeColor="text1"/>
                                <w:sz w:val="18"/>
                                <w:szCs w:val="18"/>
                              </w:rPr>
                            </w:pPr>
                            <w:r>
                              <w:rPr>
                                <w:color w:val="000000" w:themeColor="text1"/>
                                <w:sz w:val="18"/>
                                <w:szCs w:val="18"/>
                              </w:rPr>
                              <w:t>2</w:t>
                            </w:r>
                            <w:r w:rsidRPr="00F73CAA">
                              <w:rPr>
                                <w:color w:val="000000" w:themeColor="text1"/>
                                <w:sz w:val="18"/>
                                <w:szCs w:val="18"/>
                              </w:rPr>
                              <w:t>. Adım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9B5401E" id="Sağ Ok 19475" o:spid="_x0000_s1027" type="#_x0000_t13" style="position:absolute;left:0;text-align:left;margin-left:228.4pt;margin-top:101.25pt;width:57.2pt;height:37.2pt;rotation:-172595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" adj="14576" filled="f" strokecolor="red" strokeweight="2pt">
                <v:path arrowok="t"/>
                <v:textbox>
                  <w:txbxContent>
                    <w:p w14:paraId="2CC2FAB3" w14:textId="77777777" w:rsidR="0003420C" w:rsidRPr="00F73CAA" w:rsidRDefault="0003420C" w:rsidP="00797AFB">
                      <w:pPr>
                        <w:ind w:firstLine="0"/>
                        <w:rPr>
                          <w:color w:val="000000" w:themeColor="text1"/>
                          <w:sz w:val="18"/>
                          <w:szCs w:val="18"/>
                        </w:rPr>
                      </w:pPr>
                      <w:r>
                        <w:rPr>
                          <w:color w:val="000000" w:themeColor="text1"/>
                          <w:sz w:val="18"/>
                          <w:szCs w:val="18"/>
                        </w:rPr>
                        <w:t>2</w:t>
                      </w:r>
                      <w:r w:rsidRPr="00F73CAA">
                        <w:rPr>
                          <w:color w:val="000000" w:themeColor="text1"/>
                          <w:sz w:val="18"/>
                          <w:szCs w:val="18"/>
                        </w:rPr>
                        <w:t>. Adım</w:t>
                      </w: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30032FB4" wp14:editId="0549E12D">
                <wp:simplePos x="0" y="0"/>
                <wp:positionH relativeFrom="column">
                  <wp:posOffset>984250</wp:posOffset>
                </wp:positionH>
                <wp:positionV relativeFrom="paragraph">
                  <wp:posOffset>224790</wp:posOffset>
                </wp:positionV>
                <wp:extent cx="726440" cy="472440"/>
                <wp:effectExtent l="38100" t="57150" r="0" b="60960"/>
                <wp:wrapNone/>
                <wp:docPr id="19474" name="Sağ Ok 19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019845">
                          <a:off x="0" y="0"/>
                          <a:ext cx="726440" cy="472440"/>
                        </a:xfrm>
                        <a:prstGeom prs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86940" w14:textId="77777777" w:rsidR="0003420C" w:rsidRPr="00F73CAA" w:rsidRDefault="0003420C" w:rsidP="00797AFB">
                            <w:pPr>
                              <w:ind w:firstLine="0"/>
                              <w:rPr>
                                <w:color w:val="000000" w:themeColor="text1"/>
                                <w:sz w:val="18"/>
                                <w:szCs w:val="18"/>
                              </w:rPr>
                            </w:pPr>
                            <w:r w:rsidRPr="00F73CAA">
                              <w:rPr>
                                <w:color w:val="000000" w:themeColor="text1"/>
                                <w:sz w:val="18"/>
                                <w:szCs w:val="18"/>
                              </w:rPr>
                              <w:t>1. Adım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0032FB4" id="Sağ Ok 19474" o:spid="_x0000_s1028" type="#_x0000_t13" style="position:absolute;left:0;text-align:left;margin-left:77.5pt;margin-top:17.7pt;width:57.2pt;height:37.2pt;rotation:-172595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" adj="14576" filled="f" strokecolor="red" strokeweight="2pt">
                <v:path arrowok="t"/>
                <v:textbox>
                  <w:txbxContent>
                    <w:p w14:paraId="78A86940" w14:textId="77777777" w:rsidR="0003420C" w:rsidRPr="00F73CAA" w:rsidRDefault="0003420C" w:rsidP="00797AFB">
                      <w:pPr>
                        <w:ind w:firstLine="0"/>
                        <w:rPr>
                          <w:color w:val="000000" w:themeColor="text1"/>
                          <w:sz w:val="18"/>
                          <w:szCs w:val="18"/>
                        </w:rPr>
                      </w:pPr>
                      <w:r w:rsidRPr="00F73CAA">
                        <w:rPr>
                          <w:color w:val="000000" w:themeColor="text1"/>
                          <w:sz w:val="18"/>
                          <w:szCs w:val="18"/>
                        </w:rPr>
                        <w:t>1. Adım</w:t>
                      </w:r>
                    </w:p>
                  </w:txbxContent>
                </v:textbox>
              </v:shape>
            </w:pict>
          </mc:Fallback>
        </mc:AlternateContent>
      </w:r>
      <w:r w:rsidR="00797AFB">
        <w:rPr>
          <w:noProof/>
          <w:lang w:eastAsia="tr-TR"/>
        </w:rPr>
        <w:drawing>
          <wp:inline distT="0" distB="0" distL="0" distR="0" wp14:anchorId="7E502FD5" wp14:editId="6547F494">
            <wp:extent cx="6319968" cy="3040912"/>
            <wp:effectExtent l="19050" t="0" r="4632" b="0"/>
            <wp:docPr id="19473" name="Resim 19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srcRect l="991" t="2542" r="1658" b="5378"/>
                    <a:stretch/>
                  </pic:blipFill>
                  <pic:spPr bwMode="auto">
                    <a:xfrm>
                      <a:off x="0" y="0"/>
                      <a:ext cx="6327919" cy="3044738"/>
                    </a:xfrm>
                    <a:prstGeom prst="rect">
                      <a:avLst/>
                    </a:prstGeom>
                    <a:ln>
                      <a:noFill/>
                    </a:ln>
                    <a:extLst>
                      <a:ext uri="{53640926-AAD7-44D8-BBD7-CCE9431645EC}">
                        <a14:shadowObscured xmlns:a14="http://schemas.microsoft.com/office/drawing/2010/main"/>
                      </a:ext>
                    </a:extLst>
                  </pic:spPr>
                </pic:pic>
              </a:graphicData>
            </a:graphic>
          </wp:inline>
        </w:drawing>
      </w:r>
    </w:p>
    <w:p w14:paraId="06259009" w14:textId="3A95475A" w:rsidR="00797AFB" w:rsidRDefault="002A00E7" w:rsidP="002A00E7">
      <w:pPr>
        <w:pStyle w:val="Balk1"/>
      </w:pPr>
      <w:bookmarkStart w:id="57" w:name="_Toc56000203"/>
      <w:r>
        <w:lastRenderedPageBreak/>
        <w:t>EKLER</w:t>
      </w:r>
      <w:bookmarkEnd w:id="57"/>
    </w:p>
    <w:p w14:paraId="55E799F9" w14:textId="77777777" w:rsidR="002A00E7" w:rsidRPr="002A00E7" w:rsidRDefault="002A00E7" w:rsidP="002A00E7"/>
    <w:p w14:paraId="05C28714" w14:textId="77777777" w:rsidR="00F710C3" w:rsidRPr="00F710C3" w:rsidRDefault="00F710C3" w:rsidP="00BA4003">
      <w:pPr>
        <w:pStyle w:val="ListeParagraf"/>
        <w:numPr>
          <w:ilvl w:val="0"/>
          <w:numId w:val="15"/>
        </w:numPr>
        <w:ind w:left="0" w:firstLine="426"/>
      </w:pPr>
      <w:r>
        <w:t>Kaynakça bölümünden sonra Ekler Bölümü yer almaktadır.</w:t>
      </w:r>
    </w:p>
    <w:p w14:paraId="12C4B341" w14:textId="77777777" w:rsidR="00797AFB" w:rsidRDefault="00797AFB" w:rsidP="00BA4003">
      <w:pPr>
        <w:pStyle w:val="ListeParagraf"/>
        <w:numPr>
          <w:ilvl w:val="0"/>
          <w:numId w:val="3"/>
        </w:numPr>
        <w:ind w:left="0" w:firstLine="426"/>
      </w:pPr>
      <w:r w:rsidRPr="005140A3">
        <w:t xml:space="preserve">Ekler sayfanın ilk satırında ortalı olarak </w:t>
      </w:r>
      <w:r w:rsidRPr="004F1C44">
        <w:rPr>
          <w:b/>
        </w:rPr>
        <w:t>EKLER</w:t>
      </w:r>
      <w:r w:rsidRPr="005140A3">
        <w:t xml:space="preserve"> başlığı kalın olacak şekilde </w:t>
      </w:r>
      <w:r>
        <w:t>yazılmalıdır</w:t>
      </w:r>
      <w:r w:rsidRPr="005140A3">
        <w:t xml:space="preserve">. </w:t>
      </w:r>
      <w:r>
        <w:t>Y</w:t>
      </w:r>
      <w:r w:rsidRPr="005140A3">
        <w:t xml:space="preserve">azı tipi Times New Roman ve yazı tipi boyutu 12 </w:t>
      </w:r>
      <w:r>
        <w:t xml:space="preserve">punto </w:t>
      </w:r>
      <w:r w:rsidRPr="005140A3">
        <w:t>olmalıdır.</w:t>
      </w:r>
    </w:p>
    <w:p w14:paraId="1F1D85CE" w14:textId="77777777" w:rsidR="00797AFB" w:rsidRDefault="00797AFB" w:rsidP="00BA4003">
      <w:pPr>
        <w:pStyle w:val="ListeParagraf"/>
        <w:numPr>
          <w:ilvl w:val="0"/>
          <w:numId w:val="3"/>
        </w:numPr>
        <w:ind w:left="0" w:firstLine="426"/>
      </w:pPr>
      <w:r>
        <w:t>Ekler</w:t>
      </w:r>
      <w:r w:rsidRPr="005140A3">
        <w:t xml:space="preserve"> </w:t>
      </w:r>
      <w:r>
        <w:t xml:space="preserve">sayfasında </w:t>
      </w:r>
      <w:r w:rsidRPr="005140A3">
        <w:t>kenar boşlukları sol=3,5cm, diğer tüm kenarlar 2,5cm olacak şekilde ayarlanmalıdır.</w:t>
      </w:r>
    </w:p>
    <w:p w14:paraId="4AA2E45C" w14:textId="77777777" w:rsidR="00797AFB" w:rsidRPr="005140A3" w:rsidRDefault="00797AFB" w:rsidP="00BA4003">
      <w:pPr>
        <w:pStyle w:val="ListeParagraf"/>
        <w:numPr>
          <w:ilvl w:val="0"/>
          <w:numId w:val="3"/>
        </w:numPr>
        <w:ind w:left="0" w:firstLine="426"/>
      </w:pPr>
      <w:r>
        <w:t xml:space="preserve">Tezin özelliğine göre </w:t>
      </w:r>
      <w:r w:rsidRPr="00850A56">
        <w:t>Veri Toplama Araçları</w:t>
      </w:r>
      <w:r>
        <w:t xml:space="preserve"> ve </w:t>
      </w:r>
      <w:r w:rsidRPr="00850A56">
        <w:t>Veri Toplama Aracı Kullanma İzni</w:t>
      </w:r>
      <w:r>
        <w:t xml:space="preserve"> gibi ekler yer alabilir. Tezin </w:t>
      </w:r>
      <w:r w:rsidRPr="00CD0FD3">
        <w:t>özelliğine göre ekler kısmına farklı ekler de eklenebilir</w:t>
      </w:r>
      <w:r>
        <w:t>.</w:t>
      </w:r>
    </w:p>
    <w:p w14:paraId="661F83EC" w14:textId="77777777" w:rsidR="00797AFB" w:rsidRDefault="00797AFB" w:rsidP="00BA4003">
      <w:pPr>
        <w:pStyle w:val="ListeParagraf"/>
        <w:numPr>
          <w:ilvl w:val="0"/>
          <w:numId w:val="3"/>
        </w:numPr>
        <w:ind w:left="0" w:firstLine="426"/>
      </w:pPr>
      <w:r w:rsidRPr="005140A3">
        <w:t xml:space="preserve">Başlıktan sonraki satırda ekin içeriğini belirten bir başlık olmalıdır. Bu başlık </w:t>
      </w:r>
      <w:r>
        <w:t>kalın</w:t>
      </w:r>
      <w:r w:rsidRPr="005140A3">
        <w:t xml:space="preserve"> yazı tipinde ve her kelimesi</w:t>
      </w:r>
      <w:r>
        <w:t>nin ilk harfi</w:t>
      </w:r>
      <w:r w:rsidRPr="005140A3">
        <w:t xml:space="preserve"> büyük harfle ba</w:t>
      </w:r>
      <w:r>
        <w:t>şlayacak şekilde yazılmalıdır (D</w:t>
      </w:r>
      <w:r w:rsidRPr="005140A3">
        <w:t>ilbilgisi anlamında tüm harfleri büyük ya</w:t>
      </w:r>
      <w:r>
        <w:t>zılması gereken durumlar hariç).</w:t>
      </w:r>
    </w:p>
    <w:p w14:paraId="6214E127" w14:textId="056ADDD3" w:rsidR="00797AFB" w:rsidRDefault="00797AFB" w:rsidP="00797AFB">
      <w:pPr>
        <w:ind w:firstLine="0"/>
        <w:rPr>
          <w:rFonts w:eastAsia="Calibri" w:cs="Times New Roman"/>
          <w:szCs w:val="24"/>
          <w:u w:val="single"/>
        </w:rPr>
      </w:pPr>
    </w:p>
    <w:p w14:paraId="6FCC943B" w14:textId="29669A37" w:rsidR="002A00E7" w:rsidRDefault="002A00E7" w:rsidP="002A00E7">
      <w:pPr>
        <w:pStyle w:val="Balk1"/>
      </w:pPr>
      <w:bookmarkStart w:id="58" w:name="_Toc56000204"/>
      <w:r>
        <w:t>ÖZGEÇMİŞ</w:t>
      </w:r>
      <w:bookmarkEnd w:id="58"/>
    </w:p>
    <w:p w14:paraId="6036FF67" w14:textId="77777777" w:rsidR="002A00E7" w:rsidRPr="002A00E7" w:rsidRDefault="002A00E7" w:rsidP="002A00E7"/>
    <w:p w14:paraId="0790DA2E" w14:textId="77777777" w:rsidR="00F710C3" w:rsidRPr="00F710C3" w:rsidRDefault="00F710C3" w:rsidP="00BA4003">
      <w:pPr>
        <w:pStyle w:val="ListeParagraf"/>
        <w:numPr>
          <w:ilvl w:val="0"/>
          <w:numId w:val="15"/>
        </w:numPr>
        <w:ind w:left="0" w:firstLine="426"/>
      </w:pPr>
      <w:r>
        <w:t xml:space="preserve">Ekler bölümünden sonra tezin son sayfasında özgeçmiş bölümü yer almaktadır. </w:t>
      </w:r>
    </w:p>
    <w:p w14:paraId="5B0ECEC2" w14:textId="77777777" w:rsidR="00797AFB" w:rsidRDefault="00797AFB" w:rsidP="00BA4003">
      <w:pPr>
        <w:pStyle w:val="ListeParagraf"/>
        <w:numPr>
          <w:ilvl w:val="0"/>
          <w:numId w:val="3"/>
        </w:numPr>
        <w:ind w:left="0" w:firstLine="426"/>
      </w:pPr>
      <w:r>
        <w:t xml:space="preserve">Özgeçmiş </w:t>
      </w:r>
      <w:r w:rsidRPr="005140A3">
        <w:t xml:space="preserve">sayfanın ilk satırında ortalı olarak </w:t>
      </w:r>
      <w:r>
        <w:rPr>
          <w:b/>
        </w:rPr>
        <w:t>ÖZGEÇMİŞ</w:t>
      </w:r>
      <w:r w:rsidRPr="005140A3">
        <w:t xml:space="preserve"> başlığı kalın olacak şekilde </w:t>
      </w:r>
      <w:r>
        <w:t>yazılmalıdır</w:t>
      </w:r>
      <w:r w:rsidRPr="005140A3">
        <w:t xml:space="preserve">. </w:t>
      </w:r>
      <w:r>
        <w:t>Y</w:t>
      </w:r>
      <w:r w:rsidRPr="005140A3">
        <w:t xml:space="preserve">azı tipi Times New Roman ve yazı tipi boyutu 12 </w:t>
      </w:r>
      <w:r>
        <w:t xml:space="preserve">punto </w:t>
      </w:r>
      <w:r w:rsidRPr="005140A3">
        <w:t>olmalıdır.</w:t>
      </w:r>
    </w:p>
    <w:p w14:paraId="621EBD38" w14:textId="77777777" w:rsidR="00797AFB" w:rsidRDefault="00797AFB" w:rsidP="00BA4003">
      <w:pPr>
        <w:pStyle w:val="ListeParagraf"/>
        <w:numPr>
          <w:ilvl w:val="0"/>
          <w:numId w:val="3"/>
        </w:numPr>
        <w:ind w:left="0" w:firstLine="426"/>
      </w:pPr>
      <w:r>
        <w:t xml:space="preserve">Özgeçmiş sayfasında </w:t>
      </w:r>
      <w:r w:rsidRPr="005140A3">
        <w:t>kenar boşlukları sol=3,5cm, diğer tüm kenarlar 2,5cm olacak şekilde ayarlanmalıdır.</w:t>
      </w:r>
    </w:p>
    <w:p w14:paraId="504DF7E4" w14:textId="77777777" w:rsidR="00797AFB" w:rsidRDefault="00797AFB" w:rsidP="00BA4003">
      <w:pPr>
        <w:pStyle w:val="ListeParagraf"/>
        <w:numPr>
          <w:ilvl w:val="0"/>
          <w:numId w:val="3"/>
        </w:numPr>
        <w:ind w:left="0" w:firstLine="426"/>
      </w:pPr>
      <w:r>
        <w:t xml:space="preserve">Özgeçmiş izleyen bölümde verilen şablona uygun olarak oluşturulmalıdır. </w:t>
      </w:r>
    </w:p>
    <w:p w14:paraId="5A2BCAE8" w14:textId="77777777" w:rsidR="00797AFB" w:rsidRPr="004727B5" w:rsidRDefault="00797AFB" w:rsidP="00797AFB">
      <w:pPr>
        <w:pStyle w:val="BlmAnaBal"/>
      </w:pPr>
      <w:r>
        <w:br w:type="page"/>
      </w:r>
      <w:bookmarkStart w:id="59" w:name="_Toc489373063"/>
      <w:r w:rsidRPr="004727B5">
        <w:lastRenderedPageBreak/>
        <w:t>ÖZGEÇMİŞ</w:t>
      </w:r>
      <w:bookmarkEnd w:id="59"/>
    </w:p>
    <w:p w14:paraId="5D140165" w14:textId="77777777" w:rsidR="00797AFB" w:rsidRPr="004727B5" w:rsidRDefault="00797AFB" w:rsidP="00797AFB">
      <w:pPr>
        <w:jc w:val="center"/>
        <w:rPr>
          <w:rFonts w:eastAsia="Calibri" w:cs="Times New Roman"/>
          <w:b/>
          <w:szCs w:val="24"/>
        </w:rPr>
      </w:pPr>
    </w:p>
    <w:p w14:paraId="638654BC" w14:textId="77777777" w:rsidR="00797AFB" w:rsidRPr="004727B5" w:rsidRDefault="00797AFB" w:rsidP="00797AFB">
      <w:pPr>
        <w:rPr>
          <w:rFonts w:eastAsia="Calibri" w:cs="Times New Roman"/>
          <w:b/>
        </w:rPr>
      </w:pPr>
      <w:r w:rsidRPr="004727B5">
        <w:rPr>
          <w:rFonts w:eastAsia="Calibri" w:cs="Times New Roman"/>
          <w:b/>
        </w:rPr>
        <w:t>Kişisel Bilgiler</w:t>
      </w:r>
    </w:p>
    <w:p w14:paraId="336D905B" w14:textId="77777777" w:rsidR="00797AFB" w:rsidRPr="004727B5" w:rsidRDefault="00797AFB" w:rsidP="00797AFB">
      <w:pPr>
        <w:rPr>
          <w:rFonts w:eastAsia="Calibri" w:cs="Times New Roman"/>
        </w:rPr>
      </w:pPr>
      <w:r w:rsidRPr="004727B5">
        <w:rPr>
          <w:rFonts w:eastAsia="Calibri" w:cs="Times New Roman"/>
        </w:rPr>
        <w:t>Adı SOYADI</w:t>
      </w:r>
      <w:r w:rsidRPr="004727B5">
        <w:rPr>
          <w:rFonts w:eastAsia="Calibri" w:cs="Times New Roman"/>
        </w:rPr>
        <w:tab/>
      </w:r>
      <w:r w:rsidRPr="004727B5">
        <w:rPr>
          <w:rFonts w:eastAsia="Calibri" w:cs="Times New Roman"/>
        </w:rPr>
        <w:tab/>
        <w:t xml:space="preserve">: </w:t>
      </w:r>
    </w:p>
    <w:p w14:paraId="0D47C7A8" w14:textId="77777777" w:rsidR="00797AFB" w:rsidRPr="004727B5" w:rsidRDefault="00797AFB" w:rsidP="00797AFB">
      <w:pPr>
        <w:rPr>
          <w:rFonts w:eastAsia="Calibri" w:cs="Times New Roman"/>
        </w:rPr>
      </w:pPr>
      <w:r w:rsidRPr="004727B5">
        <w:rPr>
          <w:rFonts w:eastAsia="Calibri" w:cs="Times New Roman"/>
        </w:rPr>
        <w:t>Doğum Yeri*</w:t>
      </w:r>
      <w:r w:rsidRPr="004727B5">
        <w:rPr>
          <w:rFonts w:eastAsia="Calibri" w:cs="Times New Roman"/>
        </w:rPr>
        <w:tab/>
      </w:r>
      <w:r w:rsidRPr="004727B5">
        <w:rPr>
          <w:rFonts w:eastAsia="Calibri" w:cs="Times New Roman"/>
        </w:rPr>
        <w:tab/>
        <w:t>:</w:t>
      </w:r>
      <w:r w:rsidRPr="004727B5">
        <w:rPr>
          <w:rFonts w:eastAsia="Calibri" w:cs="Times New Roman"/>
        </w:rPr>
        <w:tab/>
      </w:r>
    </w:p>
    <w:p w14:paraId="15C32E48" w14:textId="77777777" w:rsidR="00797AFB" w:rsidRPr="004727B5" w:rsidRDefault="00797AFB" w:rsidP="00797AFB">
      <w:pPr>
        <w:rPr>
          <w:rFonts w:eastAsia="Calibri" w:cs="Times New Roman"/>
        </w:rPr>
      </w:pPr>
      <w:r w:rsidRPr="004727B5">
        <w:rPr>
          <w:rFonts w:eastAsia="Calibri" w:cs="Times New Roman"/>
        </w:rPr>
        <w:t>Doğum Tarihi*</w:t>
      </w:r>
      <w:r w:rsidRPr="004727B5">
        <w:rPr>
          <w:rFonts w:eastAsia="Calibri" w:cs="Times New Roman"/>
        </w:rPr>
        <w:tab/>
        <w:t>:</w:t>
      </w:r>
      <w:r w:rsidRPr="004727B5">
        <w:rPr>
          <w:rFonts w:eastAsia="Calibri" w:cs="Times New Roman"/>
        </w:rPr>
        <w:tab/>
      </w:r>
    </w:p>
    <w:p w14:paraId="7BD3471C" w14:textId="77777777" w:rsidR="00797AFB" w:rsidRDefault="00797AFB" w:rsidP="00797AFB">
      <w:pPr>
        <w:rPr>
          <w:rFonts w:eastAsia="Calibri" w:cs="Times New Roman"/>
        </w:rPr>
      </w:pPr>
      <w:r>
        <w:rPr>
          <w:rFonts w:eastAsia="Calibri" w:cs="Times New Roman"/>
        </w:rPr>
        <w:t>Orcid Numarası</w:t>
      </w:r>
      <w:r>
        <w:rPr>
          <w:rFonts w:eastAsia="Calibri" w:cs="Times New Roman"/>
        </w:rPr>
        <w:tab/>
        <w:t>:</w:t>
      </w:r>
    </w:p>
    <w:p w14:paraId="735BFDE5" w14:textId="77777777" w:rsidR="00797AFB" w:rsidRPr="004727B5" w:rsidRDefault="00797AFB" w:rsidP="00797AFB">
      <w:pPr>
        <w:rPr>
          <w:rFonts w:eastAsia="Calibri" w:cs="Times New Roman"/>
        </w:rPr>
      </w:pPr>
    </w:p>
    <w:p w14:paraId="2B283CCB" w14:textId="77777777" w:rsidR="00797AFB" w:rsidRPr="004727B5" w:rsidRDefault="00797AFB" w:rsidP="00797AFB">
      <w:pPr>
        <w:rPr>
          <w:rFonts w:eastAsia="Calibri" w:cs="Times New Roman"/>
          <w:b/>
        </w:rPr>
      </w:pPr>
      <w:r w:rsidRPr="004727B5">
        <w:rPr>
          <w:rFonts w:eastAsia="Calibri" w:cs="Times New Roman"/>
          <w:b/>
        </w:rPr>
        <w:t>Eğitim Durumu</w:t>
      </w:r>
    </w:p>
    <w:p w14:paraId="41B1024D" w14:textId="77777777" w:rsidR="00797AFB" w:rsidRPr="004727B5" w:rsidRDefault="00797AFB" w:rsidP="00797AFB">
      <w:pPr>
        <w:rPr>
          <w:rFonts w:eastAsia="Calibri" w:cs="Times New Roman"/>
        </w:rPr>
      </w:pPr>
      <w:r w:rsidRPr="004727B5">
        <w:rPr>
          <w:rFonts w:eastAsia="Calibri" w:cs="Times New Roman"/>
        </w:rPr>
        <w:t>Lise</w:t>
      </w:r>
      <w:r w:rsidRPr="004727B5">
        <w:rPr>
          <w:rFonts w:eastAsia="Calibri" w:cs="Times New Roman"/>
        </w:rPr>
        <w:tab/>
      </w:r>
      <w:r w:rsidRPr="004727B5">
        <w:rPr>
          <w:rFonts w:eastAsia="Calibri" w:cs="Times New Roman"/>
        </w:rPr>
        <w:tab/>
      </w:r>
      <w:r w:rsidRPr="004727B5">
        <w:rPr>
          <w:rFonts w:eastAsia="Calibri" w:cs="Times New Roman"/>
        </w:rPr>
        <w:tab/>
        <w:t>Mezun olunan okulun adı</w:t>
      </w:r>
      <w:r w:rsidRPr="004727B5">
        <w:rPr>
          <w:rFonts w:eastAsia="Calibri" w:cs="Times New Roman"/>
        </w:rPr>
        <w:tab/>
      </w:r>
      <w:r w:rsidRPr="004727B5">
        <w:rPr>
          <w:rFonts w:eastAsia="Calibri" w:cs="Times New Roman"/>
        </w:rPr>
        <w:tab/>
      </w:r>
      <w:r w:rsidRPr="004727B5">
        <w:rPr>
          <w:rFonts w:eastAsia="Calibri" w:cs="Times New Roman"/>
        </w:rPr>
        <w:tab/>
        <w:t>Mezuniyet yılı</w:t>
      </w:r>
    </w:p>
    <w:p w14:paraId="3EB2138C" w14:textId="77777777" w:rsidR="00797AFB" w:rsidRPr="004727B5" w:rsidRDefault="00797AFB" w:rsidP="00797AFB">
      <w:pPr>
        <w:rPr>
          <w:rFonts w:eastAsia="Calibri" w:cs="Times New Roman"/>
        </w:rPr>
      </w:pPr>
      <w:r w:rsidRPr="004727B5">
        <w:rPr>
          <w:rFonts w:eastAsia="Calibri" w:cs="Times New Roman"/>
        </w:rPr>
        <w:t>Lisans</w:t>
      </w:r>
      <w:r w:rsidRPr="004727B5">
        <w:rPr>
          <w:rFonts w:eastAsia="Calibri" w:cs="Times New Roman"/>
        </w:rPr>
        <w:tab/>
      </w:r>
      <w:r w:rsidRPr="004727B5">
        <w:rPr>
          <w:rFonts w:eastAsia="Calibri" w:cs="Times New Roman"/>
        </w:rPr>
        <w:tab/>
      </w:r>
      <w:r w:rsidRPr="004727B5">
        <w:rPr>
          <w:rFonts w:eastAsia="Calibri" w:cs="Times New Roman"/>
        </w:rPr>
        <w:tab/>
        <w:t>Mezun olunan üniversitenin adı</w:t>
      </w:r>
      <w:r w:rsidRPr="004727B5">
        <w:rPr>
          <w:rFonts w:eastAsia="Calibri" w:cs="Times New Roman"/>
        </w:rPr>
        <w:tab/>
      </w:r>
      <w:r w:rsidRPr="004727B5">
        <w:rPr>
          <w:rFonts w:eastAsia="Calibri" w:cs="Times New Roman"/>
        </w:rPr>
        <w:tab/>
        <w:t>Mezuniyet yılı</w:t>
      </w:r>
    </w:p>
    <w:p w14:paraId="50A4B7F4" w14:textId="77777777" w:rsidR="00797AFB" w:rsidRPr="004727B5" w:rsidRDefault="00797AFB" w:rsidP="00797AFB">
      <w:pPr>
        <w:rPr>
          <w:rFonts w:eastAsia="Calibri" w:cs="Times New Roman"/>
        </w:rPr>
      </w:pPr>
      <w:r w:rsidRPr="004727B5">
        <w:rPr>
          <w:rFonts w:eastAsia="Calibri" w:cs="Times New Roman"/>
        </w:rPr>
        <w:t>Yüksek Lisans</w:t>
      </w:r>
      <w:r w:rsidRPr="004727B5">
        <w:rPr>
          <w:rFonts w:eastAsia="Calibri" w:cs="Times New Roman"/>
        </w:rPr>
        <w:tab/>
        <w:t>Mezun olunan üniversitenin adı</w:t>
      </w:r>
      <w:r w:rsidRPr="004727B5">
        <w:rPr>
          <w:rFonts w:eastAsia="Calibri" w:cs="Times New Roman"/>
        </w:rPr>
        <w:tab/>
      </w:r>
      <w:r w:rsidRPr="004727B5">
        <w:rPr>
          <w:rFonts w:eastAsia="Calibri" w:cs="Times New Roman"/>
        </w:rPr>
        <w:tab/>
        <w:t>Mezuniyet yılı</w:t>
      </w:r>
    </w:p>
    <w:p w14:paraId="5A31DA2A" w14:textId="77777777" w:rsidR="00797AFB" w:rsidRPr="004727B5" w:rsidRDefault="00797AFB" w:rsidP="00797AFB">
      <w:pPr>
        <w:rPr>
          <w:rFonts w:eastAsia="Calibri" w:cs="Times New Roman"/>
        </w:rPr>
      </w:pPr>
      <w:r w:rsidRPr="004727B5">
        <w:rPr>
          <w:rFonts w:eastAsia="Calibri" w:cs="Times New Roman"/>
        </w:rPr>
        <w:tab/>
      </w:r>
    </w:p>
    <w:p w14:paraId="458B64E2" w14:textId="77777777" w:rsidR="00797AFB" w:rsidRPr="004727B5" w:rsidRDefault="00797AFB" w:rsidP="00797AFB">
      <w:pPr>
        <w:rPr>
          <w:rFonts w:eastAsia="Calibri" w:cs="Times New Roman"/>
        </w:rPr>
      </w:pPr>
      <w:r w:rsidRPr="004727B5">
        <w:rPr>
          <w:rFonts w:eastAsia="Calibri" w:cs="Times New Roman"/>
          <w:b/>
        </w:rPr>
        <w:t>Yabancı Dil</w:t>
      </w:r>
      <w:r w:rsidRPr="004727B5">
        <w:rPr>
          <w:rFonts w:eastAsia="Calibri" w:cs="Times New Roman"/>
        </w:rPr>
        <w:tab/>
        <w:t xml:space="preserve">Yabancı diller düzeyi de belirtilerek yazılmalıdır. </w:t>
      </w:r>
    </w:p>
    <w:p w14:paraId="0FAA13F6" w14:textId="77777777" w:rsidR="00797AFB" w:rsidRPr="004727B5" w:rsidRDefault="00797AFB" w:rsidP="00797AFB">
      <w:pPr>
        <w:rPr>
          <w:rFonts w:eastAsia="Calibri" w:cs="Times New Roman"/>
        </w:rPr>
      </w:pPr>
      <w:r w:rsidRPr="004727B5">
        <w:rPr>
          <w:rFonts w:eastAsia="Calibri" w:cs="Times New Roman"/>
        </w:rPr>
        <w:t xml:space="preserve">İngilizce: Okuma (Çok </w:t>
      </w:r>
      <w:r>
        <w:rPr>
          <w:rFonts w:eastAsia="Calibri" w:cs="Times New Roman"/>
        </w:rPr>
        <w:t>iyi), Yazma (İyi), Konuşma (Orta</w:t>
      </w:r>
      <w:r w:rsidRPr="004727B5">
        <w:rPr>
          <w:rFonts w:eastAsia="Calibri" w:cs="Times New Roman"/>
        </w:rPr>
        <w:t>)</w:t>
      </w:r>
    </w:p>
    <w:p w14:paraId="0ACC8063" w14:textId="77777777" w:rsidR="00797AFB" w:rsidRPr="004727B5" w:rsidRDefault="00797AFB" w:rsidP="00797AFB">
      <w:pPr>
        <w:rPr>
          <w:rFonts w:eastAsia="Calibri" w:cs="Times New Roman"/>
        </w:rPr>
      </w:pPr>
    </w:p>
    <w:p w14:paraId="62661C65" w14:textId="77777777" w:rsidR="00797AFB" w:rsidRPr="004727B5" w:rsidRDefault="00797AFB" w:rsidP="00797AFB">
      <w:pPr>
        <w:rPr>
          <w:rFonts w:eastAsia="Calibri" w:cs="Times New Roman"/>
          <w:b/>
        </w:rPr>
      </w:pPr>
      <w:r w:rsidRPr="004727B5">
        <w:rPr>
          <w:rFonts w:eastAsia="Calibri" w:cs="Times New Roman"/>
          <w:b/>
        </w:rPr>
        <w:t>Mesleki Geçmiş</w:t>
      </w:r>
    </w:p>
    <w:p w14:paraId="025C4502" w14:textId="77777777" w:rsidR="00797AFB" w:rsidRPr="004727B5" w:rsidRDefault="00797AFB" w:rsidP="00797AFB">
      <w:pPr>
        <w:rPr>
          <w:rFonts w:eastAsia="Calibri" w:cs="Times New Roman"/>
        </w:rPr>
      </w:pPr>
      <w:r w:rsidRPr="004727B5">
        <w:rPr>
          <w:rFonts w:eastAsia="Calibri" w:cs="Times New Roman"/>
          <w:b/>
        </w:rPr>
        <w:t>Görev</w:t>
      </w:r>
      <w:r w:rsidRPr="004727B5">
        <w:rPr>
          <w:rFonts w:eastAsia="Calibri" w:cs="Times New Roman"/>
          <w:b/>
        </w:rPr>
        <w:tab/>
      </w:r>
      <w:r w:rsidRPr="004727B5">
        <w:rPr>
          <w:rFonts w:eastAsia="Calibri" w:cs="Times New Roman"/>
          <w:b/>
        </w:rPr>
        <w:tab/>
      </w:r>
      <w:r w:rsidRPr="004727B5">
        <w:rPr>
          <w:rFonts w:eastAsia="Calibri" w:cs="Times New Roman"/>
          <w:b/>
        </w:rPr>
        <w:tab/>
      </w:r>
      <w:r w:rsidRPr="004727B5">
        <w:rPr>
          <w:rFonts w:eastAsia="Calibri" w:cs="Times New Roman"/>
          <w:b/>
        </w:rPr>
        <w:tab/>
        <w:t>Kurum</w:t>
      </w:r>
      <w:r w:rsidRPr="004727B5">
        <w:rPr>
          <w:rFonts w:eastAsia="Calibri" w:cs="Times New Roman"/>
          <w:b/>
        </w:rPr>
        <w:tab/>
      </w:r>
      <w:r w:rsidRPr="004727B5">
        <w:rPr>
          <w:rFonts w:eastAsia="Calibri" w:cs="Times New Roman"/>
          <w:b/>
        </w:rPr>
        <w:tab/>
      </w:r>
      <w:r w:rsidRPr="004727B5">
        <w:rPr>
          <w:rFonts w:eastAsia="Calibri" w:cs="Times New Roman"/>
          <w:b/>
        </w:rPr>
        <w:tab/>
      </w:r>
      <w:r w:rsidRPr="004727B5">
        <w:rPr>
          <w:rFonts w:eastAsia="Calibri" w:cs="Times New Roman"/>
          <w:b/>
        </w:rPr>
        <w:tab/>
        <w:t>Çalışma Tarihleri</w:t>
      </w:r>
    </w:p>
    <w:p w14:paraId="28D009F0" w14:textId="77777777" w:rsidR="00797AFB" w:rsidRPr="004727B5" w:rsidRDefault="00797AFB" w:rsidP="00797AFB">
      <w:pPr>
        <w:rPr>
          <w:rFonts w:eastAsia="Calibri" w:cs="Times New Roman"/>
        </w:rPr>
      </w:pPr>
      <w:r>
        <w:rPr>
          <w:rFonts w:eastAsia="Calibri" w:cs="Times New Roman"/>
        </w:rPr>
        <w:tab/>
      </w:r>
      <w:r>
        <w:rPr>
          <w:rFonts w:eastAsia="Calibri" w:cs="Times New Roman"/>
        </w:rPr>
        <w:tab/>
      </w:r>
      <w:r w:rsidRPr="004727B5">
        <w:rPr>
          <w:rFonts w:eastAsia="Calibri" w:cs="Times New Roman"/>
        </w:rPr>
        <w:tab/>
      </w:r>
      <w:r w:rsidRPr="004727B5">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 xml:space="preserve">    -     </w:t>
      </w:r>
    </w:p>
    <w:p w14:paraId="5019F61C" w14:textId="77777777" w:rsidR="00797AFB" w:rsidRPr="004727B5" w:rsidRDefault="00797AFB" w:rsidP="00797AFB">
      <w:pPr>
        <w:rPr>
          <w:rFonts w:eastAsia="Calibri" w:cs="Times New Roman"/>
        </w:rPr>
      </w:pPr>
    </w:p>
    <w:p w14:paraId="0F036A50" w14:textId="77777777" w:rsidR="00797AFB" w:rsidRPr="004727B5" w:rsidRDefault="00797AFB" w:rsidP="00797AFB">
      <w:pPr>
        <w:rPr>
          <w:rFonts w:eastAsia="Calibri" w:cs="Times New Roman"/>
          <w:b/>
        </w:rPr>
      </w:pPr>
      <w:r w:rsidRPr="004727B5">
        <w:rPr>
          <w:rFonts w:eastAsia="Calibri" w:cs="Times New Roman"/>
          <w:b/>
        </w:rPr>
        <w:t>Akademik Çalışmalar</w:t>
      </w:r>
    </w:p>
    <w:p w14:paraId="1112463F" w14:textId="77777777" w:rsidR="00797AFB" w:rsidRPr="004727B5" w:rsidRDefault="00797AFB" w:rsidP="00797AFB">
      <w:pPr>
        <w:rPr>
          <w:rFonts w:eastAsia="Calibri" w:cs="Times New Roman"/>
          <w:b/>
        </w:rPr>
      </w:pPr>
      <w:r w:rsidRPr="004727B5">
        <w:rPr>
          <w:rFonts w:eastAsia="Calibri" w:cs="Times New Roman"/>
          <w:b/>
        </w:rPr>
        <w:t>Yayınlar</w:t>
      </w:r>
    </w:p>
    <w:p w14:paraId="051DA7CC" w14:textId="77777777" w:rsidR="00797AFB" w:rsidRPr="004727B5" w:rsidRDefault="00797AFB" w:rsidP="00797AFB">
      <w:pPr>
        <w:rPr>
          <w:rFonts w:eastAsia="Calibri" w:cs="Times New Roman"/>
        </w:rPr>
      </w:pPr>
    </w:p>
    <w:p w14:paraId="5DBAE678" w14:textId="77777777" w:rsidR="00797AFB" w:rsidRPr="004727B5" w:rsidRDefault="00797AFB" w:rsidP="00797AFB">
      <w:pPr>
        <w:rPr>
          <w:rFonts w:eastAsia="Calibri" w:cs="Times New Roman"/>
        </w:rPr>
      </w:pPr>
    </w:p>
    <w:p w14:paraId="66286D9F" w14:textId="77777777" w:rsidR="00797AFB" w:rsidRPr="004727B5" w:rsidRDefault="00797AFB" w:rsidP="00797AFB">
      <w:pPr>
        <w:rPr>
          <w:rFonts w:eastAsia="Calibri" w:cs="Times New Roman"/>
          <w:b/>
        </w:rPr>
      </w:pPr>
      <w:r w:rsidRPr="004727B5">
        <w:rPr>
          <w:rFonts w:eastAsia="Calibri" w:cs="Times New Roman"/>
          <w:b/>
        </w:rPr>
        <w:t>Seminer ve Çalıştaylar</w:t>
      </w:r>
    </w:p>
    <w:p w14:paraId="38025969" w14:textId="77777777" w:rsidR="00797AFB" w:rsidRPr="004727B5" w:rsidRDefault="00797AFB" w:rsidP="00797AFB">
      <w:pPr>
        <w:rPr>
          <w:rFonts w:eastAsia="Calibri" w:cs="Times New Roman"/>
        </w:rPr>
      </w:pPr>
    </w:p>
    <w:p w14:paraId="4D2CD328" w14:textId="77777777" w:rsidR="00797AFB" w:rsidRPr="004727B5" w:rsidRDefault="00797AFB" w:rsidP="00797AFB">
      <w:pPr>
        <w:rPr>
          <w:rFonts w:eastAsia="Calibri" w:cs="Times New Roman"/>
          <w:b/>
        </w:rPr>
      </w:pPr>
    </w:p>
    <w:p w14:paraId="4BAD8058" w14:textId="77777777" w:rsidR="00797AFB" w:rsidRPr="004727B5" w:rsidRDefault="00797AFB" w:rsidP="00797AFB">
      <w:pPr>
        <w:rPr>
          <w:rFonts w:eastAsia="Calibri" w:cs="Times New Roman"/>
          <w:b/>
        </w:rPr>
      </w:pPr>
      <w:r w:rsidRPr="004727B5">
        <w:rPr>
          <w:rFonts w:eastAsia="Calibri" w:cs="Times New Roman"/>
          <w:b/>
        </w:rPr>
        <w:t>Sertifikalar</w:t>
      </w:r>
    </w:p>
    <w:p w14:paraId="5A218F80" w14:textId="77777777" w:rsidR="00797AFB" w:rsidRPr="004727B5" w:rsidRDefault="00797AFB" w:rsidP="00797AFB">
      <w:pPr>
        <w:rPr>
          <w:rFonts w:eastAsia="Calibri" w:cs="Times New Roman"/>
        </w:rPr>
      </w:pPr>
    </w:p>
    <w:p w14:paraId="548B120B" w14:textId="77777777" w:rsidR="00797AFB" w:rsidRPr="004727B5" w:rsidRDefault="00797AFB" w:rsidP="00797AFB">
      <w:pPr>
        <w:rPr>
          <w:rFonts w:eastAsia="Calibri" w:cs="Times New Roman"/>
        </w:rPr>
      </w:pPr>
    </w:p>
    <w:p w14:paraId="76400317" w14:textId="77777777" w:rsidR="00797AFB" w:rsidRPr="004727B5" w:rsidRDefault="00797AFB" w:rsidP="00797AFB">
      <w:pPr>
        <w:rPr>
          <w:rFonts w:eastAsia="Calibri" w:cs="Times New Roman"/>
          <w:b/>
        </w:rPr>
      </w:pPr>
      <w:r w:rsidRPr="004727B5">
        <w:rPr>
          <w:rFonts w:eastAsia="Calibri" w:cs="Times New Roman"/>
          <w:b/>
        </w:rPr>
        <w:t>İletişim</w:t>
      </w:r>
    </w:p>
    <w:p w14:paraId="10C3740E" w14:textId="77777777" w:rsidR="00797AFB" w:rsidRPr="004727B5" w:rsidRDefault="00797AFB" w:rsidP="00797AFB">
      <w:pPr>
        <w:rPr>
          <w:rFonts w:eastAsia="Calibri" w:cs="Times New Roman"/>
          <w:b/>
        </w:rPr>
      </w:pPr>
      <w:r w:rsidRPr="004727B5">
        <w:rPr>
          <w:rFonts w:eastAsia="Calibri" w:cs="Times New Roman"/>
          <w:b/>
        </w:rPr>
        <w:t>E-posta adresi:</w:t>
      </w:r>
    </w:p>
    <w:p w14:paraId="354809BD" w14:textId="19DC59AE" w:rsidR="00355AD0" w:rsidRDefault="00797AFB" w:rsidP="00797AFB">
      <w:pPr>
        <w:rPr>
          <w:rFonts w:eastAsia="Calibri" w:cs="Times New Roman"/>
          <w:b/>
        </w:rPr>
      </w:pPr>
      <w:r w:rsidRPr="004727B5">
        <w:rPr>
          <w:rFonts w:eastAsia="Calibri" w:cs="Times New Roman"/>
          <w:b/>
        </w:rPr>
        <w:t>İnternet sayfası (varsa):</w:t>
      </w:r>
      <w:r w:rsidRPr="004727B5">
        <w:rPr>
          <w:rFonts w:eastAsia="Calibri" w:cs="Times New Roman"/>
          <w:b/>
        </w:rPr>
        <w:tab/>
      </w:r>
    </w:p>
    <w:sectPr w:rsidR="00355AD0" w:rsidSect="000A02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37857" w14:textId="77777777" w:rsidR="00A62991" w:rsidRDefault="00A62991">
      <w:pPr>
        <w:spacing w:line="240" w:lineRule="auto"/>
      </w:pPr>
      <w:r>
        <w:separator/>
      </w:r>
    </w:p>
  </w:endnote>
  <w:endnote w:type="continuationSeparator" w:id="0">
    <w:p w14:paraId="59E16B9C" w14:textId="77777777" w:rsidR="00A62991" w:rsidRDefault="00A62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FCD7" w14:textId="77777777" w:rsidR="0003420C" w:rsidRDefault="0003420C">
    <w:pPr>
      <w:pStyle w:val="AltBilgi"/>
      <w:jc w:val="center"/>
    </w:pPr>
  </w:p>
  <w:p w14:paraId="5B2CA151" w14:textId="77777777" w:rsidR="0003420C" w:rsidRDefault="0003420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103340"/>
      <w:docPartObj>
        <w:docPartGallery w:val="Page Numbers (Bottom of Page)"/>
        <w:docPartUnique/>
      </w:docPartObj>
    </w:sdtPr>
    <w:sdtEndPr/>
    <w:sdtContent>
      <w:p w14:paraId="521EA32D" w14:textId="77777777" w:rsidR="0003420C" w:rsidRDefault="0003420C">
        <w:pPr>
          <w:pStyle w:val="AltBilgi"/>
          <w:jc w:val="center"/>
        </w:pPr>
        <w:r>
          <w:rPr>
            <w:noProof/>
          </w:rPr>
          <w:fldChar w:fldCharType="begin"/>
        </w:r>
        <w:r>
          <w:rPr>
            <w:noProof/>
          </w:rPr>
          <w:instrText>PAGE   \* MERGEFORMAT</w:instrText>
        </w:r>
        <w:r>
          <w:rPr>
            <w:noProof/>
          </w:rPr>
          <w:fldChar w:fldCharType="separate"/>
        </w:r>
        <w:r>
          <w:rPr>
            <w:noProof/>
          </w:rPr>
          <w:t>17</w:t>
        </w:r>
        <w:r>
          <w:rPr>
            <w:noProof/>
          </w:rPr>
          <w:fldChar w:fldCharType="end"/>
        </w:r>
      </w:p>
    </w:sdtContent>
  </w:sdt>
  <w:p w14:paraId="7C66C3B8" w14:textId="77777777" w:rsidR="0003420C" w:rsidRDefault="0003420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681695"/>
      <w:docPartObj>
        <w:docPartGallery w:val="Page Numbers (Bottom of Page)"/>
        <w:docPartUnique/>
      </w:docPartObj>
    </w:sdtPr>
    <w:sdtEndPr/>
    <w:sdtContent>
      <w:p w14:paraId="063E605E" w14:textId="1665F345" w:rsidR="0003420C" w:rsidRDefault="0003420C">
        <w:pPr>
          <w:pStyle w:val="AltBilgi"/>
          <w:jc w:val="center"/>
        </w:pPr>
        <w:r>
          <w:rPr>
            <w:noProof/>
          </w:rPr>
          <w:fldChar w:fldCharType="begin"/>
        </w:r>
        <w:r>
          <w:rPr>
            <w:noProof/>
          </w:rPr>
          <w:instrText>PAGE   \* MERGEFORMAT</w:instrText>
        </w:r>
        <w:r>
          <w:rPr>
            <w:noProof/>
          </w:rPr>
          <w:fldChar w:fldCharType="separate"/>
        </w:r>
        <w:r w:rsidR="00644A62">
          <w:rPr>
            <w:noProof/>
          </w:rPr>
          <w:t>i</w:t>
        </w:r>
        <w:r>
          <w:rPr>
            <w:noProof/>
          </w:rPr>
          <w:fldChar w:fldCharType="end"/>
        </w:r>
      </w:p>
    </w:sdtContent>
  </w:sdt>
  <w:p w14:paraId="2203B863" w14:textId="77777777" w:rsidR="0003420C" w:rsidRDefault="0003420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874B0" w14:textId="77777777" w:rsidR="00A62991" w:rsidRDefault="00A62991">
      <w:pPr>
        <w:spacing w:line="240" w:lineRule="auto"/>
      </w:pPr>
      <w:r>
        <w:separator/>
      </w:r>
    </w:p>
  </w:footnote>
  <w:footnote w:type="continuationSeparator" w:id="0">
    <w:p w14:paraId="7D61774F" w14:textId="77777777" w:rsidR="00A62991" w:rsidRDefault="00A629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95FE8" w14:textId="77777777" w:rsidR="0003420C" w:rsidRDefault="0003420C">
    <w:pPr>
      <w:pStyle w:val="stBilgi"/>
      <w:jc w:val="right"/>
    </w:pPr>
  </w:p>
  <w:p w14:paraId="4621241E" w14:textId="77777777" w:rsidR="0003420C" w:rsidRDefault="0003420C" w:rsidP="00633A0F">
    <w:pPr>
      <w:pStyle w:val="stBilgi"/>
      <w:tabs>
        <w:tab w:val="clear" w:pos="4536"/>
        <w:tab w:val="clear" w:pos="9072"/>
        <w:tab w:val="left" w:pos="784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5C7"/>
    <w:multiLevelType w:val="hybridMultilevel"/>
    <w:tmpl w:val="C5E8E66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D883B36"/>
    <w:multiLevelType w:val="hybridMultilevel"/>
    <w:tmpl w:val="71B0EA4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F142F9"/>
    <w:multiLevelType w:val="hybridMultilevel"/>
    <w:tmpl w:val="73C0F3F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15A5034C"/>
    <w:multiLevelType w:val="hybridMultilevel"/>
    <w:tmpl w:val="A440A94C"/>
    <w:lvl w:ilvl="0" w:tplc="46746100">
      <w:start w:val="1"/>
      <w:numFmt w:val="decimal"/>
      <w:lvlText w:val="1.%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9A20040"/>
    <w:multiLevelType w:val="hybridMultilevel"/>
    <w:tmpl w:val="66C0572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19AF12E2"/>
    <w:multiLevelType w:val="hybridMultilevel"/>
    <w:tmpl w:val="3FD41FC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19D94957"/>
    <w:multiLevelType w:val="multilevel"/>
    <w:tmpl w:val="D42889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7C0A17"/>
    <w:multiLevelType w:val="hybridMultilevel"/>
    <w:tmpl w:val="513CF92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1F8E510C"/>
    <w:multiLevelType w:val="hybridMultilevel"/>
    <w:tmpl w:val="0664A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DA35A2"/>
    <w:multiLevelType w:val="hybridMultilevel"/>
    <w:tmpl w:val="75328DC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26901978"/>
    <w:multiLevelType w:val="hybridMultilevel"/>
    <w:tmpl w:val="AD9004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26B222FD"/>
    <w:multiLevelType w:val="hybridMultilevel"/>
    <w:tmpl w:val="DED4F2D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2" w15:restartNumberingAfterBreak="0">
    <w:nsid w:val="2E407E02"/>
    <w:multiLevelType w:val="multilevel"/>
    <w:tmpl w:val="EC062F1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8D2FE0"/>
    <w:multiLevelType w:val="hybridMultilevel"/>
    <w:tmpl w:val="B3262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676026"/>
    <w:multiLevelType w:val="hybridMultilevel"/>
    <w:tmpl w:val="CA4A221C"/>
    <w:lvl w:ilvl="0" w:tplc="041F0005">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5" w15:restartNumberingAfterBreak="0">
    <w:nsid w:val="3339618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E7644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C12D9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3D7F23"/>
    <w:multiLevelType w:val="multilevel"/>
    <w:tmpl w:val="AD0049B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035693"/>
    <w:multiLevelType w:val="hybridMultilevel"/>
    <w:tmpl w:val="1E34F7F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3D7503CA"/>
    <w:multiLevelType w:val="hybridMultilevel"/>
    <w:tmpl w:val="129669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3F67047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271C59"/>
    <w:multiLevelType w:val="hybridMultilevel"/>
    <w:tmpl w:val="78360CA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4A19746D"/>
    <w:multiLevelType w:val="multilevel"/>
    <w:tmpl w:val="D42889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7B7CBB"/>
    <w:multiLevelType w:val="hybridMultilevel"/>
    <w:tmpl w:val="B5480A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B860C25"/>
    <w:multiLevelType w:val="hybridMultilevel"/>
    <w:tmpl w:val="454601A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50517FDF"/>
    <w:multiLevelType w:val="multilevel"/>
    <w:tmpl w:val="3AB46A6A"/>
    <w:lvl w:ilvl="0">
      <w:start w:val="1"/>
      <w:numFmt w:val="decimal"/>
      <w:lvlText w:val="%1."/>
      <w:lvlJc w:val="left"/>
      <w:pPr>
        <w:ind w:left="720" w:hanging="360"/>
      </w:p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635E12"/>
    <w:multiLevelType w:val="hybridMultilevel"/>
    <w:tmpl w:val="3558E1BE"/>
    <w:lvl w:ilvl="0" w:tplc="041F0005">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8" w15:restartNumberingAfterBreak="0">
    <w:nsid w:val="628B3365"/>
    <w:multiLevelType w:val="multilevel"/>
    <w:tmpl w:val="671278E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pStyle w:val="Balk5"/>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66870D57"/>
    <w:multiLevelType w:val="hybridMultilevel"/>
    <w:tmpl w:val="E4D69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68D6E29"/>
    <w:multiLevelType w:val="multilevel"/>
    <w:tmpl w:val="AF6AE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476BA2"/>
    <w:multiLevelType w:val="hybridMultilevel"/>
    <w:tmpl w:val="51C4678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2" w15:restartNumberingAfterBreak="0">
    <w:nsid w:val="696E6F07"/>
    <w:multiLevelType w:val="hybridMultilevel"/>
    <w:tmpl w:val="94481C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F7D6353"/>
    <w:multiLevelType w:val="multilevel"/>
    <w:tmpl w:val="D4288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D16A3E"/>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5" w15:restartNumberingAfterBreak="0">
    <w:nsid w:val="75447CB8"/>
    <w:multiLevelType w:val="multilevel"/>
    <w:tmpl w:val="E604D540"/>
    <w:lvl w:ilvl="0">
      <w:start w:val="1"/>
      <w:numFmt w:val="decimal"/>
      <w:pStyle w:val="Balk1"/>
      <w:lvlText w:val="%1."/>
      <w:lvlJc w:val="left"/>
      <w:pPr>
        <w:ind w:left="360" w:hanging="360"/>
      </w:pPr>
    </w:lvl>
    <w:lvl w:ilvl="1">
      <w:start w:val="1"/>
      <w:numFmt w:val="decimal"/>
      <w:pStyle w:val="Balk2"/>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F01500"/>
    <w:multiLevelType w:val="hybridMultilevel"/>
    <w:tmpl w:val="C1BE3B1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7" w15:restartNumberingAfterBreak="0">
    <w:nsid w:val="786A4D55"/>
    <w:multiLevelType w:val="hybridMultilevel"/>
    <w:tmpl w:val="5446717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8" w15:restartNumberingAfterBreak="0">
    <w:nsid w:val="798B1F71"/>
    <w:multiLevelType w:val="multilevel"/>
    <w:tmpl w:val="3B54568E"/>
    <w:lvl w:ilvl="0">
      <w:start w:val="1"/>
      <w:numFmt w:val="bullet"/>
      <w:lvlText w:val=""/>
      <w:lvlJc w:val="left"/>
      <w:pPr>
        <w:ind w:left="360" w:hanging="360"/>
      </w:pPr>
      <w:rPr>
        <w:rFonts w:ascii="Symbol" w:hAnsi="Symbol"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BE6741"/>
    <w:multiLevelType w:val="hybridMultilevel"/>
    <w:tmpl w:val="4998A714"/>
    <w:lvl w:ilvl="0" w:tplc="1A023894">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0" w15:restartNumberingAfterBreak="0">
    <w:nsid w:val="7EBA7EFB"/>
    <w:multiLevelType w:val="hybridMultilevel"/>
    <w:tmpl w:val="53E269CE"/>
    <w:lvl w:ilvl="0" w:tplc="041F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9"/>
  </w:num>
  <w:num w:numId="3">
    <w:abstractNumId w:val="38"/>
  </w:num>
  <w:num w:numId="4">
    <w:abstractNumId w:val="29"/>
  </w:num>
  <w:num w:numId="5">
    <w:abstractNumId w:val="24"/>
  </w:num>
  <w:num w:numId="6">
    <w:abstractNumId w:val="32"/>
  </w:num>
  <w:num w:numId="7">
    <w:abstractNumId w:val="26"/>
  </w:num>
  <w:num w:numId="8">
    <w:abstractNumId w:val="3"/>
  </w:num>
  <w:num w:numId="9">
    <w:abstractNumId w:val="36"/>
  </w:num>
  <w:num w:numId="10">
    <w:abstractNumId w:val="14"/>
  </w:num>
  <w:num w:numId="11">
    <w:abstractNumId w:val="27"/>
  </w:num>
  <w:num w:numId="12">
    <w:abstractNumId w:val="18"/>
  </w:num>
  <w:num w:numId="13">
    <w:abstractNumId w:val="2"/>
  </w:num>
  <w:num w:numId="14">
    <w:abstractNumId w:val="7"/>
  </w:num>
  <w:num w:numId="15">
    <w:abstractNumId w:val="19"/>
  </w:num>
  <w:num w:numId="16">
    <w:abstractNumId w:val="40"/>
  </w:num>
  <w:num w:numId="17">
    <w:abstractNumId w:val="15"/>
  </w:num>
  <w:num w:numId="18">
    <w:abstractNumId w:val="16"/>
  </w:num>
  <w:num w:numId="19">
    <w:abstractNumId w:val="34"/>
  </w:num>
  <w:num w:numId="20">
    <w:abstractNumId w:val="21"/>
  </w:num>
  <w:num w:numId="21">
    <w:abstractNumId w:val="11"/>
  </w:num>
  <w:num w:numId="22">
    <w:abstractNumId w:val="4"/>
  </w:num>
  <w:num w:numId="23">
    <w:abstractNumId w:val="17"/>
  </w:num>
  <w:num w:numId="24">
    <w:abstractNumId w:val="35"/>
  </w:num>
  <w:num w:numId="25">
    <w:abstractNumId w:val="30"/>
  </w:num>
  <w:num w:numId="26">
    <w:abstractNumId w:val="6"/>
  </w:num>
  <w:num w:numId="27">
    <w:abstractNumId w:val="12"/>
  </w:num>
  <w:num w:numId="28">
    <w:abstractNumId w:val="3"/>
  </w:num>
  <w:num w:numId="29">
    <w:abstractNumId w:val="23"/>
  </w:num>
  <w:num w:numId="3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2"/>
  </w:num>
  <w:num w:numId="33">
    <w:abstractNumId w:val="20"/>
  </w:num>
  <w:num w:numId="34">
    <w:abstractNumId w:val="10"/>
  </w:num>
  <w:num w:numId="35">
    <w:abstractNumId w:val="1"/>
  </w:num>
  <w:num w:numId="36">
    <w:abstractNumId w:val="5"/>
  </w:num>
  <w:num w:numId="37">
    <w:abstractNumId w:val="25"/>
  </w:num>
  <w:num w:numId="38">
    <w:abstractNumId w:val="0"/>
  </w:num>
  <w:num w:numId="39">
    <w:abstractNumId w:val="31"/>
  </w:num>
  <w:num w:numId="40">
    <w:abstractNumId w:val="9"/>
  </w:num>
  <w:num w:numId="41">
    <w:abstractNumId w:val="37"/>
  </w:num>
  <w:num w:numId="42">
    <w:abstractNumId w:val="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FB"/>
    <w:rsid w:val="00004EB2"/>
    <w:rsid w:val="0003420C"/>
    <w:rsid w:val="000663CE"/>
    <w:rsid w:val="0009001C"/>
    <w:rsid w:val="000A0272"/>
    <w:rsid w:val="00111688"/>
    <w:rsid w:val="00146CD4"/>
    <w:rsid w:val="00160591"/>
    <w:rsid w:val="001C12D9"/>
    <w:rsid w:val="001C40F2"/>
    <w:rsid w:val="0023678E"/>
    <w:rsid w:val="002674FD"/>
    <w:rsid w:val="002A00E7"/>
    <w:rsid w:val="002D4FBC"/>
    <w:rsid w:val="002D7F81"/>
    <w:rsid w:val="00322325"/>
    <w:rsid w:val="003415B0"/>
    <w:rsid w:val="00355AD0"/>
    <w:rsid w:val="00382C48"/>
    <w:rsid w:val="003A6125"/>
    <w:rsid w:val="003E0659"/>
    <w:rsid w:val="003E753E"/>
    <w:rsid w:val="004450D5"/>
    <w:rsid w:val="004B6239"/>
    <w:rsid w:val="004E65EC"/>
    <w:rsid w:val="004F4577"/>
    <w:rsid w:val="00575A0A"/>
    <w:rsid w:val="00583BCC"/>
    <w:rsid w:val="006045B6"/>
    <w:rsid w:val="00604644"/>
    <w:rsid w:val="006062F1"/>
    <w:rsid w:val="006063E7"/>
    <w:rsid w:val="00620D02"/>
    <w:rsid w:val="00633A0F"/>
    <w:rsid w:val="00644A62"/>
    <w:rsid w:val="006843B4"/>
    <w:rsid w:val="006F448C"/>
    <w:rsid w:val="00747A1A"/>
    <w:rsid w:val="00787962"/>
    <w:rsid w:val="00791DC6"/>
    <w:rsid w:val="00797AFB"/>
    <w:rsid w:val="007A0D19"/>
    <w:rsid w:val="007A61D7"/>
    <w:rsid w:val="00812C6D"/>
    <w:rsid w:val="00853B5E"/>
    <w:rsid w:val="008B0D30"/>
    <w:rsid w:val="008F315A"/>
    <w:rsid w:val="0090616C"/>
    <w:rsid w:val="0096739A"/>
    <w:rsid w:val="009720EF"/>
    <w:rsid w:val="009852CB"/>
    <w:rsid w:val="009C402E"/>
    <w:rsid w:val="009C75A8"/>
    <w:rsid w:val="00A529BF"/>
    <w:rsid w:val="00A62991"/>
    <w:rsid w:val="00A66D8C"/>
    <w:rsid w:val="00A841C6"/>
    <w:rsid w:val="00AD74C0"/>
    <w:rsid w:val="00AE6F49"/>
    <w:rsid w:val="00AF78E4"/>
    <w:rsid w:val="00B05A64"/>
    <w:rsid w:val="00B454B7"/>
    <w:rsid w:val="00BA4003"/>
    <w:rsid w:val="00BA63D3"/>
    <w:rsid w:val="00BC49AE"/>
    <w:rsid w:val="00C21BBD"/>
    <w:rsid w:val="00C36057"/>
    <w:rsid w:val="00C84766"/>
    <w:rsid w:val="00D21E7B"/>
    <w:rsid w:val="00D61533"/>
    <w:rsid w:val="00E61629"/>
    <w:rsid w:val="00EC65A4"/>
    <w:rsid w:val="00F11DD9"/>
    <w:rsid w:val="00F35E64"/>
    <w:rsid w:val="00F374D8"/>
    <w:rsid w:val="00F524E4"/>
    <w:rsid w:val="00F710C3"/>
    <w:rsid w:val="00F72244"/>
    <w:rsid w:val="00F823EB"/>
    <w:rsid w:val="00FA13E0"/>
    <w:rsid w:val="00FA4E45"/>
    <w:rsid w:val="00FB1229"/>
    <w:rsid w:val="00FB4400"/>
    <w:rsid w:val="00FC71B1"/>
    <w:rsid w:val="00FF65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19D9"/>
  <w15:docId w15:val="{857B8E99-6649-49C2-B42F-F40A2B5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4"/>
        <w:sz w:val="24"/>
        <w:szCs w:val="24"/>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1"/>
    <w:rsid w:val="00797AFB"/>
    <w:pPr>
      <w:spacing w:after="0" w:line="360" w:lineRule="auto"/>
      <w:ind w:firstLine="709"/>
      <w:jc w:val="both"/>
      <w:textboxTightWrap w:val="allLines"/>
    </w:pPr>
    <w:rPr>
      <w:rFonts w:cstheme="minorBidi"/>
      <w:kern w:val="0"/>
      <w:szCs w:val="22"/>
    </w:rPr>
  </w:style>
  <w:style w:type="paragraph" w:styleId="Balk1">
    <w:name w:val="heading 1"/>
    <w:aliases w:val="2.seviye"/>
    <w:next w:val="Normal"/>
    <w:link w:val="Balk1Char"/>
    <w:autoRedefine/>
    <w:uiPriority w:val="9"/>
    <w:qFormat/>
    <w:rsid w:val="00FB1229"/>
    <w:pPr>
      <w:keepNext/>
      <w:keepLines/>
      <w:numPr>
        <w:numId w:val="24"/>
      </w:numPr>
      <w:spacing w:after="0" w:line="360" w:lineRule="auto"/>
      <w:jc w:val="center"/>
      <w:outlineLvl w:val="0"/>
    </w:pPr>
    <w:rPr>
      <w:rFonts w:cstheme="majorBidi"/>
      <w:b/>
      <w:bCs/>
      <w:kern w:val="0"/>
    </w:rPr>
  </w:style>
  <w:style w:type="paragraph" w:styleId="Balk2">
    <w:name w:val="heading 2"/>
    <w:aliases w:val="3.seviye"/>
    <w:basedOn w:val="Normal"/>
    <w:next w:val="Normal"/>
    <w:link w:val="Balk2Char"/>
    <w:autoRedefine/>
    <w:uiPriority w:val="9"/>
    <w:unhideWhenUsed/>
    <w:qFormat/>
    <w:rsid w:val="002D4FBC"/>
    <w:pPr>
      <w:numPr>
        <w:ilvl w:val="1"/>
        <w:numId w:val="24"/>
      </w:numPr>
      <w:ind w:left="0" w:firstLine="0"/>
      <w:outlineLvl w:val="1"/>
    </w:pPr>
    <w:rPr>
      <w:b/>
      <w:szCs w:val="24"/>
    </w:rPr>
  </w:style>
  <w:style w:type="paragraph" w:styleId="Balk4">
    <w:name w:val="heading 4"/>
    <w:aliases w:val="5.seviye"/>
    <w:basedOn w:val="Normal"/>
    <w:next w:val="Normal"/>
    <w:link w:val="Balk4Char"/>
    <w:autoRedefine/>
    <w:uiPriority w:val="9"/>
    <w:unhideWhenUsed/>
    <w:qFormat/>
    <w:rsid w:val="00FB1229"/>
    <w:pPr>
      <w:keepNext/>
      <w:keepLines/>
      <w:spacing w:before="120" w:after="120"/>
      <w:ind w:left="1077" w:hanging="1077"/>
      <w:outlineLvl w:val="3"/>
    </w:pPr>
    <w:rPr>
      <w:rFonts w:eastAsiaTheme="majorEastAsia" w:cstheme="majorBidi"/>
      <w:bCs/>
      <w:i/>
      <w:iCs/>
    </w:rPr>
  </w:style>
  <w:style w:type="paragraph" w:styleId="Balk5">
    <w:name w:val="heading 5"/>
    <w:aliases w:val="6.seviye"/>
    <w:basedOn w:val="Normal"/>
    <w:next w:val="Normal"/>
    <w:link w:val="Balk5Char"/>
    <w:autoRedefine/>
    <w:uiPriority w:val="9"/>
    <w:unhideWhenUsed/>
    <w:qFormat/>
    <w:rsid w:val="00797AFB"/>
    <w:pPr>
      <w:keepNext/>
      <w:keepLines/>
      <w:numPr>
        <w:ilvl w:val="4"/>
        <w:numId w:val="1"/>
      </w:numPr>
      <w:spacing w:before="120" w:after="120"/>
      <w:ind w:left="1701" w:hanging="992"/>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2.seviye Char"/>
    <w:basedOn w:val="VarsaylanParagrafYazTipi"/>
    <w:link w:val="Balk1"/>
    <w:uiPriority w:val="9"/>
    <w:rsid w:val="00FB1229"/>
    <w:rPr>
      <w:rFonts w:cstheme="majorBidi"/>
      <w:b/>
      <w:bCs/>
      <w:kern w:val="0"/>
    </w:rPr>
  </w:style>
  <w:style w:type="character" w:customStyle="1" w:styleId="Balk2Char">
    <w:name w:val="Başlık 2 Char"/>
    <w:aliases w:val="3.seviye Char"/>
    <w:basedOn w:val="VarsaylanParagrafYazTipi"/>
    <w:link w:val="Balk2"/>
    <w:uiPriority w:val="9"/>
    <w:rsid w:val="002D4FBC"/>
    <w:rPr>
      <w:rFonts w:cstheme="minorBidi"/>
      <w:b/>
      <w:kern w:val="0"/>
    </w:rPr>
  </w:style>
  <w:style w:type="character" w:customStyle="1" w:styleId="Balk4Char">
    <w:name w:val="Başlık 4 Char"/>
    <w:aliases w:val="5.seviye Char"/>
    <w:basedOn w:val="VarsaylanParagrafYazTipi"/>
    <w:link w:val="Balk4"/>
    <w:uiPriority w:val="9"/>
    <w:rsid w:val="00FB1229"/>
    <w:rPr>
      <w:rFonts w:eastAsiaTheme="majorEastAsia" w:cstheme="majorBidi"/>
      <w:bCs/>
      <w:i/>
      <w:iCs/>
      <w:kern w:val="0"/>
      <w:szCs w:val="22"/>
    </w:rPr>
  </w:style>
  <w:style w:type="character" w:customStyle="1" w:styleId="Balk5Char">
    <w:name w:val="Başlık 5 Char"/>
    <w:aliases w:val="6.seviye Char"/>
    <w:basedOn w:val="VarsaylanParagrafYazTipi"/>
    <w:link w:val="Balk5"/>
    <w:uiPriority w:val="9"/>
    <w:rsid w:val="00797AFB"/>
    <w:rPr>
      <w:rFonts w:eastAsiaTheme="majorEastAsia" w:cstheme="majorBidi"/>
      <w:i/>
      <w:kern w:val="0"/>
      <w:szCs w:val="22"/>
    </w:rPr>
  </w:style>
  <w:style w:type="paragraph" w:styleId="ListeParagraf">
    <w:name w:val="List Paragraph"/>
    <w:basedOn w:val="Normal"/>
    <w:uiPriority w:val="34"/>
    <w:qFormat/>
    <w:rsid w:val="00797AFB"/>
    <w:pPr>
      <w:ind w:left="720"/>
      <w:contextualSpacing/>
    </w:pPr>
  </w:style>
  <w:style w:type="table" w:styleId="TabloKlavuzu">
    <w:name w:val="Table Grid"/>
    <w:basedOn w:val="NormalTablo"/>
    <w:uiPriority w:val="39"/>
    <w:rsid w:val="00797AFB"/>
    <w:pPr>
      <w:spacing w:after="0" w:line="240" w:lineRule="auto"/>
    </w:pPr>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97AFB"/>
    <w:rPr>
      <w:color w:val="0000FF" w:themeColor="hyperlink"/>
      <w:u w:val="single"/>
    </w:rPr>
  </w:style>
  <w:style w:type="paragraph" w:customStyle="1" w:styleId="Default">
    <w:name w:val="Default"/>
    <w:rsid w:val="00797AFB"/>
    <w:pPr>
      <w:autoSpaceDE w:val="0"/>
      <w:autoSpaceDN w:val="0"/>
      <w:adjustRightInd w:val="0"/>
      <w:spacing w:after="0" w:line="240" w:lineRule="auto"/>
    </w:pPr>
    <w:rPr>
      <w:color w:val="000000"/>
      <w:kern w:val="0"/>
    </w:rPr>
  </w:style>
  <w:style w:type="character" w:styleId="Vurgu">
    <w:name w:val="Emphasis"/>
    <w:basedOn w:val="VarsaylanParagrafYazTipi"/>
    <w:uiPriority w:val="20"/>
    <w:qFormat/>
    <w:rsid w:val="00797AFB"/>
    <w:rPr>
      <w:i/>
      <w:iCs/>
    </w:rPr>
  </w:style>
  <w:style w:type="character" w:customStyle="1" w:styleId="Gvdemetni">
    <w:name w:val="Gövde metni_"/>
    <w:basedOn w:val="VarsaylanParagrafYazTipi"/>
    <w:link w:val="Gvdemetni0"/>
    <w:rsid w:val="00797AFB"/>
    <w:rPr>
      <w:rFonts w:eastAsia="Times New Roman"/>
      <w:sz w:val="23"/>
      <w:szCs w:val="23"/>
      <w:shd w:val="clear" w:color="auto" w:fill="FFFFFF"/>
    </w:rPr>
  </w:style>
  <w:style w:type="paragraph" w:customStyle="1" w:styleId="Gvdemetni0">
    <w:name w:val="Gövde metni"/>
    <w:basedOn w:val="Normal"/>
    <w:link w:val="Gvdemetni"/>
    <w:rsid w:val="00797AFB"/>
    <w:pPr>
      <w:widowControl w:val="0"/>
      <w:shd w:val="clear" w:color="auto" w:fill="FFFFFF"/>
      <w:spacing w:before="1980" w:line="0" w:lineRule="atLeast"/>
      <w:ind w:hanging="1220"/>
    </w:pPr>
    <w:rPr>
      <w:rFonts w:eastAsia="Times New Roman" w:cs="Times New Roman"/>
      <w:kern w:val="24"/>
      <w:sz w:val="23"/>
      <w:szCs w:val="23"/>
    </w:rPr>
  </w:style>
  <w:style w:type="character" w:customStyle="1" w:styleId="Gvdemetni105pt">
    <w:name w:val="Gövde metni + 10;5 pt"/>
    <w:basedOn w:val="Gvdemetni"/>
    <w:rsid w:val="00797AFB"/>
    <w:rPr>
      <w:rFonts w:eastAsia="Times New Roman"/>
      <w:b w:val="0"/>
      <w:bCs w:val="0"/>
      <w:i w:val="0"/>
      <w:iCs w:val="0"/>
      <w:smallCaps w:val="0"/>
      <w:strike w:val="0"/>
      <w:color w:val="000000"/>
      <w:spacing w:val="0"/>
      <w:w w:val="100"/>
      <w:position w:val="0"/>
      <w:sz w:val="21"/>
      <w:szCs w:val="21"/>
      <w:u w:val="none"/>
      <w:shd w:val="clear" w:color="auto" w:fill="FFFFFF"/>
      <w:lang w:val="tr-TR"/>
    </w:rPr>
  </w:style>
  <w:style w:type="character" w:customStyle="1" w:styleId="Gvdemetni105ptKaln">
    <w:name w:val="Gövde metni + 10;5 pt;Kalın"/>
    <w:basedOn w:val="Gvdemetni"/>
    <w:rsid w:val="00797AFB"/>
    <w:rPr>
      <w:rFonts w:eastAsia="Times New Roman"/>
      <w:b/>
      <w:bCs/>
      <w:i w:val="0"/>
      <w:iCs w:val="0"/>
      <w:smallCaps w:val="0"/>
      <w:strike w:val="0"/>
      <w:color w:val="000000"/>
      <w:spacing w:val="0"/>
      <w:w w:val="100"/>
      <w:position w:val="0"/>
      <w:sz w:val="21"/>
      <w:szCs w:val="21"/>
      <w:u w:val="none"/>
      <w:shd w:val="clear" w:color="auto" w:fill="FFFFFF"/>
      <w:lang w:val="tr-TR"/>
    </w:rPr>
  </w:style>
  <w:style w:type="paragraph" w:customStyle="1" w:styleId="b">
    <w:name w:val="b"/>
    <w:basedOn w:val="Normal"/>
    <w:rsid w:val="00797AFB"/>
    <w:pPr>
      <w:ind w:firstLine="0"/>
      <w:jc w:val="center"/>
    </w:pPr>
    <w:rPr>
      <w:b/>
    </w:rPr>
  </w:style>
  <w:style w:type="paragraph" w:customStyle="1" w:styleId="b2">
    <w:name w:val="b2"/>
    <w:basedOn w:val="Normal"/>
    <w:rsid w:val="00797AFB"/>
    <w:pPr>
      <w:ind w:firstLine="0"/>
      <w:jc w:val="left"/>
    </w:pPr>
    <w:rPr>
      <w:b/>
    </w:rPr>
  </w:style>
  <w:style w:type="paragraph" w:customStyle="1" w:styleId="a">
    <w:name w:val="a"/>
    <w:basedOn w:val="Normal"/>
    <w:qFormat/>
    <w:rsid w:val="00797AFB"/>
    <w:pPr>
      <w:ind w:firstLine="0"/>
      <w:jc w:val="center"/>
      <w:textboxTightWrap w:val="none"/>
    </w:pPr>
    <w:rPr>
      <w:rFonts w:eastAsia="Calibri" w:cs="Times New Roman"/>
      <w:b/>
      <w:szCs w:val="24"/>
    </w:rPr>
  </w:style>
  <w:style w:type="paragraph" w:customStyle="1" w:styleId="2Seviye">
    <w:name w:val="2. Seviye"/>
    <w:basedOn w:val="Normal"/>
    <w:qFormat/>
    <w:rsid w:val="00797AFB"/>
    <w:pPr>
      <w:ind w:firstLine="0"/>
      <w:jc w:val="left"/>
      <w:textboxTightWrap w:val="none"/>
    </w:pPr>
    <w:rPr>
      <w:rFonts w:eastAsia="Calibri" w:cs="Times New Roman"/>
      <w:b/>
      <w:szCs w:val="24"/>
    </w:rPr>
  </w:style>
  <w:style w:type="paragraph" w:styleId="BalonMetni">
    <w:name w:val="Balloon Text"/>
    <w:basedOn w:val="Normal"/>
    <w:link w:val="BalonMetniChar"/>
    <w:uiPriority w:val="99"/>
    <w:semiHidden/>
    <w:unhideWhenUsed/>
    <w:rsid w:val="00797AF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AFB"/>
    <w:rPr>
      <w:rFonts w:ascii="Tahoma" w:hAnsi="Tahoma" w:cs="Tahoma"/>
      <w:kern w:val="0"/>
      <w:sz w:val="16"/>
      <w:szCs w:val="16"/>
    </w:rPr>
  </w:style>
  <w:style w:type="paragraph" w:customStyle="1" w:styleId="BlmAnaBal">
    <w:name w:val="Bölüm Ana Başlığı"/>
    <w:basedOn w:val="Normal"/>
    <w:qFormat/>
    <w:rsid w:val="00797AFB"/>
    <w:pPr>
      <w:ind w:firstLine="0"/>
      <w:jc w:val="center"/>
      <w:textboxTightWrap w:val="none"/>
    </w:pPr>
    <w:rPr>
      <w:rFonts w:eastAsia="Calibri" w:cs="Times New Roman"/>
      <w:b/>
      <w:szCs w:val="24"/>
    </w:rPr>
  </w:style>
  <w:style w:type="paragraph" w:customStyle="1" w:styleId="1Seviye">
    <w:name w:val="1. Seviye"/>
    <w:basedOn w:val="Normal"/>
    <w:qFormat/>
    <w:rsid w:val="006063E7"/>
    <w:pPr>
      <w:ind w:firstLine="0"/>
      <w:jc w:val="center"/>
      <w:textboxTightWrap w:val="none"/>
    </w:pPr>
    <w:rPr>
      <w:rFonts w:eastAsia="Calibri" w:cs="Times New Roman"/>
      <w:b/>
      <w:szCs w:val="24"/>
    </w:rPr>
  </w:style>
  <w:style w:type="character" w:styleId="AklamaBavurusu">
    <w:name w:val="annotation reference"/>
    <w:basedOn w:val="VarsaylanParagrafYazTipi"/>
    <w:uiPriority w:val="99"/>
    <w:semiHidden/>
    <w:unhideWhenUsed/>
    <w:rsid w:val="004E65EC"/>
    <w:rPr>
      <w:sz w:val="16"/>
      <w:szCs w:val="16"/>
    </w:rPr>
  </w:style>
  <w:style w:type="paragraph" w:styleId="AklamaMetni">
    <w:name w:val="annotation text"/>
    <w:basedOn w:val="Normal"/>
    <w:link w:val="AklamaMetniChar"/>
    <w:uiPriority w:val="99"/>
    <w:semiHidden/>
    <w:unhideWhenUsed/>
    <w:rsid w:val="004E65E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E65EC"/>
    <w:rPr>
      <w:rFonts w:cstheme="minorBidi"/>
      <w:kern w:val="0"/>
      <w:sz w:val="20"/>
      <w:szCs w:val="20"/>
    </w:rPr>
  </w:style>
  <w:style w:type="paragraph" w:styleId="AklamaKonusu">
    <w:name w:val="annotation subject"/>
    <w:basedOn w:val="AklamaMetni"/>
    <w:next w:val="AklamaMetni"/>
    <w:link w:val="AklamaKonusuChar"/>
    <w:uiPriority w:val="99"/>
    <w:semiHidden/>
    <w:unhideWhenUsed/>
    <w:rsid w:val="004E65EC"/>
    <w:rPr>
      <w:b/>
      <w:bCs/>
    </w:rPr>
  </w:style>
  <w:style w:type="character" w:customStyle="1" w:styleId="AklamaKonusuChar">
    <w:name w:val="Açıklama Konusu Char"/>
    <w:basedOn w:val="AklamaMetniChar"/>
    <w:link w:val="AklamaKonusu"/>
    <w:uiPriority w:val="99"/>
    <w:semiHidden/>
    <w:rsid w:val="004E65EC"/>
    <w:rPr>
      <w:rFonts w:cstheme="minorBidi"/>
      <w:b/>
      <w:bCs/>
      <w:kern w:val="0"/>
      <w:sz w:val="20"/>
      <w:szCs w:val="20"/>
    </w:rPr>
  </w:style>
  <w:style w:type="character" w:styleId="Gl">
    <w:name w:val="Strong"/>
    <w:basedOn w:val="VarsaylanParagrafYazTipi"/>
    <w:uiPriority w:val="22"/>
    <w:qFormat/>
    <w:rsid w:val="008F315A"/>
  </w:style>
  <w:style w:type="paragraph" w:customStyle="1" w:styleId="b1">
    <w:name w:val="b1"/>
    <w:basedOn w:val="Normal"/>
    <w:rsid w:val="008F315A"/>
    <w:pPr>
      <w:ind w:firstLine="0"/>
      <w:jc w:val="center"/>
    </w:pPr>
    <w:rPr>
      <w:b/>
    </w:rPr>
  </w:style>
  <w:style w:type="paragraph" w:styleId="stBilgi">
    <w:name w:val="header"/>
    <w:basedOn w:val="Normal"/>
    <w:link w:val="stBilgiChar"/>
    <w:uiPriority w:val="99"/>
    <w:unhideWhenUsed/>
    <w:rsid w:val="008F315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F315A"/>
    <w:rPr>
      <w:rFonts w:cstheme="minorBidi"/>
      <w:kern w:val="0"/>
      <w:szCs w:val="22"/>
    </w:rPr>
  </w:style>
  <w:style w:type="paragraph" w:styleId="AltBilgi">
    <w:name w:val="footer"/>
    <w:basedOn w:val="Normal"/>
    <w:link w:val="AltBilgiChar"/>
    <w:uiPriority w:val="99"/>
    <w:unhideWhenUsed/>
    <w:rsid w:val="008F315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F315A"/>
    <w:rPr>
      <w:rFonts w:cstheme="minorBidi"/>
      <w:kern w:val="0"/>
      <w:szCs w:val="22"/>
    </w:rPr>
  </w:style>
  <w:style w:type="paragraph" w:styleId="T1">
    <w:name w:val="toc 1"/>
    <w:basedOn w:val="Normal"/>
    <w:next w:val="Normal"/>
    <w:autoRedefine/>
    <w:uiPriority w:val="39"/>
    <w:unhideWhenUsed/>
    <w:rsid w:val="00A66D8C"/>
    <w:pPr>
      <w:tabs>
        <w:tab w:val="right" w:leader="dot" w:pos="8493"/>
      </w:tabs>
      <w:spacing w:before="240" w:after="240" w:line="240" w:lineRule="auto"/>
      <w:ind w:firstLine="0"/>
      <w:jc w:val="left"/>
    </w:pPr>
    <w:rPr>
      <w:noProof/>
    </w:rPr>
  </w:style>
  <w:style w:type="paragraph" w:styleId="T2">
    <w:name w:val="toc 2"/>
    <w:basedOn w:val="Normal"/>
    <w:next w:val="Normal"/>
    <w:autoRedefine/>
    <w:uiPriority w:val="39"/>
    <w:unhideWhenUsed/>
    <w:rsid w:val="00A66D8C"/>
    <w:pPr>
      <w:tabs>
        <w:tab w:val="left" w:pos="284"/>
        <w:tab w:val="left" w:pos="709"/>
        <w:tab w:val="right" w:leader="dot" w:pos="8493"/>
      </w:tabs>
      <w:ind w:left="284" w:firstLine="0"/>
      <w:jc w:val="left"/>
    </w:pPr>
  </w:style>
  <w:style w:type="paragraph" w:styleId="T3">
    <w:name w:val="toc 3"/>
    <w:basedOn w:val="Normal"/>
    <w:next w:val="Normal"/>
    <w:autoRedefine/>
    <w:uiPriority w:val="39"/>
    <w:unhideWhenUsed/>
    <w:rsid w:val="008F315A"/>
    <w:pPr>
      <w:tabs>
        <w:tab w:val="right" w:leader="dot" w:pos="8493"/>
      </w:tabs>
      <w:spacing w:after="100"/>
      <w:ind w:firstLine="284"/>
    </w:pPr>
  </w:style>
  <w:style w:type="character" w:styleId="KitapBal">
    <w:name w:val="Book Title"/>
    <w:basedOn w:val="VarsaylanParagrafYazTipi"/>
    <w:uiPriority w:val="33"/>
    <w:qFormat/>
    <w:rsid w:val="008F315A"/>
    <w:rPr>
      <w:b/>
      <w:bCs/>
      <w:smallCaps/>
      <w:spacing w:val="5"/>
    </w:rPr>
  </w:style>
  <w:style w:type="paragraph" w:styleId="TBal">
    <w:name w:val="TOC Heading"/>
    <w:basedOn w:val="Balk1"/>
    <w:next w:val="Normal"/>
    <w:uiPriority w:val="39"/>
    <w:unhideWhenUsed/>
    <w:qFormat/>
    <w:rsid w:val="004F4577"/>
    <w:pPr>
      <w:numPr>
        <w:numId w:val="0"/>
      </w:numPr>
      <w:spacing w:before="240" w:line="259" w:lineRule="auto"/>
      <w:jc w:val="left"/>
      <w:outlineLvl w:val="9"/>
    </w:pPr>
    <w:rPr>
      <w:rFonts w:asciiTheme="majorHAnsi" w:eastAsiaTheme="majorEastAsia" w:hAnsiTheme="majorHAnsi"/>
      <w:b w:val="0"/>
      <w:bCs w:val="0"/>
      <w:color w:val="365F91"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ebe@ogu.edu.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1855C-FB88-4B92-B6DF-DB440CC6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8158</Words>
  <Characters>46504</Characters>
  <Application>Microsoft Office Word</Application>
  <DocSecurity>0</DocSecurity>
  <Lines>387</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Windows Kullanıcısı</cp:lastModifiedBy>
  <cp:revision>13</cp:revision>
  <dcterms:created xsi:type="dcterms:W3CDTF">2023-01-31T18:33:00Z</dcterms:created>
  <dcterms:modified xsi:type="dcterms:W3CDTF">2025-01-20T07:37:00Z</dcterms:modified>
</cp:coreProperties>
</file>